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B0A2" w14:textId="77777777" w:rsidR="009653A7" w:rsidRDefault="00D223C6">
      <w:pPr>
        <w:pStyle w:val="BodyText"/>
        <w:ind w:left="3875"/>
        <w:rPr>
          <w:rFonts w:ascii="Times New Roman"/>
          <w:sz w:val="20"/>
        </w:rPr>
      </w:pPr>
      <w:r>
        <w:rPr>
          <w:rFonts w:ascii="Times New Roman"/>
          <w:noProof/>
          <w:sz w:val="20"/>
        </w:rPr>
        <w:drawing>
          <wp:inline distT="0" distB="0" distL="0" distR="0" wp14:anchorId="4A96B17C" wp14:editId="4A96B17D">
            <wp:extent cx="965860" cy="7086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65860" cy="708659"/>
                    </a:xfrm>
                    <a:prstGeom prst="rect">
                      <a:avLst/>
                    </a:prstGeom>
                  </pic:spPr>
                </pic:pic>
              </a:graphicData>
            </a:graphic>
          </wp:inline>
        </w:drawing>
      </w:r>
    </w:p>
    <w:p w14:paraId="4A96B0A3" w14:textId="77777777" w:rsidR="009653A7" w:rsidRDefault="00D223C6">
      <w:pPr>
        <w:pStyle w:val="Title"/>
      </w:pPr>
      <w:r>
        <w:t>H</w:t>
      </w:r>
      <w:r>
        <w:rPr>
          <w:spacing w:val="-32"/>
        </w:rPr>
        <w:t xml:space="preserve"> </w:t>
      </w:r>
      <w:r>
        <w:rPr>
          <w:spacing w:val="19"/>
        </w:rPr>
        <w:t>IG</w:t>
      </w:r>
      <w:r>
        <w:rPr>
          <w:spacing w:val="-32"/>
        </w:rPr>
        <w:t xml:space="preserve"> </w:t>
      </w:r>
      <w:r>
        <w:t>H</w:t>
      </w:r>
      <w:r>
        <w:rPr>
          <w:spacing w:val="60"/>
        </w:rPr>
        <w:t xml:space="preserve"> </w:t>
      </w:r>
      <w:r>
        <w:rPr>
          <w:spacing w:val="19"/>
        </w:rPr>
        <w:t>CO</w:t>
      </w:r>
      <w:r>
        <w:rPr>
          <w:spacing w:val="-32"/>
        </w:rPr>
        <w:t xml:space="preserve"> </w:t>
      </w:r>
      <w:r>
        <w:t>U</w:t>
      </w:r>
      <w:r>
        <w:rPr>
          <w:spacing w:val="-32"/>
        </w:rPr>
        <w:t xml:space="preserve"> </w:t>
      </w:r>
      <w:r>
        <w:rPr>
          <w:spacing w:val="19"/>
        </w:rPr>
        <w:t>RT</w:t>
      </w:r>
      <w:r>
        <w:rPr>
          <w:spacing w:val="73"/>
        </w:rPr>
        <w:t xml:space="preserve"> </w:t>
      </w:r>
      <w:r>
        <w:t>O</w:t>
      </w:r>
      <w:r>
        <w:rPr>
          <w:spacing w:val="-32"/>
        </w:rPr>
        <w:t xml:space="preserve"> </w:t>
      </w:r>
      <w:r>
        <w:t>F</w:t>
      </w:r>
      <w:r>
        <w:rPr>
          <w:spacing w:val="73"/>
        </w:rPr>
        <w:t xml:space="preserve"> </w:t>
      </w:r>
      <w:r>
        <w:t>A</w:t>
      </w:r>
      <w:r>
        <w:rPr>
          <w:spacing w:val="-31"/>
        </w:rPr>
        <w:t xml:space="preserve"> </w:t>
      </w:r>
      <w:r>
        <w:rPr>
          <w:spacing w:val="19"/>
        </w:rPr>
        <w:t>US</w:t>
      </w:r>
      <w:r>
        <w:rPr>
          <w:spacing w:val="-32"/>
        </w:rPr>
        <w:t xml:space="preserve"> </w:t>
      </w:r>
      <w:r>
        <w:t>T</w:t>
      </w:r>
      <w:r>
        <w:rPr>
          <w:spacing w:val="-32"/>
        </w:rPr>
        <w:t xml:space="preserve"> </w:t>
      </w:r>
      <w:r>
        <w:rPr>
          <w:spacing w:val="19"/>
        </w:rPr>
        <w:t>RA</w:t>
      </w:r>
      <w:r>
        <w:rPr>
          <w:spacing w:val="-31"/>
        </w:rPr>
        <w:t xml:space="preserve"> </w:t>
      </w:r>
      <w:r>
        <w:t>L</w:t>
      </w:r>
      <w:r>
        <w:rPr>
          <w:spacing w:val="-33"/>
        </w:rPr>
        <w:t xml:space="preserve"> </w:t>
      </w:r>
      <w:r>
        <w:rPr>
          <w:spacing w:val="14"/>
        </w:rPr>
        <w:t>IA</w:t>
      </w:r>
    </w:p>
    <w:p w14:paraId="4A96B0A4" w14:textId="7D5AA755" w:rsidR="009653A7" w:rsidRDefault="002D4849">
      <w:pPr>
        <w:pStyle w:val="BodyText"/>
        <w:spacing w:before="8"/>
        <w:ind w:left="0"/>
        <w:rPr>
          <w:b/>
          <w:sz w:val="13"/>
        </w:rPr>
      </w:pPr>
      <w:r>
        <w:rPr>
          <w:noProof/>
        </w:rPr>
        <w:drawing>
          <wp:inline distT="0" distB="0" distL="0" distR="0" wp14:anchorId="6AE030E6" wp14:editId="35C0D34D">
            <wp:extent cx="5674360" cy="3314700"/>
            <wp:effectExtent l="0" t="0" r="2540" b="0"/>
            <wp:docPr id="1243034130" name="Picture 12430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4360" cy="3314700"/>
                    </a:xfrm>
                    <a:prstGeom prst="rect">
                      <a:avLst/>
                    </a:prstGeom>
                    <a:noFill/>
                    <a:ln>
                      <a:noFill/>
                    </a:ln>
                  </pic:spPr>
                </pic:pic>
              </a:graphicData>
            </a:graphic>
          </wp:inline>
        </w:drawing>
      </w:r>
    </w:p>
    <w:p w14:paraId="4A96B0A5" w14:textId="77777777" w:rsidR="009653A7" w:rsidRDefault="00D223C6">
      <w:pPr>
        <w:pStyle w:val="Heading1"/>
        <w:spacing w:before="269"/>
        <w:ind w:left="133" w:right="132"/>
        <w:jc w:val="center"/>
      </w:pPr>
      <w:r>
        <w:rPr>
          <w:color w:val="4D7389"/>
        </w:rPr>
        <w:t>Vacancy</w:t>
      </w:r>
      <w:r>
        <w:rPr>
          <w:color w:val="4D7389"/>
          <w:spacing w:val="-8"/>
        </w:rPr>
        <w:t xml:space="preserve"> </w:t>
      </w:r>
      <w:r>
        <w:rPr>
          <w:color w:val="4D7389"/>
        </w:rPr>
        <w:t>Information</w:t>
      </w:r>
      <w:r>
        <w:rPr>
          <w:color w:val="4D7389"/>
          <w:spacing w:val="-7"/>
        </w:rPr>
        <w:t xml:space="preserve"> </w:t>
      </w:r>
      <w:r>
        <w:rPr>
          <w:color w:val="4D7389"/>
          <w:spacing w:val="-5"/>
        </w:rPr>
        <w:t>Kit</w:t>
      </w:r>
    </w:p>
    <w:p w14:paraId="4A96B0A6" w14:textId="77777777" w:rsidR="009653A7" w:rsidRDefault="009653A7">
      <w:pPr>
        <w:pStyle w:val="BodyText"/>
        <w:spacing w:after="1"/>
        <w:ind w:left="0"/>
        <w:rPr>
          <w:b/>
          <w:sz w:val="15"/>
        </w:rPr>
      </w:pPr>
    </w:p>
    <w:tbl>
      <w:tblPr>
        <w:tblW w:w="0" w:type="auto"/>
        <w:tblInd w:w="158" w:type="dxa"/>
        <w:tblLayout w:type="fixed"/>
        <w:tblCellMar>
          <w:left w:w="0" w:type="dxa"/>
          <w:right w:w="0" w:type="dxa"/>
        </w:tblCellMar>
        <w:tblLook w:val="01E0" w:firstRow="1" w:lastRow="1" w:firstColumn="1" w:lastColumn="1" w:noHBand="0" w:noVBand="0"/>
      </w:tblPr>
      <w:tblGrid>
        <w:gridCol w:w="2727"/>
        <w:gridCol w:w="6315"/>
      </w:tblGrid>
      <w:tr w:rsidR="009653A7" w14:paraId="4A96B0A8" w14:textId="77777777">
        <w:trPr>
          <w:trHeight w:val="789"/>
        </w:trPr>
        <w:tc>
          <w:tcPr>
            <w:tcW w:w="9042" w:type="dxa"/>
            <w:gridSpan w:val="2"/>
            <w:tcBorders>
              <w:bottom w:val="single" w:sz="2" w:space="0" w:color="D9D9D9"/>
            </w:tcBorders>
            <w:shd w:val="clear" w:color="auto" w:fill="F1F1F1"/>
          </w:tcPr>
          <w:p w14:paraId="4A96B0A7" w14:textId="77777777" w:rsidR="009653A7" w:rsidRDefault="00D223C6">
            <w:pPr>
              <w:pStyle w:val="TableParagraph"/>
              <w:spacing w:before="240"/>
              <w:rPr>
                <w:b/>
                <w:sz w:val="40"/>
              </w:rPr>
            </w:pPr>
            <w:r>
              <w:rPr>
                <w:b/>
                <w:color w:val="4D7389"/>
                <w:w w:val="105"/>
                <w:sz w:val="40"/>
              </w:rPr>
              <w:t>Position</w:t>
            </w:r>
            <w:r>
              <w:rPr>
                <w:b/>
                <w:color w:val="4D7389"/>
                <w:spacing w:val="-22"/>
                <w:w w:val="105"/>
                <w:sz w:val="40"/>
              </w:rPr>
              <w:t xml:space="preserve"> </w:t>
            </w:r>
            <w:r>
              <w:rPr>
                <w:b/>
                <w:color w:val="4D7389"/>
                <w:spacing w:val="-2"/>
                <w:w w:val="105"/>
                <w:sz w:val="40"/>
              </w:rPr>
              <w:t>details</w:t>
            </w:r>
          </w:p>
        </w:tc>
      </w:tr>
      <w:tr w:rsidR="009653A7" w14:paraId="4A96B0AB" w14:textId="77777777">
        <w:trPr>
          <w:trHeight w:val="509"/>
        </w:trPr>
        <w:tc>
          <w:tcPr>
            <w:tcW w:w="2727" w:type="dxa"/>
            <w:tcBorders>
              <w:top w:val="single" w:sz="2" w:space="0" w:color="D9D9D9"/>
              <w:bottom w:val="single" w:sz="2" w:space="0" w:color="D9D9D9"/>
            </w:tcBorders>
          </w:tcPr>
          <w:p w14:paraId="4A96B0A9" w14:textId="77777777" w:rsidR="009653A7" w:rsidRDefault="00D223C6">
            <w:pPr>
              <w:pStyle w:val="TableParagraph"/>
              <w:spacing w:before="79"/>
              <w:rPr>
                <w:rFonts w:ascii="Calibri Light"/>
                <w:sz w:val="24"/>
              </w:rPr>
            </w:pPr>
            <w:r>
              <w:rPr>
                <w:rFonts w:ascii="Calibri Light"/>
                <w:color w:val="1F4D78"/>
                <w:sz w:val="24"/>
              </w:rPr>
              <w:t xml:space="preserve">Position </w:t>
            </w:r>
            <w:r>
              <w:rPr>
                <w:rFonts w:ascii="Calibri Light"/>
                <w:color w:val="1F4D78"/>
                <w:spacing w:val="-2"/>
                <w:sz w:val="24"/>
              </w:rPr>
              <w:t>number</w:t>
            </w:r>
          </w:p>
        </w:tc>
        <w:tc>
          <w:tcPr>
            <w:tcW w:w="6315" w:type="dxa"/>
            <w:tcBorders>
              <w:top w:val="single" w:sz="2" w:space="0" w:color="D9D9D9"/>
              <w:bottom w:val="single" w:sz="2" w:space="0" w:color="D9D9D9"/>
            </w:tcBorders>
          </w:tcPr>
          <w:p w14:paraId="4A96B0AA" w14:textId="7543F5D3" w:rsidR="009653A7" w:rsidRDefault="00F866AD">
            <w:pPr>
              <w:pStyle w:val="TableParagraph"/>
              <w:spacing w:before="28"/>
              <w:ind w:left="379"/>
            </w:pPr>
            <w:r w:rsidRPr="00AD42B7">
              <w:rPr>
                <w:rFonts w:ascii="Arial" w:hAnsi="Arial" w:cs="Arial"/>
              </w:rPr>
              <w:t>31</w:t>
            </w:r>
            <w:r w:rsidR="00AD42B7" w:rsidRPr="00AD42B7">
              <w:rPr>
                <w:rFonts w:ascii="Arial" w:hAnsi="Arial" w:cs="Arial"/>
              </w:rPr>
              <w:t>8</w:t>
            </w:r>
            <w:r w:rsidRPr="00AD42B7">
              <w:rPr>
                <w:rFonts w:ascii="Arial" w:hAnsi="Arial" w:cs="Arial"/>
              </w:rPr>
              <w:t>, 338</w:t>
            </w:r>
          </w:p>
        </w:tc>
      </w:tr>
      <w:tr w:rsidR="009653A7" w14:paraId="4A96B0AE" w14:textId="77777777">
        <w:trPr>
          <w:trHeight w:val="506"/>
        </w:trPr>
        <w:tc>
          <w:tcPr>
            <w:tcW w:w="2727" w:type="dxa"/>
            <w:tcBorders>
              <w:top w:val="single" w:sz="2" w:space="0" w:color="D9D9D9"/>
              <w:bottom w:val="single" w:sz="2" w:space="0" w:color="D9D9D9"/>
            </w:tcBorders>
          </w:tcPr>
          <w:p w14:paraId="4A96B0AC" w14:textId="77777777" w:rsidR="009653A7" w:rsidRDefault="00D223C6">
            <w:pPr>
              <w:pStyle w:val="TableParagraph"/>
              <w:spacing w:before="78"/>
              <w:rPr>
                <w:rFonts w:ascii="Calibri Light"/>
                <w:sz w:val="24"/>
              </w:rPr>
            </w:pPr>
            <w:r>
              <w:rPr>
                <w:rFonts w:ascii="Calibri Light"/>
                <w:color w:val="1F4D78"/>
                <w:sz w:val="24"/>
              </w:rPr>
              <w:t xml:space="preserve">Position </w:t>
            </w:r>
            <w:r>
              <w:rPr>
                <w:rFonts w:ascii="Calibri Light"/>
                <w:color w:val="1F4D78"/>
                <w:spacing w:val="-2"/>
                <w:sz w:val="24"/>
              </w:rPr>
              <w:t>title</w:t>
            </w:r>
          </w:p>
        </w:tc>
        <w:tc>
          <w:tcPr>
            <w:tcW w:w="6315" w:type="dxa"/>
            <w:tcBorders>
              <w:top w:val="single" w:sz="2" w:space="0" w:color="D9D9D9"/>
              <w:bottom w:val="single" w:sz="2" w:space="0" w:color="D9D9D9"/>
            </w:tcBorders>
          </w:tcPr>
          <w:p w14:paraId="4A96B0AD" w14:textId="296E129C" w:rsidR="009653A7" w:rsidRDefault="003D4A18">
            <w:pPr>
              <w:pStyle w:val="TableParagraph"/>
              <w:spacing w:before="28"/>
              <w:ind w:left="379"/>
            </w:pPr>
            <w:r>
              <w:t>Registry Officer</w:t>
            </w:r>
          </w:p>
        </w:tc>
      </w:tr>
      <w:tr w:rsidR="009653A7" w14:paraId="4A96B0B1" w14:textId="77777777">
        <w:trPr>
          <w:trHeight w:val="477"/>
        </w:trPr>
        <w:tc>
          <w:tcPr>
            <w:tcW w:w="2727" w:type="dxa"/>
            <w:tcBorders>
              <w:top w:val="single" w:sz="2" w:space="0" w:color="D9D9D9"/>
              <w:bottom w:val="single" w:sz="2" w:space="0" w:color="D9D9D9"/>
            </w:tcBorders>
          </w:tcPr>
          <w:p w14:paraId="4A96B0AF" w14:textId="77777777" w:rsidR="009653A7" w:rsidRDefault="00D223C6">
            <w:pPr>
              <w:pStyle w:val="TableParagraph"/>
              <w:spacing w:before="81"/>
              <w:rPr>
                <w:rFonts w:ascii="Calibri Light"/>
                <w:sz w:val="24"/>
              </w:rPr>
            </w:pPr>
            <w:r>
              <w:rPr>
                <w:rFonts w:ascii="Calibri Light"/>
                <w:color w:val="1F4D78"/>
                <w:spacing w:val="-2"/>
                <w:sz w:val="24"/>
              </w:rPr>
              <w:t>Classification</w:t>
            </w:r>
          </w:p>
        </w:tc>
        <w:tc>
          <w:tcPr>
            <w:tcW w:w="6315" w:type="dxa"/>
            <w:tcBorders>
              <w:top w:val="single" w:sz="2" w:space="0" w:color="D9D9D9"/>
              <w:bottom w:val="single" w:sz="2" w:space="0" w:color="D9D9D9"/>
            </w:tcBorders>
          </w:tcPr>
          <w:p w14:paraId="4A96B0B0" w14:textId="1274B12F" w:rsidR="009653A7" w:rsidRDefault="00D223C6">
            <w:pPr>
              <w:pStyle w:val="TableParagraph"/>
              <w:spacing w:before="13"/>
              <w:ind w:left="379"/>
            </w:pPr>
            <w:r>
              <w:t>High</w:t>
            </w:r>
            <w:r>
              <w:rPr>
                <w:spacing w:val="-5"/>
              </w:rPr>
              <w:t xml:space="preserve"> </w:t>
            </w:r>
            <w:r>
              <w:t>Court</w:t>
            </w:r>
            <w:r>
              <w:rPr>
                <w:spacing w:val="-4"/>
              </w:rPr>
              <w:t xml:space="preserve"> </w:t>
            </w:r>
            <w:r>
              <w:t>Employee</w:t>
            </w:r>
            <w:r>
              <w:rPr>
                <w:spacing w:val="-6"/>
              </w:rPr>
              <w:t xml:space="preserve"> </w:t>
            </w:r>
            <w:r>
              <w:t>Level</w:t>
            </w:r>
            <w:r>
              <w:rPr>
                <w:spacing w:val="-6"/>
              </w:rPr>
              <w:t xml:space="preserve"> </w:t>
            </w:r>
            <w:r w:rsidR="003D4A18">
              <w:t>4</w:t>
            </w:r>
            <w:r>
              <w:rPr>
                <w:spacing w:val="-1"/>
              </w:rPr>
              <w:t xml:space="preserve"> </w:t>
            </w:r>
            <w:r>
              <w:t>($</w:t>
            </w:r>
            <w:r w:rsidR="008725A9">
              <w:t>77,678</w:t>
            </w:r>
            <w:r>
              <w:rPr>
                <w:spacing w:val="-5"/>
              </w:rPr>
              <w:t xml:space="preserve"> </w:t>
            </w:r>
            <w:r>
              <w:t>—</w:t>
            </w:r>
            <w:r>
              <w:rPr>
                <w:spacing w:val="-6"/>
              </w:rPr>
              <w:t xml:space="preserve"> </w:t>
            </w:r>
            <w:r>
              <w:rPr>
                <w:spacing w:val="-2"/>
              </w:rPr>
              <w:t>$</w:t>
            </w:r>
            <w:r w:rsidR="008725A9">
              <w:rPr>
                <w:spacing w:val="-2"/>
              </w:rPr>
              <w:t>83,710</w:t>
            </w:r>
            <w:r>
              <w:rPr>
                <w:spacing w:val="-2"/>
              </w:rPr>
              <w:t>)</w:t>
            </w:r>
          </w:p>
        </w:tc>
      </w:tr>
      <w:tr w:rsidR="009653A7" w14:paraId="4A96B0B4" w14:textId="77777777">
        <w:trPr>
          <w:trHeight w:val="475"/>
        </w:trPr>
        <w:tc>
          <w:tcPr>
            <w:tcW w:w="2727" w:type="dxa"/>
            <w:tcBorders>
              <w:top w:val="single" w:sz="2" w:space="0" w:color="D9D9D9"/>
              <w:bottom w:val="single" w:sz="2" w:space="0" w:color="D9D9D9"/>
            </w:tcBorders>
          </w:tcPr>
          <w:p w14:paraId="4A96B0B2" w14:textId="77777777" w:rsidR="009653A7" w:rsidRDefault="00D223C6">
            <w:pPr>
              <w:pStyle w:val="TableParagraph"/>
              <w:spacing w:before="78"/>
              <w:rPr>
                <w:rFonts w:ascii="Calibri Light"/>
                <w:sz w:val="24"/>
              </w:rPr>
            </w:pPr>
            <w:r>
              <w:rPr>
                <w:rFonts w:ascii="Calibri Light"/>
                <w:color w:val="1F4D78"/>
                <w:spacing w:val="-2"/>
                <w:sz w:val="24"/>
              </w:rPr>
              <w:t>Location</w:t>
            </w:r>
          </w:p>
        </w:tc>
        <w:tc>
          <w:tcPr>
            <w:tcW w:w="6315" w:type="dxa"/>
            <w:tcBorders>
              <w:top w:val="single" w:sz="2" w:space="0" w:color="D9D9D9"/>
              <w:bottom w:val="single" w:sz="2" w:space="0" w:color="D9D9D9"/>
            </w:tcBorders>
          </w:tcPr>
          <w:p w14:paraId="4A96B0B3" w14:textId="18383A80" w:rsidR="009653A7" w:rsidRDefault="008725A9">
            <w:pPr>
              <w:pStyle w:val="TableParagraph"/>
              <w:spacing w:before="11"/>
              <w:ind w:left="379"/>
            </w:pPr>
            <w:r>
              <w:t>Sydney</w:t>
            </w:r>
          </w:p>
        </w:tc>
      </w:tr>
      <w:tr w:rsidR="009653A7" w14:paraId="4A96B0B7" w14:textId="77777777">
        <w:trPr>
          <w:trHeight w:val="477"/>
        </w:trPr>
        <w:tc>
          <w:tcPr>
            <w:tcW w:w="2727" w:type="dxa"/>
            <w:tcBorders>
              <w:top w:val="single" w:sz="2" w:space="0" w:color="D9D9D9"/>
              <w:bottom w:val="single" w:sz="2" w:space="0" w:color="D9D9D9"/>
            </w:tcBorders>
          </w:tcPr>
          <w:p w14:paraId="4A96B0B5" w14:textId="77777777" w:rsidR="009653A7" w:rsidRDefault="00D223C6">
            <w:pPr>
              <w:pStyle w:val="TableParagraph"/>
              <w:spacing w:before="78"/>
              <w:rPr>
                <w:rFonts w:ascii="Calibri Light"/>
                <w:sz w:val="24"/>
              </w:rPr>
            </w:pPr>
            <w:r>
              <w:rPr>
                <w:rFonts w:ascii="Calibri Light"/>
                <w:color w:val="1F4D78"/>
                <w:sz w:val="24"/>
              </w:rPr>
              <w:t>Working</w:t>
            </w:r>
            <w:r>
              <w:rPr>
                <w:rFonts w:ascii="Calibri Light"/>
                <w:color w:val="1F4D78"/>
                <w:spacing w:val="1"/>
                <w:sz w:val="24"/>
              </w:rPr>
              <w:t xml:space="preserve"> </w:t>
            </w:r>
            <w:r>
              <w:rPr>
                <w:rFonts w:ascii="Calibri Light"/>
                <w:color w:val="1F4D78"/>
                <w:spacing w:val="-2"/>
                <w:sz w:val="24"/>
              </w:rPr>
              <w:t>arrangements</w:t>
            </w:r>
          </w:p>
        </w:tc>
        <w:tc>
          <w:tcPr>
            <w:tcW w:w="6315" w:type="dxa"/>
            <w:tcBorders>
              <w:top w:val="single" w:sz="2" w:space="0" w:color="D9D9D9"/>
              <w:bottom w:val="single" w:sz="2" w:space="0" w:color="D9D9D9"/>
            </w:tcBorders>
          </w:tcPr>
          <w:p w14:paraId="4A96B0B6" w14:textId="1901A1FF" w:rsidR="009653A7" w:rsidRDefault="00276944">
            <w:pPr>
              <w:pStyle w:val="TableParagraph"/>
              <w:spacing w:before="13"/>
              <w:ind w:left="379"/>
            </w:pPr>
            <w:r>
              <w:t xml:space="preserve">Full Time, </w:t>
            </w:r>
            <w:r w:rsidR="00BF1A77">
              <w:t>Non-Ongoing</w:t>
            </w:r>
            <w:r w:rsidR="00D223C6">
              <w:rPr>
                <w:spacing w:val="-4"/>
              </w:rPr>
              <w:t xml:space="preserve"> </w:t>
            </w:r>
            <w:r w:rsidR="00F34F9B">
              <w:rPr>
                <w:spacing w:val="-4"/>
              </w:rPr>
              <w:t>-18 months</w:t>
            </w:r>
          </w:p>
        </w:tc>
      </w:tr>
      <w:tr w:rsidR="009653A7" w14:paraId="4A96B0BA" w14:textId="77777777" w:rsidTr="009765E8">
        <w:trPr>
          <w:trHeight w:val="666"/>
        </w:trPr>
        <w:tc>
          <w:tcPr>
            <w:tcW w:w="2727" w:type="dxa"/>
            <w:tcBorders>
              <w:top w:val="single" w:sz="2" w:space="0" w:color="D9D9D9"/>
              <w:bottom w:val="single" w:sz="2" w:space="0" w:color="D9D9D9"/>
            </w:tcBorders>
          </w:tcPr>
          <w:p w14:paraId="4A96B0B8" w14:textId="0015AFC8" w:rsidR="007D5733" w:rsidRPr="007D5733" w:rsidRDefault="00D223C6" w:rsidP="007D5733">
            <w:pPr>
              <w:pStyle w:val="TableParagraph"/>
              <w:spacing w:before="78"/>
              <w:rPr>
                <w:rFonts w:ascii="Calibri Light"/>
                <w:color w:val="1F4D78"/>
                <w:spacing w:val="-2"/>
                <w:sz w:val="24"/>
              </w:rPr>
            </w:pPr>
            <w:r>
              <w:rPr>
                <w:rFonts w:ascii="Calibri Light"/>
                <w:color w:val="1F4D78"/>
                <w:spacing w:val="-2"/>
                <w:sz w:val="24"/>
              </w:rPr>
              <w:t>Eligibility</w:t>
            </w:r>
          </w:p>
        </w:tc>
        <w:tc>
          <w:tcPr>
            <w:tcW w:w="6315" w:type="dxa"/>
            <w:tcBorders>
              <w:top w:val="single" w:sz="2" w:space="0" w:color="D9D9D9"/>
              <w:bottom w:val="single" w:sz="2" w:space="0" w:color="D9D9D9"/>
            </w:tcBorders>
          </w:tcPr>
          <w:p w14:paraId="4A96B0B9" w14:textId="41D28764" w:rsidR="007D5733" w:rsidRDefault="009370CD" w:rsidP="007D5733">
            <w:pPr>
              <w:pStyle w:val="TableParagraph"/>
              <w:spacing w:line="259" w:lineRule="auto"/>
              <w:ind w:left="379" w:right="141"/>
            </w:pPr>
            <w:r w:rsidRPr="007567E4">
              <w:t xml:space="preserve">Employees of the </w:t>
            </w:r>
            <w:r>
              <w:t>High Court</w:t>
            </w:r>
            <w:r w:rsidRPr="007567E4">
              <w:t xml:space="preserve"> are required to be Australian citizens</w:t>
            </w:r>
            <w:r w:rsidR="00E71B08">
              <w:t>.</w:t>
            </w:r>
          </w:p>
        </w:tc>
      </w:tr>
      <w:tr w:rsidR="009653A7" w14:paraId="4A96B0BE" w14:textId="77777777" w:rsidTr="009765E8">
        <w:trPr>
          <w:trHeight w:val="704"/>
        </w:trPr>
        <w:tc>
          <w:tcPr>
            <w:tcW w:w="2727" w:type="dxa"/>
            <w:tcBorders>
              <w:top w:val="single" w:sz="2" w:space="0" w:color="D9D9D9"/>
              <w:bottom w:val="single" w:sz="2" w:space="0" w:color="D9D9D9"/>
            </w:tcBorders>
          </w:tcPr>
          <w:p w14:paraId="4A96B0BB"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5"/>
                <w:sz w:val="24"/>
              </w:rPr>
              <w:t xml:space="preserve"> </w:t>
            </w:r>
            <w:r>
              <w:rPr>
                <w:rFonts w:ascii="Calibri Light"/>
                <w:color w:val="1F4D78"/>
                <w:spacing w:val="-2"/>
                <w:sz w:val="24"/>
              </w:rPr>
              <w:t>officer</w:t>
            </w:r>
          </w:p>
        </w:tc>
        <w:tc>
          <w:tcPr>
            <w:tcW w:w="6315" w:type="dxa"/>
            <w:tcBorders>
              <w:top w:val="single" w:sz="2" w:space="0" w:color="D9D9D9"/>
              <w:bottom w:val="single" w:sz="2" w:space="0" w:color="D9D9D9"/>
            </w:tcBorders>
          </w:tcPr>
          <w:p w14:paraId="0BF0B7C4" w14:textId="03D67E8F" w:rsidR="00C054D2" w:rsidRDefault="00630898" w:rsidP="00C054D2">
            <w:pPr>
              <w:pStyle w:val="TableParagraph"/>
              <w:spacing w:before="33"/>
              <w:ind w:left="379"/>
            </w:pPr>
            <w:r>
              <w:t>Anna Fitzgerald</w:t>
            </w:r>
          </w:p>
          <w:p w14:paraId="4A96B0BD" w14:textId="7287A47F" w:rsidR="009653A7" w:rsidRDefault="00C054D2" w:rsidP="00C054D2">
            <w:pPr>
              <w:pStyle w:val="TableParagraph"/>
              <w:spacing w:before="20"/>
              <w:ind w:left="379"/>
            </w:pPr>
            <w:r>
              <w:t xml:space="preserve">Tel: 02 6270 </w:t>
            </w:r>
            <w:r w:rsidR="00243109">
              <w:t>6348</w:t>
            </w:r>
          </w:p>
        </w:tc>
      </w:tr>
      <w:tr w:rsidR="009653A7" w14:paraId="4A96B0C1" w14:textId="77777777">
        <w:trPr>
          <w:trHeight w:val="616"/>
        </w:trPr>
        <w:tc>
          <w:tcPr>
            <w:tcW w:w="2727" w:type="dxa"/>
            <w:tcBorders>
              <w:top w:val="single" w:sz="2" w:space="0" w:color="D9D9D9"/>
              <w:bottom w:val="single" w:sz="2" w:space="0" w:color="D9D9D9"/>
            </w:tcBorders>
          </w:tcPr>
          <w:p w14:paraId="4A96B0BF" w14:textId="77777777" w:rsidR="009653A7" w:rsidRDefault="00D223C6">
            <w:pPr>
              <w:pStyle w:val="TableParagraph"/>
              <w:spacing w:before="78"/>
              <w:rPr>
                <w:rFonts w:ascii="Calibri Light"/>
                <w:sz w:val="24"/>
              </w:rPr>
            </w:pPr>
            <w:r>
              <w:rPr>
                <w:rFonts w:ascii="Calibri Light"/>
                <w:color w:val="1F4D78"/>
                <w:sz w:val="24"/>
              </w:rPr>
              <w:t>Closing</w:t>
            </w:r>
            <w:r>
              <w:rPr>
                <w:rFonts w:ascii="Calibri Light"/>
                <w:color w:val="1F4D78"/>
                <w:spacing w:val="1"/>
                <w:sz w:val="24"/>
              </w:rPr>
              <w:t xml:space="preserve"> </w:t>
            </w:r>
            <w:r>
              <w:rPr>
                <w:rFonts w:ascii="Calibri Light"/>
                <w:color w:val="1F4D78"/>
                <w:spacing w:val="-4"/>
                <w:sz w:val="24"/>
              </w:rPr>
              <w:t>date</w:t>
            </w:r>
          </w:p>
        </w:tc>
        <w:tc>
          <w:tcPr>
            <w:tcW w:w="6315" w:type="dxa"/>
            <w:tcBorders>
              <w:top w:val="single" w:sz="2" w:space="0" w:color="D9D9D9"/>
              <w:bottom w:val="single" w:sz="2" w:space="0" w:color="D9D9D9"/>
            </w:tcBorders>
          </w:tcPr>
          <w:p w14:paraId="4A96B0C0" w14:textId="3916E7C9" w:rsidR="009653A7" w:rsidRDefault="00E806FF">
            <w:pPr>
              <w:pStyle w:val="TableParagraph"/>
              <w:spacing w:before="81"/>
              <w:ind w:left="379"/>
            </w:pPr>
            <w:r>
              <w:t>Sunday</w:t>
            </w:r>
            <w:r w:rsidR="00D33141">
              <w:t>,</w:t>
            </w:r>
            <w:r>
              <w:t xml:space="preserve"> </w:t>
            </w:r>
            <w:r w:rsidR="00D33141">
              <w:t>28 September</w:t>
            </w:r>
            <w:r>
              <w:t xml:space="preserve"> 2025</w:t>
            </w:r>
          </w:p>
        </w:tc>
      </w:tr>
    </w:tbl>
    <w:p w14:paraId="4A96B0C2" w14:textId="77777777" w:rsidR="009653A7" w:rsidRDefault="009653A7">
      <w:pPr>
        <w:pStyle w:val="TableParagraph"/>
        <w:sectPr w:rsidR="009653A7">
          <w:footerReference w:type="default" r:id="rId10"/>
          <w:type w:val="continuous"/>
          <w:pgSz w:w="11910" w:h="16840"/>
          <w:pgMar w:top="1000" w:right="1275" w:bottom="680" w:left="1275" w:header="0" w:footer="494" w:gutter="0"/>
          <w:pgNumType w:start="1"/>
          <w:cols w:space="720"/>
        </w:sectPr>
      </w:pPr>
    </w:p>
    <w:p w14:paraId="4A96B0C3" w14:textId="77777777" w:rsidR="009653A7" w:rsidRDefault="00D223C6">
      <w:pPr>
        <w:spacing w:before="27"/>
        <w:ind w:left="165"/>
        <w:rPr>
          <w:b/>
          <w:sz w:val="28"/>
        </w:rPr>
      </w:pPr>
      <w:r>
        <w:rPr>
          <w:b/>
          <w:noProof/>
          <w:sz w:val="28"/>
        </w:rPr>
        <w:lastRenderedPageBreak/>
        <mc:AlternateContent>
          <mc:Choice Requires="wps">
            <w:drawing>
              <wp:anchor distT="0" distB="0" distL="0" distR="0" simplePos="0" relativeHeight="487588352" behindDoc="1" locked="0" layoutInCell="1" allowOverlap="1" wp14:anchorId="4A96B180" wp14:editId="4A96B181">
                <wp:simplePos x="0" y="0"/>
                <wp:positionH relativeFrom="page">
                  <wp:posOffset>896416</wp:posOffset>
                </wp:positionH>
                <wp:positionV relativeFrom="paragraph">
                  <wp:posOffset>245872</wp:posOffset>
                </wp:positionV>
                <wp:extent cx="5769610" cy="381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0C752672" id="Graphic 4" o:spid="_x0000_s1026" style="position:absolute;margin-left:70.6pt;margin-top:19.35pt;width:454.3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" path="m5769229,l,,,38100r5769229,l5769229,xe" fillcolor="#507489" stroked="f">
                <v:path arrowok="t"/>
                <w10:wrap type="topAndBottom" anchorx="page"/>
              </v:shape>
            </w:pict>
          </mc:Fallback>
        </mc:AlternateContent>
      </w:r>
      <w:r>
        <w:rPr>
          <w:b/>
          <w:color w:val="4D7389"/>
          <w:w w:val="105"/>
          <w:sz w:val="28"/>
        </w:rPr>
        <w:t>About</w:t>
      </w:r>
      <w:r>
        <w:rPr>
          <w:b/>
          <w:color w:val="4D7389"/>
          <w:spacing w:val="-3"/>
          <w:w w:val="105"/>
          <w:sz w:val="28"/>
        </w:rPr>
        <w:t xml:space="preserve"> </w:t>
      </w:r>
      <w:r>
        <w:rPr>
          <w:b/>
          <w:color w:val="4D7389"/>
          <w:w w:val="105"/>
          <w:sz w:val="28"/>
        </w:rPr>
        <w:t>the</w:t>
      </w:r>
      <w:r>
        <w:rPr>
          <w:b/>
          <w:color w:val="4D7389"/>
          <w:spacing w:val="-2"/>
          <w:w w:val="105"/>
          <w:sz w:val="28"/>
        </w:rPr>
        <w:t xml:space="preserve"> </w:t>
      </w:r>
      <w:r>
        <w:rPr>
          <w:b/>
          <w:color w:val="4D7389"/>
          <w:w w:val="105"/>
          <w:sz w:val="28"/>
        </w:rPr>
        <w:t>High</w:t>
      </w:r>
      <w:r>
        <w:rPr>
          <w:b/>
          <w:color w:val="4D7389"/>
          <w:spacing w:val="-3"/>
          <w:w w:val="105"/>
          <w:sz w:val="28"/>
        </w:rPr>
        <w:t xml:space="preserve"> </w:t>
      </w:r>
      <w:r>
        <w:rPr>
          <w:b/>
          <w:color w:val="4D7389"/>
          <w:w w:val="105"/>
          <w:sz w:val="28"/>
        </w:rPr>
        <w:t>Court</w:t>
      </w:r>
      <w:r>
        <w:rPr>
          <w:b/>
          <w:color w:val="4D7389"/>
          <w:spacing w:val="-2"/>
          <w:w w:val="105"/>
          <w:sz w:val="28"/>
        </w:rPr>
        <w:t xml:space="preserve"> </w:t>
      </w:r>
      <w:r>
        <w:rPr>
          <w:b/>
          <w:color w:val="4D7389"/>
          <w:w w:val="105"/>
          <w:sz w:val="28"/>
        </w:rPr>
        <w:t>of</w:t>
      </w:r>
      <w:r>
        <w:rPr>
          <w:b/>
          <w:color w:val="4D7389"/>
          <w:spacing w:val="-2"/>
          <w:w w:val="105"/>
          <w:sz w:val="28"/>
        </w:rPr>
        <w:t xml:space="preserve"> Australia</w:t>
      </w:r>
    </w:p>
    <w:p w14:paraId="4A96B0C7" w14:textId="3C9FEC69" w:rsidR="009653A7" w:rsidRDefault="00D223C6" w:rsidP="00254AA7">
      <w:pPr>
        <w:pStyle w:val="BodyText"/>
      </w:pPr>
      <w:r>
        <w:t>The</w:t>
      </w:r>
      <w:r>
        <w:rPr>
          <w:spacing w:val="-1"/>
        </w:rPr>
        <w:t xml:space="preserve"> </w:t>
      </w:r>
      <w:r>
        <w:t>High</w:t>
      </w:r>
      <w:r>
        <w:rPr>
          <w:spacing w:val="-2"/>
        </w:rPr>
        <w:t xml:space="preserve"> </w:t>
      </w:r>
      <w:r>
        <w:t>Court</w:t>
      </w:r>
      <w:r>
        <w:rPr>
          <w:spacing w:val="-3"/>
        </w:rPr>
        <w:t xml:space="preserve"> </w:t>
      </w:r>
      <w:r>
        <w:t>of</w:t>
      </w:r>
      <w:r>
        <w:rPr>
          <w:spacing w:val="-1"/>
        </w:rPr>
        <w:t xml:space="preserve"> </w:t>
      </w:r>
      <w:r>
        <w:t>Australia</w:t>
      </w:r>
      <w:r>
        <w:rPr>
          <w:spacing w:val="-4"/>
        </w:rPr>
        <w:t xml:space="preserve"> </w:t>
      </w:r>
      <w:r>
        <w:t>(the</w:t>
      </w:r>
      <w:r>
        <w:rPr>
          <w:spacing w:val="-1"/>
        </w:rPr>
        <w:t xml:space="preserve"> </w:t>
      </w:r>
      <w:r>
        <w:t>Court)</w:t>
      </w:r>
      <w:r>
        <w:rPr>
          <w:spacing w:val="-3"/>
        </w:rPr>
        <w:t xml:space="preserve"> </w:t>
      </w:r>
      <w:r>
        <w:t>is</w:t>
      </w:r>
      <w:r>
        <w:rPr>
          <w:spacing w:val="-1"/>
        </w:rPr>
        <w:t xml:space="preserve"> </w:t>
      </w:r>
      <w:r>
        <w:t>the</w:t>
      </w:r>
      <w:r>
        <w:rPr>
          <w:spacing w:val="-1"/>
        </w:rPr>
        <w:t xml:space="preserve"> </w:t>
      </w:r>
      <w:r>
        <w:t>highest</w:t>
      </w:r>
      <w:r>
        <w:rPr>
          <w:spacing w:val="-3"/>
        </w:rPr>
        <w:t xml:space="preserve"> </w:t>
      </w:r>
      <w:r>
        <w:t>court</w:t>
      </w:r>
      <w:r>
        <w:rPr>
          <w:spacing w:val="-1"/>
        </w:rPr>
        <w:t xml:space="preserve"> </w:t>
      </w:r>
      <w:r>
        <w:t>in</w:t>
      </w:r>
      <w:r>
        <w:rPr>
          <w:spacing w:val="-3"/>
        </w:rPr>
        <w:t xml:space="preserve"> </w:t>
      </w:r>
      <w:r>
        <w:t>the</w:t>
      </w:r>
      <w:r>
        <w:rPr>
          <w:spacing w:val="-1"/>
        </w:rPr>
        <w:t xml:space="preserve"> </w:t>
      </w:r>
      <w:r>
        <w:t>Australian</w:t>
      </w:r>
      <w:r>
        <w:rPr>
          <w:spacing w:val="-4"/>
        </w:rPr>
        <w:t xml:space="preserve"> </w:t>
      </w:r>
      <w:r>
        <w:t>judicial</w:t>
      </w:r>
      <w:r>
        <w:rPr>
          <w:spacing w:val="-1"/>
        </w:rPr>
        <w:t xml:space="preserve"> </w:t>
      </w:r>
      <w:r>
        <w:t>system.</w:t>
      </w:r>
      <w:r>
        <w:rPr>
          <w:spacing w:val="-1"/>
        </w:rPr>
        <w:t xml:space="preserve"> </w:t>
      </w:r>
      <w:r>
        <w:t>It</w:t>
      </w:r>
      <w:r>
        <w:rPr>
          <w:spacing w:val="-3"/>
        </w:rPr>
        <w:t xml:space="preserve"> </w:t>
      </w:r>
      <w:r>
        <w:t xml:space="preserve">was established in 1901 by section 71 of the Constitution. </w:t>
      </w:r>
    </w:p>
    <w:p w14:paraId="4A96B0C8" w14:textId="77777777" w:rsidR="009653A7" w:rsidRDefault="009653A7">
      <w:pPr>
        <w:pStyle w:val="BodyText"/>
        <w:spacing w:before="9"/>
        <w:ind w:left="0"/>
      </w:pPr>
    </w:p>
    <w:p w14:paraId="4A96B0C9" w14:textId="0BDB8067" w:rsidR="009653A7" w:rsidRDefault="00D223C6">
      <w:pPr>
        <w:pStyle w:val="BodyText"/>
        <w:spacing w:before="1"/>
        <w:ind w:right="218"/>
      </w:pPr>
      <w:r>
        <w:t>The</w:t>
      </w:r>
      <w:r>
        <w:rPr>
          <w:spacing w:val="-1"/>
        </w:rPr>
        <w:t xml:space="preserve"> </w:t>
      </w:r>
      <w:r>
        <w:t>seat</w:t>
      </w:r>
      <w:r>
        <w:rPr>
          <w:spacing w:val="-3"/>
        </w:rPr>
        <w:t xml:space="preserve"> </w:t>
      </w:r>
      <w:r>
        <w:t>of</w:t>
      </w:r>
      <w:r>
        <w:rPr>
          <w:spacing w:val="-1"/>
        </w:rPr>
        <w:t xml:space="preserve"> </w:t>
      </w:r>
      <w:r>
        <w:t>the</w:t>
      </w:r>
      <w:r>
        <w:rPr>
          <w:spacing w:val="-3"/>
        </w:rPr>
        <w:t xml:space="preserve"> </w:t>
      </w:r>
      <w:r>
        <w:t>Court</w:t>
      </w:r>
      <w:r>
        <w:rPr>
          <w:spacing w:val="-1"/>
        </w:rPr>
        <w:t xml:space="preserve"> </w:t>
      </w:r>
      <w:r>
        <w:t>is</w:t>
      </w:r>
      <w:r>
        <w:rPr>
          <w:spacing w:val="-1"/>
        </w:rPr>
        <w:t xml:space="preserve"> </w:t>
      </w:r>
      <w:r>
        <w:t>in</w:t>
      </w:r>
      <w:r>
        <w:rPr>
          <w:spacing w:val="-4"/>
        </w:rPr>
        <w:t xml:space="preserve"> </w:t>
      </w:r>
      <w:r>
        <w:t>Canberra,</w:t>
      </w:r>
      <w:r>
        <w:rPr>
          <w:spacing w:val="-1"/>
        </w:rPr>
        <w:t xml:space="preserve"> </w:t>
      </w:r>
      <w:r>
        <w:t>where</w:t>
      </w:r>
      <w:r>
        <w:rPr>
          <w:spacing w:val="-1"/>
        </w:rPr>
        <w:t xml:space="preserve"> </w:t>
      </w:r>
      <w:r>
        <w:t>it</w:t>
      </w:r>
      <w:r>
        <w:rPr>
          <w:spacing w:val="-4"/>
        </w:rPr>
        <w:t xml:space="preserve"> </w:t>
      </w:r>
      <w:r>
        <w:t>is</w:t>
      </w:r>
      <w:r>
        <w:rPr>
          <w:spacing w:val="-1"/>
        </w:rPr>
        <w:t xml:space="preserve"> </w:t>
      </w:r>
      <w:r>
        <w:t>located</w:t>
      </w:r>
      <w:r>
        <w:rPr>
          <w:spacing w:val="-1"/>
        </w:rPr>
        <w:t xml:space="preserve"> </w:t>
      </w:r>
      <w:r>
        <w:t>in</w:t>
      </w:r>
      <w:r>
        <w:rPr>
          <w:spacing w:val="-2"/>
        </w:rPr>
        <w:t xml:space="preserve"> </w:t>
      </w:r>
      <w:r>
        <w:t>its</w:t>
      </w:r>
      <w:r>
        <w:rPr>
          <w:spacing w:val="-3"/>
        </w:rPr>
        <w:t xml:space="preserve"> </w:t>
      </w:r>
      <w:r>
        <w:t>own</w:t>
      </w:r>
      <w:r>
        <w:rPr>
          <w:spacing w:val="-1"/>
        </w:rPr>
        <w:t xml:space="preserve"> </w:t>
      </w:r>
      <w:r>
        <w:t>building</w:t>
      </w:r>
      <w:r>
        <w:rPr>
          <w:spacing w:val="-2"/>
        </w:rPr>
        <w:t xml:space="preserve"> </w:t>
      </w:r>
      <w:r>
        <w:t>within</w:t>
      </w:r>
      <w:r>
        <w:rPr>
          <w:spacing w:val="-5"/>
        </w:rPr>
        <w:t xml:space="preserve"> </w:t>
      </w:r>
      <w:r>
        <w:t>the</w:t>
      </w:r>
      <w:r>
        <w:rPr>
          <w:spacing w:val="-1"/>
        </w:rPr>
        <w:t xml:space="preserve"> </w:t>
      </w:r>
      <w:r w:rsidR="00785647">
        <w:t>National</w:t>
      </w:r>
      <w:r>
        <w:t xml:space="preserve"> Triangle. The Court also has locations in Brisbane, Sydney, and Melbourne, as well as sitting on circuit around Australia as required.</w:t>
      </w:r>
    </w:p>
    <w:p w14:paraId="4A96B0CA" w14:textId="64C6C857" w:rsidR="009653A7" w:rsidRDefault="00D223C6">
      <w:pPr>
        <w:pStyle w:val="BodyText"/>
        <w:spacing w:before="159"/>
        <w:ind w:right="218"/>
      </w:pPr>
      <w:r>
        <w:t xml:space="preserve">Opened in 1980, the High Court building is one of Australia’s National Buildings, and was heritage listed in 2007. </w:t>
      </w:r>
    </w:p>
    <w:p w14:paraId="4A96B0CB" w14:textId="01B1BB95" w:rsidR="009653A7" w:rsidRDefault="00D223C6">
      <w:pPr>
        <w:pStyle w:val="BodyText"/>
        <w:spacing w:before="162"/>
      </w:pPr>
      <w:r>
        <w:t>The</w:t>
      </w:r>
      <w:r>
        <w:rPr>
          <w:spacing w:val="-3"/>
        </w:rPr>
        <w:t xml:space="preserve"> </w:t>
      </w:r>
      <w:r>
        <w:t>Court</w:t>
      </w:r>
      <w:r>
        <w:rPr>
          <w:spacing w:val="-3"/>
        </w:rPr>
        <w:t xml:space="preserve"> </w:t>
      </w:r>
      <w:r>
        <w:t>has</w:t>
      </w:r>
      <w:r>
        <w:rPr>
          <w:spacing w:val="-3"/>
        </w:rPr>
        <w:t xml:space="preserve"> </w:t>
      </w:r>
      <w:r>
        <w:t>approximately</w:t>
      </w:r>
      <w:r w:rsidR="00256FB5" w:rsidRPr="00864ACF">
        <w:rPr>
          <w:spacing w:val="-3"/>
        </w:rPr>
        <w:t xml:space="preserve"> </w:t>
      </w:r>
      <w:r w:rsidRPr="00864ACF">
        <w:t>75</w:t>
      </w:r>
      <w:r>
        <w:rPr>
          <w:spacing w:val="-3"/>
        </w:rPr>
        <w:t xml:space="preserve"> </w:t>
      </w:r>
      <w:r>
        <w:t>full-time</w:t>
      </w:r>
      <w:r>
        <w:rPr>
          <w:spacing w:val="-4"/>
        </w:rPr>
        <w:t xml:space="preserve"> </w:t>
      </w:r>
      <w:r>
        <w:t>equivalent</w:t>
      </w:r>
      <w:r w:rsidR="009F61CF">
        <w:rPr>
          <w:spacing w:val="-4"/>
        </w:rPr>
        <w:t xml:space="preserve"> </w:t>
      </w:r>
      <w:r w:rsidR="00864ACF">
        <w:rPr>
          <w:spacing w:val="-4"/>
        </w:rPr>
        <w:t xml:space="preserve">(FTE) </w:t>
      </w:r>
      <w:r>
        <w:t>employees</w:t>
      </w:r>
      <w:r>
        <w:rPr>
          <w:spacing w:val="-2"/>
        </w:rPr>
        <w:t xml:space="preserve"> </w:t>
      </w:r>
      <w:r>
        <w:t>supporting</w:t>
      </w:r>
      <w:r>
        <w:rPr>
          <w:spacing w:val="-5"/>
        </w:rPr>
        <w:t xml:space="preserve"> </w:t>
      </w:r>
      <w:r>
        <w:t>the Chief Justice and Justices, most of whom are in Canberra.</w:t>
      </w:r>
    </w:p>
    <w:p w14:paraId="4A96B0CC" w14:textId="77777777" w:rsidR="009653A7" w:rsidRDefault="00D223C6">
      <w:pPr>
        <w:pStyle w:val="BodyText"/>
        <w:spacing w:before="159"/>
      </w:pPr>
      <w:r>
        <w:t>As</w:t>
      </w:r>
      <w:r>
        <w:rPr>
          <w:spacing w:val="-2"/>
        </w:rPr>
        <w:t xml:space="preserve"> </w:t>
      </w:r>
      <w:r>
        <w:t>an</w:t>
      </w:r>
      <w:r>
        <w:rPr>
          <w:spacing w:val="-3"/>
        </w:rPr>
        <w:t xml:space="preserve"> </w:t>
      </w:r>
      <w:r>
        <w:t>employee</w:t>
      </w:r>
      <w:r>
        <w:rPr>
          <w:spacing w:val="-3"/>
        </w:rPr>
        <w:t xml:space="preserve"> </w:t>
      </w:r>
      <w:r>
        <w:t>of</w:t>
      </w:r>
      <w:r>
        <w:rPr>
          <w:spacing w:val="-5"/>
        </w:rPr>
        <w:t xml:space="preserve"> </w:t>
      </w:r>
      <w:r>
        <w:t>the</w:t>
      </w:r>
      <w:r>
        <w:rPr>
          <w:spacing w:val="-3"/>
        </w:rPr>
        <w:t xml:space="preserve"> </w:t>
      </w:r>
      <w:r>
        <w:t>Court,</w:t>
      </w:r>
      <w:r>
        <w:rPr>
          <w:spacing w:val="-2"/>
        </w:rPr>
        <w:t xml:space="preserve"> </w:t>
      </w:r>
      <w:r>
        <w:t>you</w:t>
      </w:r>
      <w:r>
        <w:rPr>
          <w:spacing w:val="-2"/>
        </w:rPr>
        <w:t xml:space="preserve"> </w:t>
      </w:r>
      <w:r>
        <w:rPr>
          <w:spacing w:val="-4"/>
        </w:rPr>
        <w:t>will:</w:t>
      </w:r>
    </w:p>
    <w:p w14:paraId="4A96B0CD" w14:textId="77777777" w:rsidR="009653A7" w:rsidRDefault="00D223C6">
      <w:pPr>
        <w:pStyle w:val="ListParagraph"/>
        <w:numPr>
          <w:ilvl w:val="0"/>
          <w:numId w:val="2"/>
        </w:numPr>
        <w:tabs>
          <w:tab w:val="left" w:pos="878"/>
        </w:tabs>
        <w:spacing w:before="140"/>
        <w:ind w:left="878" w:hanging="355"/>
        <w:rPr>
          <w:position w:val="1"/>
        </w:rPr>
      </w:pPr>
      <w:r>
        <w:rPr>
          <w:position w:val="1"/>
        </w:rPr>
        <w:t>work</w:t>
      </w:r>
      <w:r>
        <w:rPr>
          <w:spacing w:val="-7"/>
          <w:position w:val="1"/>
        </w:rPr>
        <w:t xml:space="preserve"> </w:t>
      </w:r>
      <w:r>
        <w:rPr>
          <w:position w:val="1"/>
        </w:rPr>
        <w:t>in</w:t>
      </w:r>
      <w:r>
        <w:rPr>
          <w:spacing w:val="-4"/>
          <w:position w:val="1"/>
        </w:rPr>
        <w:t xml:space="preserve"> </w:t>
      </w:r>
      <w:r>
        <w:rPr>
          <w:position w:val="1"/>
        </w:rPr>
        <w:t>a</w:t>
      </w:r>
      <w:r>
        <w:rPr>
          <w:spacing w:val="-4"/>
          <w:position w:val="1"/>
        </w:rPr>
        <w:t xml:space="preserve"> </w:t>
      </w:r>
      <w:r>
        <w:rPr>
          <w:position w:val="1"/>
        </w:rPr>
        <w:t>high-performing,</w:t>
      </w:r>
      <w:r>
        <w:rPr>
          <w:spacing w:val="-6"/>
          <w:position w:val="1"/>
        </w:rPr>
        <w:t xml:space="preserve"> </w:t>
      </w:r>
      <w:r>
        <w:rPr>
          <w:position w:val="1"/>
        </w:rPr>
        <w:t>inclusive</w:t>
      </w:r>
      <w:r>
        <w:rPr>
          <w:spacing w:val="-4"/>
          <w:position w:val="1"/>
        </w:rPr>
        <w:t xml:space="preserve"> </w:t>
      </w:r>
      <w:r>
        <w:rPr>
          <w:position w:val="1"/>
        </w:rPr>
        <w:t>and</w:t>
      </w:r>
      <w:r>
        <w:rPr>
          <w:spacing w:val="-5"/>
          <w:position w:val="1"/>
        </w:rPr>
        <w:t xml:space="preserve"> </w:t>
      </w:r>
      <w:r>
        <w:rPr>
          <w:position w:val="1"/>
        </w:rPr>
        <w:t>collaborative</w:t>
      </w:r>
      <w:r>
        <w:rPr>
          <w:spacing w:val="-5"/>
          <w:position w:val="1"/>
        </w:rPr>
        <w:t xml:space="preserve"> </w:t>
      </w:r>
      <w:r>
        <w:rPr>
          <w:position w:val="1"/>
        </w:rPr>
        <w:t>work</w:t>
      </w:r>
      <w:r>
        <w:rPr>
          <w:spacing w:val="-2"/>
          <w:position w:val="1"/>
        </w:rPr>
        <w:t xml:space="preserve"> environment</w:t>
      </w:r>
    </w:p>
    <w:p w14:paraId="4A96B0CE" w14:textId="1CBDAE0D" w:rsidR="009653A7" w:rsidRDefault="00D223C6">
      <w:pPr>
        <w:pStyle w:val="ListParagraph"/>
        <w:numPr>
          <w:ilvl w:val="0"/>
          <w:numId w:val="2"/>
        </w:numPr>
        <w:tabs>
          <w:tab w:val="left" w:pos="878"/>
        </w:tabs>
        <w:spacing w:before="39"/>
        <w:ind w:left="878" w:hanging="355"/>
        <w:rPr>
          <w:position w:val="1"/>
        </w:rPr>
      </w:pPr>
      <w:r>
        <w:rPr>
          <w:position w:val="1"/>
        </w:rPr>
        <w:t>receive</w:t>
      </w:r>
      <w:r>
        <w:rPr>
          <w:spacing w:val="-3"/>
          <w:position w:val="1"/>
        </w:rPr>
        <w:t xml:space="preserve"> </w:t>
      </w:r>
      <w:r>
        <w:rPr>
          <w:position w:val="1"/>
        </w:rPr>
        <w:t>a</w:t>
      </w:r>
      <w:r>
        <w:rPr>
          <w:spacing w:val="-5"/>
          <w:position w:val="1"/>
        </w:rPr>
        <w:t xml:space="preserve"> </w:t>
      </w:r>
      <w:r>
        <w:rPr>
          <w:position w:val="1"/>
        </w:rPr>
        <w:t>generous</w:t>
      </w:r>
      <w:r>
        <w:rPr>
          <w:spacing w:val="-3"/>
          <w:position w:val="1"/>
        </w:rPr>
        <w:t xml:space="preserve"> </w:t>
      </w:r>
      <w:r>
        <w:rPr>
          <w:position w:val="1"/>
        </w:rPr>
        <w:t>salary</w:t>
      </w:r>
      <w:r>
        <w:rPr>
          <w:spacing w:val="-3"/>
          <w:position w:val="1"/>
        </w:rPr>
        <w:t xml:space="preserve"> </w:t>
      </w:r>
      <w:r>
        <w:rPr>
          <w:position w:val="1"/>
        </w:rPr>
        <w:t>and</w:t>
      </w:r>
      <w:r>
        <w:rPr>
          <w:spacing w:val="-5"/>
          <w:position w:val="1"/>
        </w:rPr>
        <w:t xml:space="preserve"> </w:t>
      </w:r>
      <w:r>
        <w:rPr>
          <w:position w:val="1"/>
        </w:rPr>
        <w:t>work</w:t>
      </w:r>
      <w:r>
        <w:rPr>
          <w:spacing w:val="-2"/>
          <w:position w:val="1"/>
        </w:rPr>
        <w:t xml:space="preserve"> conditions</w:t>
      </w:r>
    </w:p>
    <w:p w14:paraId="4A96B0D0" w14:textId="77777777" w:rsidR="009653A7" w:rsidRDefault="00D223C6">
      <w:pPr>
        <w:pStyle w:val="ListParagraph"/>
        <w:numPr>
          <w:ilvl w:val="0"/>
          <w:numId w:val="2"/>
        </w:numPr>
        <w:tabs>
          <w:tab w:val="left" w:pos="878"/>
        </w:tabs>
        <w:spacing w:before="39"/>
        <w:ind w:left="878" w:hanging="355"/>
        <w:rPr>
          <w:position w:val="1"/>
        </w:rPr>
      </w:pPr>
      <w:r>
        <w:rPr>
          <w:position w:val="1"/>
        </w:rPr>
        <w:t>have</w:t>
      </w:r>
      <w:r>
        <w:rPr>
          <w:spacing w:val="-7"/>
          <w:position w:val="1"/>
        </w:rPr>
        <w:t xml:space="preserve"> </w:t>
      </w:r>
      <w:r>
        <w:rPr>
          <w:position w:val="1"/>
        </w:rPr>
        <w:t>access</w:t>
      </w:r>
      <w:r>
        <w:rPr>
          <w:spacing w:val="-6"/>
          <w:position w:val="1"/>
        </w:rPr>
        <w:t xml:space="preserve"> </w:t>
      </w:r>
      <w:r>
        <w:rPr>
          <w:position w:val="1"/>
        </w:rPr>
        <w:t>to</w:t>
      </w:r>
      <w:r>
        <w:rPr>
          <w:spacing w:val="-3"/>
          <w:position w:val="1"/>
        </w:rPr>
        <w:t xml:space="preserve"> </w:t>
      </w:r>
      <w:r>
        <w:rPr>
          <w:position w:val="1"/>
        </w:rPr>
        <w:t>flexible</w:t>
      </w:r>
      <w:r>
        <w:rPr>
          <w:spacing w:val="-4"/>
          <w:position w:val="1"/>
        </w:rPr>
        <w:t xml:space="preserve"> </w:t>
      </w:r>
      <w:r>
        <w:rPr>
          <w:position w:val="1"/>
        </w:rPr>
        <w:t>working</w:t>
      </w:r>
      <w:r>
        <w:rPr>
          <w:spacing w:val="-4"/>
          <w:position w:val="1"/>
        </w:rPr>
        <w:t xml:space="preserve"> </w:t>
      </w:r>
      <w:r>
        <w:rPr>
          <w:spacing w:val="-2"/>
          <w:position w:val="1"/>
        </w:rPr>
        <w:t>arrangements.</w:t>
      </w:r>
    </w:p>
    <w:p w14:paraId="41648CCE" w14:textId="77777777" w:rsidR="004C39F9" w:rsidRDefault="004C39F9">
      <w:pPr>
        <w:pStyle w:val="Heading1"/>
        <w:rPr>
          <w:color w:val="4D7389"/>
          <w:w w:val="105"/>
        </w:rPr>
      </w:pPr>
    </w:p>
    <w:p w14:paraId="4A96B0D2" w14:textId="6D35BB6F" w:rsidR="009653A7" w:rsidRDefault="00D223C6">
      <w:pPr>
        <w:pStyle w:val="Heading1"/>
      </w:pPr>
      <w:r>
        <w:rPr>
          <w:noProof/>
        </w:rPr>
        <mc:AlternateContent>
          <mc:Choice Requires="wps">
            <w:drawing>
              <wp:anchor distT="0" distB="0" distL="0" distR="0" simplePos="0" relativeHeight="251658240" behindDoc="1" locked="0" layoutInCell="1" allowOverlap="1" wp14:anchorId="4A96B182" wp14:editId="4A96B183">
                <wp:simplePos x="0" y="0"/>
                <wp:positionH relativeFrom="page">
                  <wp:posOffset>896416</wp:posOffset>
                </wp:positionH>
                <wp:positionV relativeFrom="paragraph">
                  <wp:posOffset>230272</wp:posOffset>
                </wp:positionV>
                <wp:extent cx="5769610" cy="381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0399960D" id="Graphic 5" o:spid="_x0000_s1026" style="position:absolute;margin-left:70.6pt;margin-top:18.15pt;width:454.3pt;height:3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" path="m5769229,l,,,38100r5769229,l5769229,xe" fillcolor="#507489" stroked="f">
                <v:path arrowok="t"/>
                <w10:wrap type="topAndBottom" anchorx="page"/>
              </v:shape>
            </w:pict>
          </mc:Fallback>
        </mc:AlternateContent>
      </w:r>
      <w:r w:rsidR="00D434DC">
        <w:rPr>
          <w:color w:val="4D7389"/>
          <w:w w:val="105"/>
        </w:rPr>
        <w:t>Branch</w:t>
      </w:r>
      <w:r>
        <w:rPr>
          <w:color w:val="4D7389"/>
          <w:spacing w:val="-6"/>
          <w:w w:val="105"/>
        </w:rPr>
        <w:t xml:space="preserve"> </w:t>
      </w:r>
      <w:r>
        <w:rPr>
          <w:color w:val="4D7389"/>
          <w:spacing w:val="-2"/>
          <w:w w:val="105"/>
        </w:rPr>
        <w:t>overview</w:t>
      </w:r>
    </w:p>
    <w:p w14:paraId="749BDBBD" w14:textId="079DA1C3" w:rsidR="009C1B22" w:rsidRDefault="009C1B22" w:rsidP="009C1B22">
      <w:pPr>
        <w:spacing w:before="100" w:beforeAutospacing="1" w:after="100" w:afterAutospacing="1"/>
        <w:ind w:left="165"/>
        <w:rPr>
          <w:rFonts w:eastAsia="Times New Roman"/>
          <w:lang w:val="en-AU" w:eastAsia="en-AU"/>
        </w:rPr>
      </w:pPr>
      <w:r w:rsidRPr="009C1B22">
        <w:rPr>
          <w:rFonts w:eastAsia="Times New Roman"/>
          <w:lang w:val="en-AU" w:eastAsia="en-AU"/>
        </w:rPr>
        <w:t xml:space="preserve">The Registry Branch is </w:t>
      </w:r>
      <w:r w:rsidR="00690D56">
        <w:rPr>
          <w:rFonts w:eastAsia="Times New Roman"/>
          <w:lang w:val="en-AU" w:eastAsia="en-AU"/>
        </w:rPr>
        <w:t>comprised</w:t>
      </w:r>
      <w:r w:rsidRPr="009C1B22">
        <w:rPr>
          <w:rFonts w:eastAsia="Times New Roman"/>
          <w:lang w:val="en-AU" w:eastAsia="en-AU"/>
        </w:rPr>
        <w:t xml:space="preserve"> of a small team of approximately </w:t>
      </w:r>
      <w:r w:rsidRPr="00D246BD">
        <w:rPr>
          <w:rFonts w:eastAsia="Times New Roman"/>
          <w:lang w:val="en-AU" w:eastAsia="en-AU"/>
        </w:rPr>
        <w:t>15</w:t>
      </w:r>
      <w:r w:rsidRPr="009C1B22">
        <w:rPr>
          <w:rFonts w:eastAsia="Times New Roman"/>
          <w:lang w:val="en-AU" w:eastAsia="en-AU"/>
        </w:rPr>
        <w:t xml:space="preserve"> employees who, with the addition of the Transcript Editors and Court Reporters, play a key role in delivering Registry services to support the performance of the judicial functions of the High Court.  The Registry provides the public interface for legal practitioners and litigants without legal representation who wish to commence proceedings in the High Court.  It is also an important source of information for the legal profession, the media and for members of the public seeking information about proceedings before the Court and the role and function of the Court.  The Registry manages the case-flow of the judicial workload of the Court. </w:t>
      </w:r>
    </w:p>
    <w:p w14:paraId="7239BBF5" w14:textId="77777777" w:rsidR="00305B03" w:rsidRPr="00305B03" w:rsidRDefault="00305B03" w:rsidP="00305B03">
      <w:pPr>
        <w:spacing w:before="100" w:beforeAutospacing="1" w:after="100" w:afterAutospacing="1"/>
        <w:ind w:firstLine="165"/>
        <w:rPr>
          <w:rFonts w:asciiTheme="minorHAnsi" w:eastAsia="Times New Roman" w:hAnsiTheme="minorHAnsi" w:cstheme="minorHAnsi"/>
          <w:lang w:val="en-AU" w:eastAsia="en-AU"/>
        </w:rPr>
      </w:pPr>
      <w:r w:rsidRPr="00305B03">
        <w:rPr>
          <w:rFonts w:asciiTheme="minorHAnsi" w:eastAsia="Times New Roman" w:hAnsiTheme="minorHAnsi" w:cstheme="minorHAnsi"/>
          <w:lang w:val="en-AU" w:eastAsia="en-AU"/>
        </w:rPr>
        <w:t>In so doing it performs a wide variety of functions, the primary functions being:</w:t>
      </w:r>
    </w:p>
    <w:p w14:paraId="2BECA442" w14:textId="77777777" w:rsidR="00305B03" w:rsidRPr="00305B03" w:rsidRDefault="00305B03" w:rsidP="00305B03">
      <w:pPr>
        <w:widowControl/>
        <w:numPr>
          <w:ilvl w:val="0"/>
          <w:numId w:val="9"/>
        </w:numPr>
        <w:autoSpaceDE/>
        <w:autoSpaceDN/>
        <w:spacing w:before="100" w:beforeAutospacing="1" w:after="100" w:afterAutospacing="1"/>
        <w:rPr>
          <w:rFonts w:asciiTheme="minorHAnsi" w:eastAsia="Times New Roman" w:hAnsiTheme="minorHAnsi" w:cstheme="minorHAnsi"/>
          <w:lang w:val="en-AU" w:eastAsia="en-AU"/>
        </w:rPr>
      </w:pPr>
      <w:r w:rsidRPr="00305B03">
        <w:rPr>
          <w:rFonts w:asciiTheme="minorHAnsi" w:eastAsia="Times New Roman" w:hAnsiTheme="minorHAnsi" w:cstheme="minorHAnsi"/>
          <w:lang w:val="en-AU" w:eastAsia="en-AU"/>
        </w:rPr>
        <w:t>filing and managing proceedings before the Court in accordance with the High Court Rules, Practice Directions and relevant legislation.</w:t>
      </w:r>
    </w:p>
    <w:p w14:paraId="3066545D" w14:textId="77777777" w:rsidR="00305B03" w:rsidRPr="00305B03" w:rsidRDefault="00305B03" w:rsidP="00305B03">
      <w:pPr>
        <w:widowControl/>
        <w:numPr>
          <w:ilvl w:val="0"/>
          <w:numId w:val="9"/>
        </w:numPr>
        <w:autoSpaceDE/>
        <w:autoSpaceDN/>
        <w:spacing w:before="100" w:beforeAutospacing="1" w:after="100" w:afterAutospacing="1"/>
        <w:rPr>
          <w:rFonts w:asciiTheme="minorHAnsi" w:eastAsia="Times New Roman" w:hAnsiTheme="minorHAnsi" w:cstheme="minorHAnsi"/>
          <w:lang w:val="en-AU" w:eastAsia="en-AU"/>
        </w:rPr>
      </w:pPr>
      <w:r w:rsidRPr="00305B03">
        <w:rPr>
          <w:rFonts w:asciiTheme="minorHAnsi" w:eastAsia="Times New Roman" w:hAnsiTheme="minorHAnsi" w:cstheme="minorHAnsi"/>
          <w:lang w:val="en-AU" w:eastAsia="en-AU"/>
        </w:rPr>
        <w:t>developing and maintaining a digital case lodgement system.</w:t>
      </w:r>
    </w:p>
    <w:p w14:paraId="60BF4C33" w14:textId="77777777" w:rsidR="00305B03" w:rsidRPr="00305B03" w:rsidRDefault="00305B03" w:rsidP="00305B03">
      <w:pPr>
        <w:widowControl/>
        <w:numPr>
          <w:ilvl w:val="0"/>
          <w:numId w:val="9"/>
        </w:numPr>
        <w:autoSpaceDE/>
        <w:autoSpaceDN/>
        <w:spacing w:after="100" w:afterAutospacing="1"/>
        <w:rPr>
          <w:rFonts w:asciiTheme="minorHAnsi" w:eastAsia="Times New Roman" w:hAnsiTheme="minorHAnsi" w:cstheme="minorHAnsi"/>
          <w:lang w:val="en-AU" w:eastAsia="en-AU"/>
        </w:rPr>
      </w:pPr>
      <w:r w:rsidRPr="00305B03">
        <w:rPr>
          <w:rFonts w:asciiTheme="minorHAnsi" w:eastAsia="Times New Roman" w:hAnsiTheme="minorHAnsi" w:cstheme="minorHAnsi"/>
          <w:lang w:val="en-AU" w:eastAsia="en-AU"/>
        </w:rPr>
        <w:t>arranging and monitoring Court sittings and producing transcript of all hearings.</w:t>
      </w:r>
    </w:p>
    <w:p w14:paraId="25DB2742" w14:textId="77777777" w:rsidR="00305B03" w:rsidRPr="00305B03" w:rsidRDefault="00305B03" w:rsidP="00305B03">
      <w:pPr>
        <w:widowControl/>
        <w:numPr>
          <w:ilvl w:val="0"/>
          <w:numId w:val="9"/>
        </w:numPr>
        <w:autoSpaceDE/>
        <w:autoSpaceDN/>
        <w:spacing w:before="100" w:beforeAutospacing="1" w:after="100" w:afterAutospacing="1"/>
        <w:rPr>
          <w:rFonts w:asciiTheme="minorHAnsi" w:eastAsia="Times New Roman" w:hAnsiTheme="minorHAnsi" w:cstheme="minorHAnsi"/>
          <w:lang w:val="en-AU" w:eastAsia="en-AU"/>
        </w:rPr>
      </w:pPr>
      <w:r w:rsidRPr="00305B03">
        <w:rPr>
          <w:rFonts w:asciiTheme="minorHAnsi" w:eastAsia="Times New Roman" w:hAnsiTheme="minorHAnsi" w:cstheme="minorHAnsi"/>
          <w:lang w:val="en-AU" w:eastAsia="en-AU"/>
        </w:rPr>
        <w:t>providing information concerning the status and disposition of matters before the Court.</w:t>
      </w:r>
    </w:p>
    <w:p w14:paraId="70927EC9" w14:textId="1F162673" w:rsidR="0097138E" w:rsidRPr="00CF2241" w:rsidRDefault="00305B03" w:rsidP="00CF2241">
      <w:pPr>
        <w:widowControl/>
        <w:numPr>
          <w:ilvl w:val="0"/>
          <w:numId w:val="9"/>
        </w:numPr>
        <w:autoSpaceDE/>
        <w:autoSpaceDN/>
        <w:spacing w:before="100" w:beforeAutospacing="1" w:after="100" w:afterAutospacing="1"/>
        <w:rPr>
          <w:rFonts w:asciiTheme="minorHAnsi" w:eastAsia="Times New Roman" w:hAnsiTheme="minorHAnsi" w:cstheme="minorHAnsi"/>
          <w:lang w:val="en-AU" w:eastAsia="en-AU"/>
        </w:rPr>
      </w:pPr>
      <w:r w:rsidRPr="00305B03">
        <w:rPr>
          <w:rFonts w:asciiTheme="minorHAnsi" w:eastAsia="Times New Roman" w:hAnsiTheme="minorHAnsi" w:cstheme="minorHAnsi"/>
          <w:lang w:val="en-AU" w:eastAsia="en-AU"/>
        </w:rPr>
        <w:t>maintaining the federal Register of Legal Practitioners.</w:t>
      </w:r>
    </w:p>
    <w:p w14:paraId="4A96B0E0" w14:textId="74070E3A" w:rsidR="009653A7" w:rsidRDefault="00D223C6" w:rsidP="004C39F9">
      <w:pPr>
        <w:pStyle w:val="Heading1"/>
        <w:spacing w:before="29"/>
        <w:ind w:left="0"/>
      </w:pPr>
      <w:r>
        <w:rPr>
          <w:noProof/>
        </w:rPr>
        <mc:AlternateContent>
          <mc:Choice Requires="wps">
            <w:drawing>
              <wp:anchor distT="0" distB="0" distL="0" distR="0" simplePos="0" relativeHeight="487589376" behindDoc="1" locked="0" layoutInCell="1" allowOverlap="1" wp14:anchorId="4A96B184" wp14:editId="4A96B185">
                <wp:simplePos x="0" y="0"/>
                <wp:positionH relativeFrom="page">
                  <wp:posOffset>896416</wp:posOffset>
                </wp:positionH>
                <wp:positionV relativeFrom="paragraph">
                  <wp:posOffset>245872</wp:posOffset>
                </wp:positionV>
                <wp:extent cx="5769610" cy="381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6D9ADDED" id="Graphic 6" o:spid="_x0000_s1026" style="position:absolute;margin-left:70.6pt;margin-top:19.35pt;width:454.3pt;height:3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" path="m5769229,l,,,38100r5769229,l5769229,xe" fillcolor="#507489" stroked="f">
                <v:path arrowok="t"/>
                <w10:wrap type="topAndBottom" anchorx="page"/>
              </v:shape>
            </w:pict>
          </mc:Fallback>
        </mc:AlternateContent>
      </w:r>
      <w:r w:rsidR="004C39F9">
        <w:rPr>
          <w:color w:val="4D7389"/>
          <w:w w:val="105"/>
        </w:rPr>
        <w:t xml:space="preserve">  </w:t>
      </w:r>
      <w:r>
        <w:rPr>
          <w:color w:val="4D7389"/>
          <w:w w:val="105"/>
        </w:rPr>
        <w:t>What</w:t>
      </w:r>
      <w:r>
        <w:rPr>
          <w:color w:val="4D7389"/>
          <w:spacing w:val="-2"/>
          <w:w w:val="105"/>
        </w:rPr>
        <w:t xml:space="preserve"> </w:t>
      </w:r>
      <w:r>
        <w:rPr>
          <w:color w:val="4D7389"/>
          <w:w w:val="105"/>
        </w:rPr>
        <w:t>you</w:t>
      </w:r>
      <w:r>
        <w:rPr>
          <w:color w:val="4D7389"/>
          <w:spacing w:val="-3"/>
          <w:w w:val="105"/>
        </w:rPr>
        <w:t xml:space="preserve"> </w:t>
      </w:r>
      <w:r>
        <w:rPr>
          <w:color w:val="4D7389"/>
          <w:w w:val="105"/>
        </w:rPr>
        <w:t>need</w:t>
      </w:r>
      <w:r>
        <w:rPr>
          <w:color w:val="4D7389"/>
          <w:spacing w:val="-2"/>
          <w:w w:val="105"/>
        </w:rPr>
        <w:t xml:space="preserve"> </w:t>
      </w:r>
      <w:r>
        <w:rPr>
          <w:color w:val="4D7389"/>
          <w:w w:val="105"/>
        </w:rPr>
        <w:t>to</w:t>
      </w:r>
      <w:r>
        <w:rPr>
          <w:color w:val="4D7389"/>
          <w:spacing w:val="-3"/>
          <w:w w:val="105"/>
        </w:rPr>
        <w:t xml:space="preserve"> </w:t>
      </w:r>
      <w:r>
        <w:rPr>
          <w:color w:val="4D7389"/>
          <w:w w:val="105"/>
        </w:rPr>
        <w:t>be</w:t>
      </w:r>
      <w:r>
        <w:rPr>
          <w:color w:val="4D7389"/>
          <w:spacing w:val="-1"/>
          <w:w w:val="105"/>
        </w:rPr>
        <w:t xml:space="preserve"> </w:t>
      </w:r>
      <w:r>
        <w:rPr>
          <w:color w:val="4D7389"/>
          <w:spacing w:val="-2"/>
          <w:w w:val="105"/>
        </w:rPr>
        <w:t>successful</w:t>
      </w:r>
    </w:p>
    <w:p w14:paraId="5EDD4388" w14:textId="77777777" w:rsidR="00CA4B01" w:rsidRDefault="00CA4B01" w:rsidP="00A63DA9">
      <w:pPr>
        <w:spacing w:after="60"/>
        <w:ind w:left="165"/>
        <w:rPr>
          <w:rFonts w:eastAsia="Times New Roman"/>
        </w:rPr>
      </w:pPr>
    </w:p>
    <w:p w14:paraId="7F9BDFE6" w14:textId="7A36C2C4" w:rsidR="00305E25" w:rsidRPr="00A63DA9" w:rsidRDefault="00A63DA9" w:rsidP="00A63DA9">
      <w:pPr>
        <w:spacing w:after="60"/>
        <w:ind w:left="165"/>
        <w:rPr>
          <w:rFonts w:eastAsia="Times New Roman"/>
        </w:rPr>
      </w:pPr>
      <w:r>
        <w:rPr>
          <w:rFonts w:eastAsia="Times New Roman"/>
        </w:rPr>
        <w:t>U</w:t>
      </w:r>
      <w:r w:rsidR="00305E25" w:rsidRPr="00A63DA9">
        <w:rPr>
          <w:rFonts w:eastAsia="Times New Roman"/>
        </w:rPr>
        <w:t>nder general direction</w:t>
      </w:r>
      <w:r>
        <w:rPr>
          <w:rFonts w:eastAsia="Times New Roman"/>
        </w:rPr>
        <w:t>,</w:t>
      </w:r>
      <w:r w:rsidR="00305E25" w:rsidRPr="00A63DA9">
        <w:rPr>
          <w:rFonts w:eastAsia="Times New Roman"/>
        </w:rPr>
        <w:t xml:space="preserve"> the Registry Officer will </w:t>
      </w:r>
      <w:r w:rsidR="00B9134D">
        <w:rPr>
          <w:rFonts w:eastAsia="Times New Roman"/>
        </w:rPr>
        <w:t xml:space="preserve">work as part of a team to </w:t>
      </w:r>
      <w:r w:rsidR="00305E25" w:rsidRPr="00A63DA9">
        <w:rPr>
          <w:rFonts w:eastAsia="Times New Roman"/>
        </w:rPr>
        <w:t xml:space="preserve">ensure the smooth running of the daily operations of the High Court Registry.  The Registry Officer is responsible for the administration of records (both physical and digital), collecting and accounting payment of fees made to the Court and other general administrative and clerical support duties.  </w:t>
      </w:r>
    </w:p>
    <w:p w14:paraId="19E97B22" w14:textId="77777777" w:rsidR="00305E25" w:rsidRPr="00A63DA9" w:rsidRDefault="00305E25" w:rsidP="00A63DA9">
      <w:pPr>
        <w:spacing w:after="60"/>
        <w:ind w:left="165"/>
        <w:rPr>
          <w:rFonts w:eastAsia="Times New Roman"/>
        </w:rPr>
      </w:pPr>
      <w:r w:rsidRPr="00A63DA9">
        <w:rPr>
          <w:rFonts w:eastAsia="Times New Roman"/>
        </w:rPr>
        <w:t>Most work of the Registry team revolves around being able to work constructively with others, often in challenging circumstances, whilst managing and balancing competing priorities.  We have a supportive team culture, and we take pride in working respectfully and collaboratively with internal and external stakeholders.  The Registry Officer plays a central role in embracing and enhancing this approach.</w:t>
      </w:r>
    </w:p>
    <w:p w14:paraId="73B7E651" w14:textId="77777777" w:rsidR="004C39F9" w:rsidRDefault="004C39F9" w:rsidP="004C39F9"/>
    <w:p w14:paraId="4E4A44EA" w14:textId="77777777" w:rsidR="004C39F9" w:rsidRDefault="004C39F9" w:rsidP="004C39F9"/>
    <w:p w14:paraId="1FE3475F" w14:textId="77777777" w:rsidR="004C39F9" w:rsidRPr="004C39F9" w:rsidRDefault="004C39F9" w:rsidP="004C39F9"/>
    <w:p w14:paraId="42099043" w14:textId="1F583594" w:rsidR="006A6A5C" w:rsidRPr="00A63DA9" w:rsidRDefault="006A6A5C" w:rsidP="005A0E0C">
      <w:pPr>
        <w:pStyle w:val="Heading2"/>
        <w:ind w:firstLine="165"/>
        <w:rPr>
          <w:rFonts w:asciiTheme="minorHAnsi" w:hAnsiTheme="minorHAnsi" w:cstheme="minorHAnsi"/>
          <w:color w:val="000000" w:themeColor="text1"/>
          <w:sz w:val="22"/>
          <w:szCs w:val="22"/>
        </w:rPr>
      </w:pPr>
      <w:r w:rsidRPr="00A63DA9">
        <w:rPr>
          <w:rFonts w:asciiTheme="minorHAnsi" w:hAnsiTheme="minorHAnsi" w:cstheme="minorHAnsi"/>
          <w:color w:val="000000" w:themeColor="text1"/>
          <w:sz w:val="22"/>
          <w:szCs w:val="22"/>
        </w:rPr>
        <w:lastRenderedPageBreak/>
        <w:t>The Duties and Responsibilities</w:t>
      </w:r>
      <w:r w:rsidR="00A63DA9" w:rsidRPr="00A63DA9">
        <w:rPr>
          <w:rFonts w:asciiTheme="minorHAnsi" w:hAnsiTheme="minorHAnsi" w:cstheme="minorHAnsi"/>
          <w:color w:val="000000" w:themeColor="text1"/>
          <w:sz w:val="22"/>
          <w:szCs w:val="22"/>
        </w:rPr>
        <w:t xml:space="preserve"> o</w:t>
      </w:r>
      <w:r w:rsidRPr="00A63DA9">
        <w:rPr>
          <w:rFonts w:asciiTheme="minorHAnsi" w:hAnsiTheme="minorHAnsi" w:cstheme="minorHAnsi"/>
          <w:color w:val="000000" w:themeColor="text1"/>
          <w:sz w:val="22"/>
          <w:szCs w:val="22"/>
        </w:rPr>
        <w:t>f the Registry Officer are:</w:t>
      </w:r>
    </w:p>
    <w:p w14:paraId="03F0280B" w14:textId="77777777" w:rsidR="006A6A5C" w:rsidRPr="00A901EC" w:rsidRDefault="006A6A5C" w:rsidP="006A6A5C">
      <w:pPr>
        <w:pStyle w:val="ListParagraph"/>
        <w:widowControl/>
        <w:numPr>
          <w:ilvl w:val="0"/>
          <w:numId w:val="10"/>
        </w:numPr>
        <w:autoSpaceDE/>
        <w:autoSpaceDN/>
        <w:spacing w:after="200"/>
        <w:contextualSpacing/>
        <w:rPr>
          <w:rFonts w:eastAsia="Times New Roman"/>
          <w:kern w:val="32"/>
        </w:rPr>
      </w:pPr>
      <w:r w:rsidRPr="00A901EC">
        <w:rPr>
          <w:rFonts w:eastAsia="Times New Roman"/>
          <w:kern w:val="32"/>
        </w:rPr>
        <w:t>Under general direction, respond to enquiries that come to the High Court via telephone or email.</w:t>
      </w:r>
    </w:p>
    <w:p w14:paraId="2F3CEF56" w14:textId="77777777" w:rsidR="006A6A5C" w:rsidRPr="00A901EC" w:rsidRDefault="006A6A5C" w:rsidP="006A6A5C">
      <w:pPr>
        <w:pStyle w:val="ListParagraph"/>
        <w:widowControl/>
        <w:numPr>
          <w:ilvl w:val="0"/>
          <w:numId w:val="10"/>
        </w:numPr>
        <w:autoSpaceDE/>
        <w:autoSpaceDN/>
        <w:spacing w:after="200"/>
        <w:contextualSpacing/>
        <w:rPr>
          <w:rFonts w:eastAsia="Times New Roman"/>
          <w:kern w:val="32"/>
        </w:rPr>
      </w:pPr>
      <w:r w:rsidRPr="00A901EC">
        <w:rPr>
          <w:rFonts w:eastAsia="Times New Roman"/>
          <w:kern w:val="32"/>
        </w:rPr>
        <w:t>Provide accurate and timely information and assistance to legal practitioners and members of the public regarding matters filed in the Court.</w:t>
      </w:r>
    </w:p>
    <w:p w14:paraId="4FB678B4" w14:textId="0A327204" w:rsidR="006A6A5C" w:rsidRPr="00A901EC" w:rsidRDefault="006A6A5C" w:rsidP="006A6A5C">
      <w:pPr>
        <w:pStyle w:val="ListParagraph"/>
        <w:widowControl/>
        <w:numPr>
          <w:ilvl w:val="0"/>
          <w:numId w:val="10"/>
        </w:numPr>
        <w:autoSpaceDE/>
        <w:autoSpaceDN/>
        <w:spacing w:after="200"/>
        <w:contextualSpacing/>
        <w:rPr>
          <w:rFonts w:eastAsia="Times New Roman"/>
          <w:kern w:val="32"/>
        </w:rPr>
      </w:pPr>
      <w:r w:rsidRPr="00A901EC">
        <w:rPr>
          <w:rFonts w:eastAsia="Times New Roman"/>
          <w:kern w:val="32"/>
        </w:rPr>
        <w:t xml:space="preserve">Provide assistance to practitioners seeking entry of their names in the federal Register of </w:t>
      </w:r>
      <w:r w:rsidR="00A63DA9" w:rsidRPr="00A901EC">
        <w:rPr>
          <w:rFonts w:eastAsia="Times New Roman"/>
          <w:kern w:val="32"/>
        </w:rPr>
        <w:t>Legal Practitioners</w:t>
      </w:r>
      <w:r w:rsidRPr="00A901EC">
        <w:rPr>
          <w:rFonts w:eastAsia="Times New Roman"/>
          <w:kern w:val="32"/>
        </w:rPr>
        <w:t>.</w:t>
      </w:r>
    </w:p>
    <w:p w14:paraId="26416FA7"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Perform a variety of essential administrative and office management duties to assist in the efficient operation of the Registry in Canberra, Melbourne and Sydney.</w:t>
      </w:r>
    </w:p>
    <w:p w14:paraId="3765207A"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Provide administrative assistance to the Justices, Registrars and Justices’ Associates as required.</w:t>
      </w:r>
    </w:p>
    <w:p w14:paraId="3D9BB4BF"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Assist the Deputy Registrar</w:t>
      </w:r>
      <w:r>
        <w:rPr>
          <w:rFonts w:eastAsia="Times New Roman"/>
          <w:kern w:val="32"/>
        </w:rPr>
        <w:t>s</w:t>
      </w:r>
      <w:r w:rsidRPr="00A901EC">
        <w:rPr>
          <w:rFonts w:eastAsia="Times New Roman"/>
          <w:kern w:val="32"/>
        </w:rPr>
        <w:t xml:space="preserve"> in ensuring the timely collation and distribution of special leave documents.</w:t>
      </w:r>
    </w:p>
    <w:p w14:paraId="1971E7B8"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Liaise with High Court staff in other offices of the Registry about material filed in the Court.</w:t>
      </w:r>
    </w:p>
    <w:p w14:paraId="41D339A3"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 xml:space="preserve">Conduct litigation searches, and searches of the </w:t>
      </w:r>
      <w:r>
        <w:rPr>
          <w:rFonts w:eastAsia="Times New Roman"/>
          <w:kern w:val="32"/>
        </w:rPr>
        <w:t xml:space="preserve">federal </w:t>
      </w:r>
      <w:r w:rsidRPr="00A901EC">
        <w:rPr>
          <w:rFonts w:eastAsia="Times New Roman"/>
          <w:kern w:val="32"/>
        </w:rPr>
        <w:t xml:space="preserve">Register of </w:t>
      </w:r>
      <w:r>
        <w:rPr>
          <w:rFonts w:eastAsia="Times New Roman"/>
          <w:kern w:val="32"/>
        </w:rPr>
        <w:t xml:space="preserve">Legal </w:t>
      </w:r>
      <w:r w:rsidRPr="00A901EC">
        <w:rPr>
          <w:rFonts w:eastAsia="Times New Roman"/>
          <w:kern w:val="32"/>
        </w:rPr>
        <w:t>Practitioners and manage</w:t>
      </w:r>
      <w:r>
        <w:rPr>
          <w:rFonts w:eastAsia="Times New Roman"/>
          <w:kern w:val="32"/>
        </w:rPr>
        <w:t xml:space="preserve"> the</w:t>
      </w:r>
      <w:r w:rsidRPr="00A901EC">
        <w:rPr>
          <w:rFonts w:eastAsia="Times New Roman"/>
          <w:kern w:val="32"/>
        </w:rPr>
        <w:t xml:space="preserve"> inspection of files held in the Court’s archive.</w:t>
      </w:r>
    </w:p>
    <w:p w14:paraId="5F56FA1B"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Receive and account for statutory fees.  Maintain a petty cash float and undertake banking duties as required.</w:t>
      </w:r>
    </w:p>
    <w:p w14:paraId="26C5BA1F"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Undertake an initial checking of filed documents for compliance with the High Court Rules.</w:t>
      </w:r>
    </w:p>
    <w:p w14:paraId="0A8208B6"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 xml:space="preserve">Assist in the maintenance of the High Court’s Digital Lodgment System, federal Register of </w:t>
      </w:r>
      <w:r>
        <w:rPr>
          <w:rFonts w:eastAsia="Times New Roman"/>
          <w:kern w:val="32"/>
        </w:rPr>
        <w:t xml:space="preserve">Legal </w:t>
      </w:r>
      <w:r w:rsidRPr="00A901EC">
        <w:rPr>
          <w:rFonts w:eastAsia="Times New Roman"/>
          <w:kern w:val="32"/>
        </w:rPr>
        <w:t>Practitioners and other electronic databases.</w:t>
      </w:r>
    </w:p>
    <w:p w14:paraId="3994F29A" w14:textId="77777777"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Prepare less complex correspondence.</w:t>
      </w:r>
    </w:p>
    <w:p w14:paraId="222BD889" w14:textId="68684730" w:rsidR="006A6A5C" w:rsidRPr="00A901E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 xml:space="preserve">Arrange for the daily </w:t>
      </w:r>
      <w:r w:rsidR="00A63DA9" w:rsidRPr="00A901EC">
        <w:rPr>
          <w:rFonts w:eastAsia="Times New Roman"/>
          <w:kern w:val="32"/>
        </w:rPr>
        <w:t>dispatch</w:t>
      </w:r>
      <w:r w:rsidRPr="00A901EC">
        <w:rPr>
          <w:rFonts w:eastAsia="Times New Roman"/>
          <w:kern w:val="32"/>
        </w:rPr>
        <w:t xml:space="preserve"> of documents by courier, email and post.</w:t>
      </w:r>
    </w:p>
    <w:p w14:paraId="071ECA67" w14:textId="77777777" w:rsidR="006A6A5C" w:rsidRDefault="006A6A5C" w:rsidP="006A6A5C">
      <w:pPr>
        <w:pStyle w:val="ListParagraph"/>
        <w:widowControl/>
        <w:numPr>
          <w:ilvl w:val="0"/>
          <w:numId w:val="10"/>
        </w:numPr>
        <w:autoSpaceDE/>
        <w:autoSpaceDN/>
        <w:contextualSpacing/>
        <w:rPr>
          <w:rFonts w:eastAsia="Times New Roman"/>
          <w:kern w:val="32"/>
        </w:rPr>
      </w:pPr>
      <w:r w:rsidRPr="00A901EC">
        <w:rPr>
          <w:rFonts w:eastAsia="Times New Roman"/>
          <w:kern w:val="32"/>
        </w:rPr>
        <w:t>Demonstrate working practices consistent with the High Court Code of Conduct and Workplace Health and Safety arrangements.</w:t>
      </w:r>
    </w:p>
    <w:p w14:paraId="0DBD75B6" w14:textId="0753AF0C" w:rsidR="00D96FE9" w:rsidRPr="004C39F9" w:rsidRDefault="006A6A5C" w:rsidP="004C39F9">
      <w:pPr>
        <w:widowControl/>
        <w:numPr>
          <w:ilvl w:val="0"/>
          <w:numId w:val="10"/>
        </w:numPr>
        <w:autoSpaceDE/>
        <w:autoSpaceDN/>
      </w:pPr>
      <w:r w:rsidRPr="00270EA8">
        <w:t>Undertake other duties as required.</w:t>
      </w:r>
    </w:p>
    <w:p w14:paraId="4A96B0ED" w14:textId="6B607271" w:rsidR="009653A7" w:rsidRDefault="00D223C6" w:rsidP="003C68F8">
      <w:pPr>
        <w:pStyle w:val="Heading1"/>
        <w:spacing w:before="244"/>
        <w:ind w:left="0"/>
      </w:pPr>
      <w:r>
        <w:rPr>
          <w:noProof/>
        </w:rPr>
        <mc:AlternateContent>
          <mc:Choice Requires="wps">
            <w:drawing>
              <wp:anchor distT="0" distB="0" distL="0" distR="0" simplePos="0" relativeHeight="487589888" behindDoc="1" locked="0" layoutInCell="1" allowOverlap="1" wp14:anchorId="4A96B186" wp14:editId="4A96B187">
                <wp:simplePos x="0" y="0"/>
                <wp:positionH relativeFrom="page">
                  <wp:posOffset>896416</wp:posOffset>
                </wp:positionH>
                <wp:positionV relativeFrom="paragraph">
                  <wp:posOffset>382344</wp:posOffset>
                </wp:positionV>
                <wp:extent cx="5769610" cy="381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59D06B07" id="Graphic 7" o:spid="_x0000_s1026" style="position:absolute;margin-left:70.6pt;margin-top:30.1pt;width:454.3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" path="m5769229,l,,,38100r5769229,l5769229,xe" fillcolor="#507489" stroked="f">
                <v:path arrowok="t"/>
                <w10:wrap type="topAndBottom" anchorx="page"/>
              </v:shape>
            </w:pict>
          </mc:Fallback>
        </mc:AlternateContent>
      </w:r>
      <w:r w:rsidR="003C68F8">
        <w:rPr>
          <w:color w:val="4D7389"/>
          <w:w w:val="105"/>
        </w:rPr>
        <w:t xml:space="preserve">  </w:t>
      </w:r>
      <w:r>
        <w:rPr>
          <w:color w:val="4D7389"/>
          <w:w w:val="105"/>
        </w:rPr>
        <w:t>Are</w:t>
      </w:r>
      <w:r>
        <w:rPr>
          <w:color w:val="4D7389"/>
          <w:spacing w:val="-4"/>
          <w:w w:val="105"/>
        </w:rPr>
        <w:t xml:space="preserve"> </w:t>
      </w:r>
      <w:r>
        <w:rPr>
          <w:color w:val="4D7389"/>
          <w:w w:val="105"/>
        </w:rPr>
        <w:t>you</w:t>
      </w:r>
      <w:r>
        <w:rPr>
          <w:color w:val="4D7389"/>
          <w:spacing w:val="-4"/>
          <w:w w:val="105"/>
        </w:rPr>
        <w:t xml:space="preserve"> </w:t>
      </w:r>
      <w:r>
        <w:rPr>
          <w:color w:val="4D7389"/>
          <w:w w:val="105"/>
        </w:rPr>
        <w:t>eligible</w:t>
      </w:r>
      <w:r>
        <w:rPr>
          <w:color w:val="4D7389"/>
          <w:spacing w:val="-4"/>
          <w:w w:val="105"/>
        </w:rPr>
        <w:t xml:space="preserve"> </w:t>
      </w:r>
      <w:r>
        <w:rPr>
          <w:color w:val="4D7389"/>
          <w:w w:val="105"/>
        </w:rPr>
        <w:t>to</w:t>
      </w:r>
      <w:r>
        <w:rPr>
          <w:color w:val="4D7389"/>
          <w:spacing w:val="-4"/>
          <w:w w:val="105"/>
        </w:rPr>
        <w:t xml:space="preserve"> </w:t>
      </w:r>
      <w:r>
        <w:rPr>
          <w:color w:val="4D7389"/>
          <w:spacing w:val="-2"/>
          <w:w w:val="105"/>
        </w:rPr>
        <w:t>apply?</w:t>
      </w:r>
    </w:p>
    <w:p w14:paraId="7D6DDEC8" w14:textId="4C50EBAC" w:rsidR="00085A53" w:rsidRDefault="00D223C6" w:rsidP="00085A53">
      <w:pPr>
        <w:pStyle w:val="BodyText"/>
        <w:spacing w:before="59"/>
        <w:rPr>
          <w:spacing w:val="-2"/>
        </w:rPr>
      </w:pPr>
      <w:r>
        <w:t>To</w:t>
      </w:r>
      <w:r>
        <w:rPr>
          <w:spacing w:val="-4"/>
        </w:rPr>
        <w:t xml:space="preserve"> </w:t>
      </w:r>
      <w:r>
        <w:t>be</w:t>
      </w:r>
      <w:r>
        <w:rPr>
          <w:spacing w:val="-4"/>
        </w:rPr>
        <w:t xml:space="preserve"> </w:t>
      </w:r>
      <w:r>
        <w:t>eligible</w:t>
      </w:r>
      <w:r>
        <w:rPr>
          <w:spacing w:val="-3"/>
        </w:rPr>
        <w:t xml:space="preserve"> </w:t>
      </w:r>
      <w:r>
        <w:t>for</w:t>
      </w:r>
      <w:r>
        <w:rPr>
          <w:spacing w:val="-4"/>
        </w:rPr>
        <w:t xml:space="preserve"> </w:t>
      </w:r>
      <w:r>
        <w:t>employment</w:t>
      </w:r>
      <w:r>
        <w:rPr>
          <w:spacing w:val="-3"/>
        </w:rPr>
        <w:t xml:space="preserve"> </w:t>
      </w:r>
      <w:r>
        <w:t>at</w:t>
      </w:r>
      <w:r>
        <w:rPr>
          <w:spacing w:val="-4"/>
        </w:rPr>
        <w:t xml:space="preserve"> </w:t>
      </w:r>
      <w:r>
        <w:t>the</w:t>
      </w:r>
      <w:r>
        <w:rPr>
          <w:spacing w:val="-1"/>
        </w:rPr>
        <w:t xml:space="preserve"> </w:t>
      </w:r>
      <w:r>
        <w:t>Court</w:t>
      </w:r>
      <w:r>
        <w:rPr>
          <w:spacing w:val="-4"/>
        </w:rPr>
        <w:t xml:space="preserve"> </w:t>
      </w:r>
      <w:r>
        <w:t>candidates</w:t>
      </w:r>
      <w:r>
        <w:rPr>
          <w:spacing w:val="-5"/>
        </w:rPr>
        <w:t xml:space="preserve"> </w:t>
      </w:r>
      <w:r>
        <w:t>must</w:t>
      </w:r>
      <w:r>
        <w:rPr>
          <w:spacing w:val="-5"/>
        </w:rPr>
        <w:t xml:space="preserve"> </w:t>
      </w:r>
      <w:r>
        <w:t>be</w:t>
      </w:r>
      <w:r>
        <w:rPr>
          <w:spacing w:val="-2"/>
        </w:rPr>
        <w:t xml:space="preserve"> </w:t>
      </w:r>
      <w:r>
        <w:t>Australian</w:t>
      </w:r>
      <w:r>
        <w:rPr>
          <w:spacing w:val="-6"/>
        </w:rPr>
        <w:t xml:space="preserve"> </w:t>
      </w:r>
      <w:r>
        <w:rPr>
          <w:spacing w:val="-2"/>
        </w:rPr>
        <w:t>citizens.</w:t>
      </w:r>
    </w:p>
    <w:p w14:paraId="149F2594" w14:textId="77777777" w:rsidR="00085A53" w:rsidRDefault="00085A53" w:rsidP="00085A53">
      <w:pPr>
        <w:pStyle w:val="BodyText"/>
        <w:spacing w:before="59"/>
        <w:rPr>
          <w:spacing w:val="-2"/>
        </w:rPr>
      </w:pPr>
    </w:p>
    <w:p w14:paraId="13F34A52" w14:textId="79E16489" w:rsidR="00085A53" w:rsidRPr="00085A53" w:rsidRDefault="00085A53" w:rsidP="00085A53">
      <w:pPr>
        <w:ind w:left="165"/>
        <w:rPr>
          <w:rFonts w:asciiTheme="minorHAnsi" w:eastAsiaTheme="minorHAnsi" w:hAnsiTheme="minorHAnsi" w:cs="Times New Roman"/>
        </w:rPr>
      </w:pPr>
      <w:r>
        <w:rPr>
          <w:rFonts w:cs="Times New Roman"/>
        </w:rPr>
        <w:t>Candidates offered employment will be required to successfully undergo a police record check. The successful candidate will be required to submit a pre-employment medical declaration. Candidates must be willing to disclose all relevant and required information.</w:t>
      </w:r>
    </w:p>
    <w:p w14:paraId="10E5AA9C" w14:textId="77777777" w:rsidR="00ED4531" w:rsidRDefault="00ED4531" w:rsidP="00085A53">
      <w:pPr>
        <w:pStyle w:val="Heading1"/>
        <w:spacing w:before="241"/>
        <w:rPr>
          <w:b w:val="0"/>
          <w:bCs w:val="0"/>
          <w:sz w:val="22"/>
          <w:szCs w:val="22"/>
          <w:lang w:val="en-GB"/>
        </w:rPr>
      </w:pPr>
      <w:r w:rsidRPr="00ED4531">
        <w:rPr>
          <w:b w:val="0"/>
          <w:bCs w:val="0"/>
          <w:sz w:val="22"/>
          <w:szCs w:val="22"/>
          <w:lang w:val="en-GB"/>
        </w:rPr>
        <w:t>Successful applicants engaged by the Court will be subject to a probation period.</w:t>
      </w:r>
    </w:p>
    <w:p w14:paraId="4A96B0F1" w14:textId="447D2AF4" w:rsidR="009653A7" w:rsidRDefault="00D223C6" w:rsidP="00ED4531">
      <w:pPr>
        <w:pStyle w:val="Heading1"/>
        <w:spacing w:before="241"/>
      </w:pPr>
      <w:r>
        <w:rPr>
          <w:noProof/>
        </w:rPr>
        <mc:AlternateContent>
          <mc:Choice Requires="wps">
            <w:drawing>
              <wp:anchor distT="0" distB="0" distL="0" distR="0" simplePos="0" relativeHeight="251658752" behindDoc="1" locked="0" layoutInCell="1" allowOverlap="1" wp14:anchorId="4A96B188" wp14:editId="4A96B189">
                <wp:simplePos x="0" y="0"/>
                <wp:positionH relativeFrom="page">
                  <wp:posOffset>896416</wp:posOffset>
                </wp:positionH>
                <wp:positionV relativeFrom="paragraph">
                  <wp:posOffset>382183</wp:posOffset>
                </wp:positionV>
                <wp:extent cx="5769610" cy="381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56AEB6F9" id="Graphic 8" o:spid="_x0000_s1026" style="position:absolute;margin-left:70.6pt;margin-top:30.1pt;width:454.3pt;height:3pt;z-index:-251657728;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What</w:t>
      </w:r>
      <w:r>
        <w:rPr>
          <w:color w:val="4D7389"/>
          <w:spacing w:val="-3"/>
          <w:w w:val="105"/>
        </w:rPr>
        <w:t xml:space="preserve"> </w:t>
      </w:r>
      <w:r>
        <w:rPr>
          <w:color w:val="4D7389"/>
          <w:w w:val="105"/>
        </w:rPr>
        <w:t>does</w:t>
      </w:r>
      <w:r>
        <w:rPr>
          <w:color w:val="4D7389"/>
          <w:spacing w:val="-3"/>
          <w:w w:val="105"/>
        </w:rPr>
        <w:t xml:space="preserve"> </w:t>
      </w:r>
      <w:r>
        <w:rPr>
          <w:color w:val="4D7389"/>
          <w:w w:val="105"/>
        </w:rPr>
        <w:t>the</w:t>
      </w:r>
      <w:r>
        <w:rPr>
          <w:color w:val="4D7389"/>
          <w:spacing w:val="-3"/>
          <w:w w:val="105"/>
        </w:rPr>
        <w:t xml:space="preserve"> </w:t>
      </w:r>
      <w:r>
        <w:rPr>
          <w:color w:val="4D7389"/>
          <w:w w:val="105"/>
        </w:rPr>
        <w:t>selection</w:t>
      </w:r>
      <w:r>
        <w:rPr>
          <w:color w:val="4D7389"/>
          <w:spacing w:val="-3"/>
          <w:w w:val="105"/>
        </w:rPr>
        <w:t xml:space="preserve"> </w:t>
      </w:r>
      <w:r>
        <w:rPr>
          <w:color w:val="4D7389"/>
          <w:w w:val="105"/>
        </w:rPr>
        <w:t>process</w:t>
      </w:r>
      <w:r>
        <w:rPr>
          <w:color w:val="4D7389"/>
          <w:spacing w:val="-3"/>
          <w:w w:val="105"/>
        </w:rPr>
        <w:t xml:space="preserve"> </w:t>
      </w:r>
      <w:r>
        <w:rPr>
          <w:color w:val="4D7389"/>
          <w:w w:val="105"/>
        </w:rPr>
        <w:t>look</w:t>
      </w:r>
      <w:r>
        <w:rPr>
          <w:color w:val="4D7389"/>
          <w:spacing w:val="-3"/>
          <w:w w:val="105"/>
        </w:rPr>
        <w:t xml:space="preserve"> </w:t>
      </w:r>
      <w:r>
        <w:rPr>
          <w:color w:val="4D7389"/>
          <w:spacing w:val="-2"/>
          <w:w w:val="105"/>
        </w:rPr>
        <w:t>like?</w:t>
      </w:r>
    </w:p>
    <w:p w14:paraId="4A96B0F2" w14:textId="472BAC03" w:rsidR="009653A7" w:rsidRDefault="00D223C6">
      <w:pPr>
        <w:pStyle w:val="BodyText"/>
        <w:spacing w:before="59" w:line="259" w:lineRule="auto"/>
      </w:pPr>
      <w:r>
        <w:t>The Court uses a range of assessment processes to assist us in selecting suitably qualified and experienced</w:t>
      </w:r>
      <w:r>
        <w:rPr>
          <w:spacing w:val="-2"/>
        </w:rPr>
        <w:t xml:space="preserve"> </w:t>
      </w:r>
      <w:r>
        <w:t>applicants.</w:t>
      </w:r>
      <w:r>
        <w:rPr>
          <w:spacing w:val="-4"/>
        </w:rPr>
        <w:t xml:space="preserve"> </w:t>
      </w:r>
      <w:r>
        <w:t>We</w:t>
      </w:r>
      <w:r>
        <w:rPr>
          <w:spacing w:val="-2"/>
        </w:rPr>
        <w:t xml:space="preserve"> </w:t>
      </w:r>
      <w:r>
        <w:t>uphold</w:t>
      </w:r>
      <w:r>
        <w:rPr>
          <w:spacing w:val="-4"/>
        </w:rPr>
        <w:t xml:space="preserve"> </w:t>
      </w:r>
      <w:r>
        <w:t>the</w:t>
      </w:r>
      <w:r>
        <w:rPr>
          <w:spacing w:val="-4"/>
        </w:rPr>
        <w:t xml:space="preserve"> </w:t>
      </w:r>
      <w:r>
        <w:t>Merit</w:t>
      </w:r>
      <w:r>
        <w:rPr>
          <w:spacing w:val="-4"/>
        </w:rPr>
        <w:t xml:space="preserve"> </w:t>
      </w:r>
      <w:r w:rsidR="00085A53">
        <w:t>Principle,</w:t>
      </w:r>
      <w:r>
        <w:rPr>
          <w:spacing w:val="-2"/>
        </w:rPr>
        <w:t xml:space="preserve"> </w:t>
      </w:r>
      <w:r w:rsidR="00085A53">
        <w:t>with</w:t>
      </w:r>
      <w:r>
        <w:rPr>
          <w:spacing w:val="-3"/>
        </w:rPr>
        <w:t xml:space="preserve"> </w:t>
      </w:r>
      <w:r>
        <w:t>our</w:t>
      </w:r>
      <w:r>
        <w:rPr>
          <w:spacing w:val="-5"/>
        </w:rPr>
        <w:t xml:space="preserve"> </w:t>
      </w:r>
      <w:r w:rsidR="00085A53">
        <w:t>process</w:t>
      </w:r>
      <w:r w:rsidR="00085A53">
        <w:rPr>
          <w:spacing w:val="-5"/>
        </w:rPr>
        <w:t xml:space="preserve"> </w:t>
      </w:r>
      <w:r w:rsidR="00085A53">
        <w:rPr>
          <w:spacing w:val="-4"/>
        </w:rPr>
        <w:t>designed</w:t>
      </w:r>
      <w:r>
        <w:rPr>
          <w:spacing w:val="-2"/>
        </w:rPr>
        <w:t xml:space="preserve"> </w:t>
      </w:r>
      <w:r>
        <w:t>to</w:t>
      </w:r>
      <w:r>
        <w:rPr>
          <w:spacing w:val="-2"/>
        </w:rPr>
        <w:t xml:space="preserve"> </w:t>
      </w:r>
      <w:r>
        <w:t>select</w:t>
      </w:r>
      <w:r>
        <w:rPr>
          <w:spacing w:val="-1"/>
        </w:rPr>
        <w:t xml:space="preserve"> </w:t>
      </w:r>
      <w:r>
        <w:t>the best person for the role.</w:t>
      </w:r>
    </w:p>
    <w:p w14:paraId="4A96B0F3" w14:textId="77777777" w:rsidR="009653A7" w:rsidRDefault="009653A7">
      <w:pPr>
        <w:pStyle w:val="BodyText"/>
        <w:spacing w:before="9"/>
        <w:ind w:left="0"/>
        <w:rPr>
          <w:sz w:val="12"/>
        </w:rPr>
      </w:pPr>
    </w:p>
    <w:tbl>
      <w:tblPr>
        <w:tblW w:w="0" w:type="auto"/>
        <w:tblInd w:w="165" w:type="dxa"/>
        <w:tblLayout w:type="fixed"/>
        <w:tblCellMar>
          <w:left w:w="0" w:type="dxa"/>
          <w:right w:w="0" w:type="dxa"/>
        </w:tblCellMar>
        <w:tblLook w:val="01E0" w:firstRow="1" w:lastRow="1" w:firstColumn="1" w:lastColumn="1" w:noHBand="0" w:noVBand="0"/>
      </w:tblPr>
      <w:tblGrid>
        <w:gridCol w:w="1985"/>
        <w:gridCol w:w="6954"/>
      </w:tblGrid>
      <w:tr w:rsidR="009653A7" w14:paraId="4A96B0F5" w14:textId="77777777">
        <w:trPr>
          <w:trHeight w:val="643"/>
        </w:trPr>
        <w:tc>
          <w:tcPr>
            <w:tcW w:w="8939" w:type="dxa"/>
            <w:gridSpan w:val="2"/>
            <w:tcBorders>
              <w:bottom w:val="single" w:sz="2" w:space="0" w:color="D9D9D9"/>
            </w:tcBorders>
            <w:shd w:val="clear" w:color="auto" w:fill="F1F1F1"/>
          </w:tcPr>
          <w:p w14:paraId="4A96B0F4" w14:textId="77777777" w:rsidR="009653A7" w:rsidRDefault="00D223C6">
            <w:pPr>
              <w:pStyle w:val="TableParagraph"/>
              <w:spacing w:before="239"/>
              <w:ind w:left="120"/>
              <w:rPr>
                <w:b/>
                <w:sz w:val="28"/>
              </w:rPr>
            </w:pPr>
            <w:r>
              <w:rPr>
                <w:b/>
                <w:color w:val="4D7389"/>
                <w:w w:val="105"/>
                <w:sz w:val="28"/>
              </w:rPr>
              <w:t>What</w:t>
            </w:r>
            <w:r>
              <w:rPr>
                <w:b/>
                <w:color w:val="4D7389"/>
                <w:spacing w:val="-3"/>
                <w:w w:val="105"/>
                <w:sz w:val="28"/>
              </w:rPr>
              <w:t xml:space="preserve"> </w:t>
            </w:r>
            <w:r>
              <w:rPr>
                <w:b/>
                <w:color w:val="4D7389"/>
                <w:w w:val="105"/>
                <w:sz w:val="28"/>
              </w:rPr>
              <w:t>are</w:t>
            </w:r>
            <w:r>
              <w:rPr>
                <w:b/>
                <w:color w:val="4D7389"/>
                <w:spacing w:val="-1"/>
                <w:w w:val="105"/>
                <w:sz w:val="28"/>
              </w:rPr>
              <w:t xml:space="preserve"> </w:t>
            </w:r>
            <w:r>
              <w:rPr>
                <w:b/>
                <w:color w:val="4D7389"/>
                <w:w w:val="105"/>
                <w:sz w:val="28"/>
              </w:rPr>
              <w:t>the</w:t>
            </w:r>
            <w:r>
              <w:rPr>
                <w:b/>
                <w:color w:val="4D7389"/>
                <w:spacing w:val="-1"/>
                <w:w w:val="105"/>
                <w:sz w:val="28"/>
              </w:rPr>
              <w:t xml:space="preserve"> </w:t>
            </w:r>
            <w:r>
              <w:rPr>
                <w:b/>
                <w:color w:val="4D7389"/>
                <w:spacing w:val="-2"/>
                <w:w w:val="105"/>
                <w:sz w:val="28"/>
              </w:rPr>
              <w:t>steps?</w:t>
            </w:r>
          </w:p>
        </w:tc>
      </w:tr>
      <w:tr w:rsidR="009653A7" w14:paraId="4A96B0F8" w14:textId="77777777">
        <w:trPr>
          <w:trHeight w:val="835"/>
        </w:trPr>
        <w:tc>
          <w:tcPr>
            <w:tcW w:w="1985" w:type="dxa"/>
            <w:tcBorders>
              <w:top w:val="single" w:sz="2" w:space="0" w:color="D9D9D9"/>
              <w:bottom w:val="single" w:sz="2" w:space="0" w:color="D9D9D9"/>
            </w:tcBorders>
          </w:tcPr>
          <w:p w14:paraId="4A96B0F6" w14:textId="77777777" w:rsidR="009653A7" w:rsidRDefault="00D223C6">
            <w:pPr>
              <w:pStyle w:val="TableParagraph"/>
              <w:spacing w:before="191"/>
              <w:ind w:left="120"/>
              <w:rPr>
                <w:rFonts w:ascii="Calibri Light"/>
              </w:rPr>
            </w:pPr>
            <w:r>
              <w:rPr>
                <w:rFonts w:ascii="Calibri Light"/>
                <w:color w:val="4D7389"/>
                <w:spacing w:val="-2"/>
              </w:rPr>
              <w:t>Apply</w:t>
            </w:r>
          </w:p>
        </w:tc>
        <w:tc>
          <w:tcPr>
            <w:tcW w:w="6954" w:type="dxa"/>
            <w:tcBorders>
              <w:top w:val="single" w:sz="2" w:space="0" w:color="D9D9D9"/>
              <w:bottom w:val="single" w:sz="2" w:space="0" w:color="D9D9D9"/>
            </w:tcBorders>
          </w:tcPr>
          <w:p w14:paraId="4A96B0F7" w14:textId="77777777" w:rsidR="009653A7" w:rsidRDefault="00D223C6">
            <w:pPr>
              <w:pStyle w:val="TableParagraph"/>
              <w:spacing w:before="45" w:line="259" w:lineRule="auto"/>
              <w:ind w:left="261" w:right="138"/>
            </w:pPr>
            <w:r>
              <w:t>Complete</w:t>
            </w:r>
            <w:r>
              <w:rPr>
                <w:spacing w:val="-5"/>
              </w:rPr>
              <w:t xml:space="preserve"> </w:t>
            </w:r>
            <w:r>
              <w:t>and</w:t>
            </w:r>
            <w:r>
              <w:rPr>
                <w:spacing w:val="-5"/>
              </w:rPr>
              <w:t xml:space="preserve"> </w:t>
            </w:r>
            <w:r>
              <w:t>submit</w:t>
            </w:r>
            <w:r>
              <w:rPr>
                <w:spacing w:val="-3"/>
              </w:rPr>
              <w:t xml:space="preserve"> </w:t>
            </w:r>
            <w:r>
              <w:t>your</w:t>
            </w:r>
            <w:r>
              <w:rPr>
                <w:spacing w:val="-4"/>
              </w:rPr>
              <w:t xml:space="preserve"> </w:t>
            </w:r>
            <w:r>
              <w:t>application</w:t>
            </w:r>
            <w:r>
              <w:rPr>
                <w:spacing w:val="-3"/>
              </w:rPr>
              <w:t xml:space="preserve"> </w:t>
            </w:r>
            <w:r>
              <w:t>—</w:t>
            </w:r>
            <w:r>
              <w:rPr>
                <w:spacing w:val="-4"/>
              </w:rPr>
              <w:t xml:space="preserve"> </w:t>
            </w:r>
            <w:r>
              <w:t>see</w:t>
            </w:r>
            <w:r>
              <w:rPr>
                <w:spacing w:val="-5"/>
              </w:rPr>
              <w:t xml:space="preserve"> </w:t>
            </w:r>
            <w:r>
              <w:t>below</w:t>
            </w:r>
            <w:r>
              <w:rPr>
                <w:spacing w:val="-2"/>
              </w:rPr>
              <w:t xml:space="preserve"> </w:t>
            </w:r>
            <w:r>
              <w:t>(max.</w:t>
            </w:r>
            <w:r>
              <w:rPr>
                <w:spacing w:val="-4"/>
              </w:rPr>
              <w:t xml:space="preserve"> </w:t>
            </w:r>
            <w:r>
              <w:t>750</w:t>
            </w:r>
            <w:r>
              <w:rPr>
                <w:spacing w:val="-5"/>
              </w:rPr>
              <w:t xml:space="preserve"> </w:t>
            </w:r>
            <w:r>
              <w:t>words), and a résumé of no more than two pages.</w:t>
            </w:r>
          </w:p>
        </w:tc>
      </w:tr>
      <w:tr w:rsidR="009653A7" w14:paraId="4A96B0FB" w14:textId="77777777">
        <w:trPr>
          <w:trHeight w:val="738"/>
        </w:trPr>
        <w:tc>
          <w:tcPr>
            <w:tcW w:w="1985" w:type="dxa"/>
            <w:tcBorders>
              <w:top w:val="single" w:sz="2" w:space="0" w:color="D9D9D9"/>
              <w:bottom w:val="single" w:sz="2" w:space="0" w:color="D9D9D9"/>
            </w:tcBorders>
          </w:tcPr>
          <w:p w14:paraId="4A96B0F9" w14:textId="77777777" w:rsidR="009653A7" w:rsidRDefault="00D223C6">
            <w:pPr>
              <w:pStyle w:val="TableParagraph"/>
              <w:spacing w:line="268" w:lineRule="exact"/>
              <w:ind w:left="120"/>
              <w:rPr>
                <w:rFonts w:ascii="Calibri Light"/>
              </w:rPr>
            </w:pPr>
            <w:r>
              <w:rPr>
                <w:rFonts w:ascii="Calibri Light"/>
                <w:color w:val="4D7389"/>
                <w:spacing w:val="-2"/>
              </w:rPr>
              <w:t>Shortlist</w:t>
            </w:r>
          </w:p>
        </w:tc>
        <w:tc>
          <w:tcPr>
            <w:tcW w:w="6954" w:type="dxa"/>
            <w:tcBorders>
              <w:top w:val="single" w:sz="2" w:space="0" w:color="D9D9D9"/>
              <w:bottom w:val="single" w:sz="2" w:space="0" w:color="D9D9D9"/>
            </w:tcBorders>
          </w:tcPr>
          <w:p w14:paraId="4A96B0FA" w14:textId="77777777" w:rsidR="009653A7" w:rsidRDefault="00D223C6">
            <w:pPr>
              <w:pStyle w:val="TableParagraph"/>
              <w:spacing w:line="256" w:lineRule="auto"/>
              <w:ind w:left="261" w:right="138"/>
            </w:pPr>
            <w:r>
              <w:t>Applicants</w:t>
            </w:r>
            <w:r>
              <w:rPr>
                <w:spacing w:val="-2"/>
              </w:rPr>
              <w:t xml:space="preserve"> </w:t>
            </w:r>
            <w:r>
              <w:t>for</w:t>
            </w:r>
            <w:r>
              <w:rPr>
                <w:spacing w:val="-5"/>
              </w:rPr>
              <w:t xml:space="preserve"> </w:t>
            </w:r>
            <w:r>
              <w:t>this</w:t>
            </w:r>
            <w:r>
              <w:rPr>
                <w:spacing w:val="-3"/>
              </w:rPr>
              <w:t xml:space="preserve"> </w:t>
            </w:r>
            <w:r>
              <w:t>process</w:t>
            </w:r>
            <w:r>
              <w:rPr>
                <w:spacing w:val="-8"/>
              </w:rPr>
              <w:t xml:space="preserve"> </w:t>
            </w:r>
            <w:r>
              <w:t>will</w:t>
            </w:r>
            <w:r>
              <w:rPr>
                <w:spacing w:val="-3"/>
              </w:rPr>
              <w:t xml:space="preserve"> </w:t>
            </w:r>
            <w:r>
              <w:t>be</w:t>
            </w:r>
            <w:r>
              <w:rPr>
                <w:spacing w:val="-3"/>
              </w:rPr>
              <w:t xml:space="preserve"> </w:t>
            </w:r>
            <w:r>
              <w:t>assessed</w:t>
            </w:r>
            <w:r>
              <w:rPr>
                <w:spacing w:val="-3"/>
              </w:rPr>
              <w:t xml:space="preserve"> </w:t>
            </w:r>
            <w:r>
              <w:t>on</w:t>
            </w:r>
            <w:r>
              <w:rPr>
                <w:spacing w:val="-6"/>
              </w:rPr>
              <w:t xml:space="preserve"> </w:t>
            </w:r>
            <w:r>
              <w:t>their</w:t>
            </w:r>
            <w:r>
              <w:rPr>
                <w:spacing w:val="-6"/>
              </w:rPr>
              <w:t xml:space="preserve"> </w:t>
            </w:r>
            <w:r>
              <w:t>written</w:t>
            </w:r>
            <w:r>
              <w:rPr>
                <w:spacing w:val="-3"/>
              </w:rPr>
              <w:t xml:space="preserve"> </w:t>
            </w:r>
            <w:r>
              <w:t>application against the selection criteria.</w:t>
            </w:r>
          </w:p>
        </w:tc>
      </w:tr>
      <w:tr w:rsidR="009653A7" w14:paraId="4A96B0FE" w14:textId="77777777">
        <w:trPr>
          <w:trHeight w:val="736"/>
        </w:trPr>
        <w:tc>
          <w:tcPr>
            <w:tcW w:w="1985" w:type="dxa"/>
            <w:tcBorders>
              <w:top w:val="single" w:sz="2" w:space="0" w:color="D9D9D9"/>
              <w:bottom w:val="single" w:sz="4" w:space="0" w:color="D9D9D9"/>
            </w:tcBorders>
          </w:tcPr>
          <w:p w14:paraId="4A96B0FC" w14:textId="77777777" w:rsidR="009653A7" w:rsidRDefault="00D223C6">
            <w:pPr>
              <w:pStyle w:val="TableParagraph"/>
              <w:spacing w:line="268" w:lineRule="exact"/>
              <w:ind w:left="120"/>
              <w:rPr>
                <w:rFonts w:ascii="Calibri Light"/>
              </w:rPr>
            </w:pPr>
            <w:r>
              <w:rPr>
                <w:rFonts w:ascii="Calibri Light"/>
                <w:color w:val="4D7389"/>
                <w:spacing w:val="-2"/>
              </w:rPr>
              <w:t>Interview</w:t>
            </w:r>
          </w:p>
        </w:tc>
        <w:tc>
          <w:tcPr>
            <w:tcW w:w="6954" w:type="dxa"/>
            <w:tcBorders>
              <w:top w:val="single" w:sz="2" w:space="0" w:color="D9D9D9"/>
              <w:bottom w:val="single" w:sz="4" w:space="0" w:color="D9D9D9"/>
            </w:tcBorders>
          </w:tcPr>
          <w:p w14:paraId="4A96B0FD" w14:textId="77777777" w:rsidR="009653A7" w:rsidRDefault="00D223C6">
            <w:pPr>
              <w:pStyle w:val="TableParagraph"/>
              <w:spacing w:line="259" w:lineRule="auto"/>
              <w:ind w:left="261" w:right="138"/>
            </w:pPr>
            <w:r>
              <w:t>Shortlisted</w:t>
            </w:r>
            <w:r>
              <w:rPr>
                <w:spacing w:val="-7"/>
              </w:rPr>
              <w:t xml:space="preserve"> </w:t>
            </w:r>
            <w:r>
              <w:t>applicants</w:t>
            </w:r>
            <w:r>
              <w:rPr>
                <w:spacing w:val="-4"/>
              </w:rPr>
              <w:t xml:space="preserve"> </w:t>
            </w:r>
            <w:r>
              <w:t>will</w:t>
            </w:r>
            <w:r>
              <w:rPr>
                <w:spacing w:val="-4"/>
              </w:rPr>
              <w:t xml:space="preserve"> </w:t>
            </w:r>
            <w:r>
              <w:t>be</w:t>
            </w:r>
            <w:r>
              <w:rPr>
                <w:spacing w:val="-4"/>
              </w:rPr>
              <w:t xml:space="preserve"> </w:t>
            </w:r>
            <w:r>
              <w:t>invited</w:t>
            </w:r>
            <w:r>
              <w:rPr>
                <w:spacing w:val="-4"/>
              </w:rPr>
              <w:t xml:space="preserve"> </w:t>
            </w:r>
            <w:r>
              <w:t>to</w:t>
            </w:r>
            <w:r>
              <w:rPr>
                <w:spacing w:val="-3"/>
              </w:rPr>
              <w:t xml:space="preserve"> </w:t>
            </w:r>
            <w:r>
              <w:t>attend</w:t>
            </w:r>
            <w:r>
              <w:rPr>
                <w:spacing w:val="-5"/>
              </w:rPr>
              <w:t xml:space="preserve"> </w:t>
            </w:r>
            <w:r>
              <w:t>an</w:t>
            </w:r>
            <w:r>
              <w:rPr>
                <w:spacing w:val="-4"/>
              </w:rPr>
              <w:t xml:space="preserve"> </w:t>
            </w:r>
            <w:r>
              <w:t>interview.</w:t>
            </w:r>
            <w:r>
              <w:rPr>
                <w:spacing w:val="-4"/>
              </w:rPr>
              <w:t xml:space="preserve"> </w:t>
            </w:r>
            <w:r>
              <w:t>Interviews may be held in person, or by telephone or video.</w:t>
            </w:r>
          </w:p>
        </w:tc>
      </w:tr>
      <w:tr w:rsidR="009653A7" w14:paraId="4A96B101" w14:textId="77777777">
        <w:trPr>
          <w:trHeight w:val="736"/>
        </w:trPr>
        <w:tc>
          <w:tcPr>
            <w:tcW w:w="1985" w:type="dxa"/>
            <w:tcBorders>
              <w:top w:val="single" w:sz="4" w:space="0" w:color="D9D9D9"/>
              <w:bottom w:val="single" w:sz="2" w:space="0" w:color="D9D9D9"/>
            </w:tcBorders>
          </w:tcPr>
          <w:p w14:paraId="4A96B0FF" w14:textId="77777777" w:rsidR="009653A7" w:rsidRDefault="00D223C6">
            <w:pPr>
              <w:pStyle w:val="TableParagraph"/>
              <w:spacing w:line="266" w:lineRule="exact"/>
              <w:ind w:left="120"/>
              <w:rPr>
                <w:rFonts w:ascii="Calibri Light"/>
              </w:rPr>
            </w:pPr>
            <w:r>
              <w:rPr>
                <w:rFonts w:ascii="Calibri Light"/>
                <w:color w:val="4D7389"/>
              </w:rPr>
              <w:t>Work</w:t>
            </w:r>
            <w:r>
              <w:rPr>
                <w:rFonts w:ascii="Calibri Light"/>
                <w:color w:val="4D7389"/>
                <w:spacing w:val="-4"/>
              </w:rPr>
              <w:t xml:space="preserve"> </w:t>
            </w:r>
            <w:r>
              <w:rPr>
                <w:rFonts w:ascii="Calibri Light"/>
                <w:color w:val="4D7389"/>
              </w:rPr>
              <w:t>Sample</w:t>
            </w:r>
            <w:r>
              <w:rPr>
                <w:rFonts w:ascii="Calibri Light"/>
                <w:color w:val="4D7389"/>
                <w:spacing w:val="-3"/>
              </w:rPr>
              <w:t xml:space="preserve"> </w:t>
            </w:r>
            <w:r>
              <w:rPr>
                <w:rFonts w:ascii="Calibri Light"/>
                <w:color w:val="4D7389"/>
                <w:spacing w:val="-4"/>
              </w:rPr>
              <w:t>Test</w:t>
            </w:r>
          </w:p>
        </w:tc>
        <w:tc>
          <w:tcPr>
            <w:tcW w:w="6954" w:type="dxa"/>
            <w:tcBorders>
              <w:top w:val="single" w:sz="4" w:space="0" w:color="D9D9D9"/>
              <w:bottom w:val="single" w:sz="2" w:space="0" w:color="D9D9D9"/>
            </w:tcBorders>
          </w:tcPr>
          <w:p w14:paraId="4A96B100" w14:textId="77777777" w:rsidR="009653A7" w:rsidRDefault="00D223C6">
            <w:pPr>
              <w:pStyle w:val="TableParagraph"/>
              <w:spacing w:line="259" w:lineRule="auto"/>
              <w:ind w:left="261" w:right="138"/>
            </w:pPr>
            <w:r>
              <w:t>Applicants</w:t>
            </w:r>
            <w:r>
              <w:rPr>
                <w:spacing w:val="-2"/>
              </w:rPr>
              <w:t xml:space="preserve"> </w:t>
            </w:r>
            <w:r>
              <w:t>may</w:t>
            </w:r>
            <w:r>
              <w:rPr>
                <w:spacing w:val="-2"/>
              </w:rPr>
              <w:t xml:space="preserve"> </w:t>
            </w:r>
            <w:r>
              <w:t>be</w:t>
            </w:r>
            <w:r>
              <w:rPr>
                <w:spacing w:val="-5"/>
              </w:rPr>
              <w:t xml:space="preserve"> </w:t>
            </w:r>
            <w:r>
              <w:t>asked</w:t>
            </w:r>
            <w:r>
              <w:rPr>
                <w:spacing w:val="-3"/>
              </w:rPr>
              <w:t xml:space="preserve"> </w:t>
            </w:r>
            <w:r>
              <w:t>to</w:t>
            </w:r>
            <w:r>
              <w:rPr>
                <w:spacing w:val="-5"/>
              </w:rPr>
              <w:t xml:space="preserve"> </w:t>
            </w:r>
            <w:r>
              <w:t>complete</w:t>
            </w:r>
            <w:r>
              <w:rPr>
                <w:spacing w:val="-3"/>
              </w:rPr>
              <w:t xml:space="preserve"> </w:t>
            </w:r>
            <w:r>
              <w:t>a</w:t>
            </w:r>
            <w:r>
              <w:rPr>
                <w:spacing w:val="-5"/>
              </w:rPr>
              <w:t xml:space="preserve"> </w:t>
            </w:r>
            <w:r>
              <w:t>work</w:t>
            </w:r>
            <w:r>
              <w:rPr>
                <w:spacing w:val="-3"/>
              </w:rPr>
              <w:t xml:space="preserve"> </w:t>
            </w:r>
            <w:r>
              <w:t>sample</w:t>
            </w:r>
            <w:r>
              <w:rPr>
                <w:spacing w:val="-6"/>
              </w:rPr>
              <w:t xml:space="preserve"> </w:t>
            </w:r>
            <w:r>
              <w:t>test</w:t>
            </w:r>
            <w:r>
              <w:rPr>
                <w:spacing w:val="-3"/>
              </w:rPr>
              <w:t xml:space="preserve"> </w:t>
            </w:r>
            <w:r>
              <w:t>either</w:t>
            </w:r>
            <w:r>
              <w:rPr>
                <w:spacing w:val="-3"/>
              </w:rPr>
              <w:t xml:space="preserve"> </w:t>
            </w:r>
            <w:r>
              <w:t>in</w:t>
            </w:r>
            <w:r>
              <w:rPr>
                <w:spacing w:val="-4"/>
              </w:rPr>
              <w:t xml:space="preserve"> </w:t>
            </w:r>
            <w:r>
              <w:t>person or remotely.</w:t>
            </w:r>
          </w:p>
        </w:tc>
      </w:tr>
      <w:tr w:rsidR="009653A7" w14:paraId="4A96B104" w14:textId="77777777" w:rsidTr="004C39F9">
        <w:trPr>
          <w:trHeight w:val="1271"/>
        </w:trPr>
        <w:tc>
          <w:tcPr>
            <w:tcW w:w="1985" w:type="dxa"/>
            <w:tcBorders>
              <w:top w:val="single" w:sz="2" w:space="0" w:color="D9D9D9"/>
              <w:bottom w:val="single" w:sz="2" w:space="0" w:color="D9D9D9"/>
            </w:tcBorders>
          </w:tcPr>
          <w:p w14:paraId="4A96B102" w14:textId="77777777" w:rsidR="009653A7" w:rsidRDefault="00D223C6">
            <w:pPr>
              <w:pStyle w:val="TableParagraph"/>
              <w:spacing w:line="268" w:lineRule="exact"/>
              <w:ind w:left="120"/>
              <w:rPr>
                <w:rFonts w:ascii="Calibri Light"/>
              </w:rPr>
            </w:pPr>
            <w:r>
              <w:rPr>
                <w:rFonts w:ascii="Calibri Light"/>
                <w:color w:val="4D7389"/>
                <w:spacing w:val="-2"/>
              </w:rPr>
              <w:lastRenderedPageBreak/>
              <w:t>Referees</w:t>
            </w:r>
          </w:p>
        </w:tc>
        <w:tc>
          <w:tcPr>
            <w:tcW w:w="6954" w:type="dxa"/>
            <w:tcBorders>
              <w:top w:val="single" w:sz="2" w:space="0" w:color="D9D9D9"/>
              <w:bottom w:val="single" w:sz="2" w:space="0" w:color="D9D9D9"/>
            </w:tcBorders>
          </w:tcPr>
          <w:p w14:paraId="2A9F7B33" w14:textId="43462413" w:rsidR="004C39F9" w:rsidRDefault="00D223C6" w:rsidP="004C39F9">
            <w:pPr>
              <w:pStyle w:val="TableParagraph"/>
              <w:spacing w:line="259" w:lineRule="auto"/>
              <w:ind w:left="261" w:right="138"/>
            </w:pPr>
            <w:r>
              <w:t>Referees may be contacted for further assessment of suitability. Applicants</w:t>
            </w:r>
            <w:r>
              <w:rPr>
                <w:spacing w:val="-4"/>
              </w:rPr>
              <w:t xml:space="preserve"> </w:t>
            </w:r>
            <w:r>
              <w:t>should</w:t>
            </w:r>
            <w:r>
              <w:rPr>
                <w:spacing w:val="-7"/>
              </w:rPr>
              <w:t xml:space="preserve"> </w:t>
            </w:r>
            <w:r>
              <w:t>choose</w:t>
            </w:r>
            <w:r>
              <w:rPr>
                <w:spacing w:val="-5"/>
              </w:rPr>
              <w:t xml:space="preserve"> </w:t>
            </w:r>
            <w:r>
              <w:t>referees</w:t>
            </w:r>
            <w:r>
              <w:rPr>
                <w:spacing w:val="-4"/>
              </w:rPr>
              <w:t xml:space="preserve"> </w:t>
            </w:r>
            <w:r>
              <w:t>who</w:t>
            </w:r>
            <w:r>
              <w:rPr>
                <w:spacing w:val="-6"/>
              </w:rPr>
              <w:t xml:space="preserve"> </w:t>
            </w:r>
            <w:r>
              <w:t>can</w:t>
            </w:r>
            <w:r>
              <w:rPr>
                <w:spacing w:val="-6"/>
              </w:rPr>
              <w:t xml:space="preserve"> </w:t>
            </w:r>
            <w:r>
              <w:t>comment</w:t>
            </w:r>
            <w:r>
              <w:rPr>
                <w:spacing w:val="-7"/>
              </w:rPr>
              <w:t xml:space="preserve"> </w:t>
            </w:r>
            <w:r>
              <w:t>effectively</w:t>
            </w:r>
            <w:r>
              <w:rPr>
                <w:spacing w:val="-5"/>
              </w:rPr>
              <w:t xml:space="preserve"> </w:t>
            </w:r>
            <w:r>
              <w:t>and accurately on their current skills and abilities, experience and work performance that is relevant to the duties of the position.</w:t>
            </w:r>
          </w:p>
          <w:p w14:paraId="4A96B103" w14:textId="57831E65" w:rsidR="004C39F9" w:rsidRDefault="004C39F9" w:rsidP="004C39F9">
            <w:pPr>
              <w:pStyle w:val="TableParagraph"/>
              <w:spacing w:line="259" w:lineRule="auto"/>
              <w:ind w:right="138"/>
            </w:pPr>
          </w:p>
        </w:tc>
      </w:tr>
      <w:tr w:rsidR="004C39F9" w14:paraId="4DE81BBA" w14:textId="77777777" w:rsidTr="000130B7">
        <w:trPr>
          <w:trHeight w:val="1364"/>
        </w:trPr>
        <w:tc>
          <w:tcPr>
            <w:tcW w:w="1985" w:type="dxa"/>
            <w:tcBorders>
              <w:top w:val="single" w:sz="2" w:space="0" w:color="D9D9D9"/>
            </w:tcBorders>
          </w:tcPr>
          <w:p w14:paraId="0CE7D09D" w14:textId="2AA8FBEB" w:rsidR="004C39F9" w:rsidRDefault="004C39F9">
            <w:pPr>
              <w:pStyle w:val="TableParagraph"/>
              <w:spacing w:line="268" w:lineRule="exact"/>
              <w:ind w:left="120"/>
              <w:rPr>
                <w:rFonts w:ascii="Calibri Light"/>
                <w:color w:val="4D7389"/>
                <w:spacing w:val="-2"/>
              </w:rPr>
            </w:pPr>
            <w:r>
              <w:rPr>
                <w:rFonts w:ascii="Calibri Light"/>
                <w:color w:val="4D7389"/>
                <w:spacing w:val="-2"/>
              </w:rPr>
              <w:t>Process Complete</w:t>
            </w:r>
          </w:p>
        </w:tc>
        <w:tc>
          <w:tcPr>
            <w:tcW w:w="6954" w:type="dxa"/>
            <w:tcBorders>
              <w:top w:val="single" w:sz="2" w:space="0" w:color="D9D9D9"/>
            </w:tcBorders>
          </w:tcPr>
          <w:p w14:paraId="343AC6C4" w14:textId="3F739849" w:rsidR="004C39F9" w:rsidRDefault="004C39F9" w:rsidP="004C39F9">
            <w:pPr>
              <w:pStyle w:val="TableParagraph"/>
              <w:spacing w:line="259" w:lineRule="auto"/>
              <w:ind w:left="261" w:right="138"/>
            </w:pPr>
            <w:r>
              <w:t>After the Chief Executive and Principal Registrar (CE&amp;PR) has approved the process, a merit pool may be established. All candidates will be notified of the outcome and will be provided with an opportunity for feedback.</w:t>
            </w:r>
          </w:p>
        </w:tc>
      </w:tr>
    </w:tbl>
    <w:p w14:paraId="4A96B106" w14:textId="77777777" w:rsidR="009653A7" w:rsidRDefault="009653A7">
      <w:pPr>
        <w:pStyle w:val="BodyText"/>
        <w:spacing w:before="3"/>
        <w:ind w:left="0"/>
        <w:rPr>
          <w:sz w:val="2"/>
        </w:rPr>
      </w:pPr>
    </w:p>
    <w:p w14:paraId="4A96B10B" w14:textId="77777777" w:rsidR="009653A7" w:rsidRPr="002858C7" w:rsidRDefault="00D223C6">
      <w:pPr>
        <w:pStyle w:val="Heading1"/>
        <w:spacing w:before="245"/>
      </w:pPr>
      <w:r>
        <w:rPr>
          <w:noProof/>
        </w:rPr>
        <mc:AlternateContent>
          <mc:Choice Requires="wps">
            <w:drawing>
              <wp:anchor distT="0" distB="0" distL="0" distR="0" simplePos="0" relativeHeight="487590912" behindDoc="1" locked="0" layoutInCell="1" allowOverlap="1" wp14:anchorId="4A96B18A" wp14:editId="4A96B18B">
                <wp:simplePos x="0" y="0"/>
                <wp:positionH relativeFrom="page">
                  <wp:posOffset>896416</wp:posOffset>
                </wp:positionH>
                <wp:positionV relativeFrom="paragraph">
                  <wp:posOffset>382896</wp:posOffset>
                </wp:positionV>
                <wp:extent cx="5769610" cy="381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32444AC1" id="Graphic 9" o:spid="_x0000_s1026" style="position:absolute;margin-left:70.6pt;margin-top:30.15pt;width:454.3pt;height:3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What</w:t>
      </w:r>
      <w:r>
        <w:rPr>
          <w:color w:val="4D7389"/>
          <w:spacing w:val="-3"/>
          <w:w w:val="105"/>
        </w:rPr>
        <w:t xml:space="preserve"> </w:t>
      </w:r>
      <w:r w:rsidRPr="002858C7">
        <w:rPr>
          <w:color w:val="4D7389"/>
          <w:w w:val="105"/>
        </w:rPr>
        <w:t>we</w:t>
      </w:r>
      <w:r w:rsidRPr="002858C7">
        <w:rPr>
          <w:color w:val="4D7389"/>
          <w:spacing w:val="-3"/>
          <w:w w:val="105"/>
        </w:rPr>
        <w:t xml:space="preserve"> </w:t>
      </w:r>
      <w:r w:rsidRPr="002858C7">
        <w:rPr>
          <w:color w:val="4D7389"/>
          <w:w w:val="105"/>
        </w:rPr>
        <w:t>need</w:t>
      </w:r>
      <w:r w:rsidRPr="002858C7">
        <w:rPr>
          <w:color w:val="4D7389"/>
          <w:spacing w:val="-2"/>
          <w:w w:val="105"/>
        </w:rPr>
        <w:t xml:space="preserve"> </w:t>
      </w:r>
      <w:r w:rsidRPr="002858C7">
        <w:rPr>
          <w:color w:val="4D7389"/>
          <w:w w:val="105"/>
        </w:rPr>
        <w:t>from</w:t>
      </w:r>
      <w:r w:rsidRPr="002858C7">
        <w:rPr>
          <w:color w:val="4D7389"/>
          <w:spacing w:val="-5"/>
          <w:w w:val="105"/>
        </w:rPr>
        <w:t xml:space="preserve"> you</w:t>
      </w:r>
    </w:p>
    <w:p w14:paraId="4A96B10C" w14:textId="77777777" w:rsidR="009653A7" w:rsidRDefault="00D223C6">
      <w:pPr>
        <w:pStyle w:val="BodyText"/>
        <w:spacing w:before="59" w:line="259" w:lineRule="auto"/>
      </w:pPr>
      <w:r w:rsidRPr="002858C7">
        <w:rPr>
          <w:b/>
          <w:bCs/>
        </w:rPr>
        <w:t>Applications</w:t>
      </w:r>
      <w:r w:rsidRPr="002858C7">
        <w:rPr>
          <w:b/>
          <w:bCs/>
          <w:spacing w:val="-4"/>
        </w:rPr>
        <w:t xml:space="preserve"> </w:t>
      </w:r>
      <w:r w:rsidRPr="002858C7">
        <w:rPr>
          <w:b/>
          <w:bCs/>
        </w:rPr>
        <w:t>must</w:t>
      </w:r>
      <w:r w:rsidRPr="002858C7">
        <w:rPr>
          <w:b/>
          <w:bCs/>
          <w:spacing w:val="-1"/>
        </w:rPr>
        <w:t xml:space="preserve"> </w:t>
      </w:r>
      <w:r w:rsidRPr="002858C7">
        <w:rPr>
          <w:b/>
          <w:bCs/>
        </w:rPr>
        <w:t>be</w:t>
      </w:r>
      <w:r w:rsidRPr="002858C7">
        <w:rPr>
          <w:b/>
          <w:bCs/>
          <w:spacing w:val="-1"/>
        </w:rPr>
        <w:t xml:space="preserve"> </w:t>
      </w:r>
      <w:r w:rsidRPr="002858C7">
        <w:rPr>
          <w:b/>
          <w:bCs/>
        </w:rPr>
        <w:t>addressed</w:t>
      </w:r>
      <w:r w:rsidRPr="002858C7">
        <w:rPr>
          <w:b/>
          <w:bCs/>
          <w:spacing w:val="-2"/>
        </w:rPr>
        <w:t xml:space="preserve"> </w:t>
      </w:r>
      <w:r w:rsidRPr="002858C7">
        <w:rPr>
          <w:b/>
          <w:bCs/>
        </w:rPr>
        <w:t>to</w:t>
      </w:r>
      <w:r w:rsidRPr="002858C7">
        <w:rPr>
          <w:b/>
          <w:bCs/>
          <w:spacing w:val="-1"/>
        </w:rPr>
        <w:t xml:space="preserve"> </w:t>
      </w:r>
      <w:r w:rsidRPr="002858C7">
        <w:rPr>
          <w:b/>
          <w:bCs/>
        </w:rPr>
        <w:t>the</w:t>
      </w:r>
      <w:r w:rsidRPr="002858C7">
        <w:rPr>
          <w:b/>
          <w:bCs/>
          <w:spacing w:val="-2"/>
        </w:rPr>
        <w:t xml:space="preserve"> </w:t>
      </w:r>
      <w:r w:rsidRPr="002858C7">
        <w:rPr>
          <w:b/>
          <w:bCs/>
        </w:rPr>
        <w:t>contact</w:t>
      </w:r>
      <w:r w:rsidRPr="002858C7">
        <w:rPr>
          <w:b/>
          <w:bCs/>
          <w:spacing w:val="-4"/>
        </w:rPr>
        <w:t xml:space="preserve"> </w:t>
      </w:r>
      <w:r w:rsidRPr="002858C7">
        <w:rPr>
          <w:b/>
          <w:bCs/>
        </w:rPr>
        <w:t>officer</w:t>
      </w:r>
      <w:r w:rsidRPr="002858C7">
        <w:rPr>
          <w:b/>
          <w:bCs/>
          <w:spacing w:val="-4"/>
        </w:rPr>
        <w:t xml:space="preserve"> </w:t>
      </w:r>
      <w:r w:rsidRPr="002858C7">
        <w:rPr>
          <w:b/>
          <w:bCs/>
        </w:rPr>
        <w:t>and</w:t>
      </w:r>
      <w:r w:rsidRPr="002858C7">
        <w:rPr>
          <w:b/>
          <w:bCs/>
          <w:spacing w:val="-1"/>
        </w:rPr>
        <w:t xml:space="preserve"> </w:t>
      </w:r>
      <w:r w:rsidRPr="002858C7">
        <w:rPr>
          <w:b/>
          <w:bCs/>
        </w:rPr>
        <w:t>forwarded</w:t>
      </w:r>
      <w:r w:rsidRPr="002858C7">
        <w:rPr>
          <w:b/>
          <w:bCs/>
          <w:spacing w:val="-1"/>
        </w:rPr>
        <w:t xml:space="preserve"> </w:t>
      </w:r>
      <w:r w:rsidRPr="002858C7">
        <w:rPr>
          <w:b/>
          <w:bCs/>
        </w:rPr>
        <w:t>to</w:t>
      </w:r>
      <w:r w:rsidRPr="002858C7">
        <w:rPr>
          <w:b/>
          <w:bCs/>
          <w:spacing w:val="-1"/>
        </w:rPr>
        <w:t xml:space="preserve"> </w:t>
      </w:r>
      <w:r w:rsidRPr="002858C7">
        <w:rPr>
          <w:b/>
          <w:bCs/>
        </w:rPr>
        <w:t>the</w:t>
      </w:r>
      <w:r>
        <w:rPr>
          <w:spacing w:val="-3"/>
        </w:rPr>
        <w:t xml:space="preserve"> </w:t>
      </w:r>
      <w:hyperlink r:id="rId11">
        <w:r>
          <w:rPr>
            <w:color w:val="00467E"/>
            <w:u w:val="single" w:color="00467E"/>
          </w:rPr>
          <w:t>HR</w:t>
        </w:r>
        <w:r>
          <w:rPr>
            <w:color w:val="00467E"/>
            <w:spacing w:val="-2"/>
            <w:u w:val="single" w:color="00467E"/>
          </w:rPr>
          <w:t xml:space="preserve"> </w:t>
        </w:r>
        <w:r>
          <w:rPr>
            <w:color w:val="00467E"/>
            <w:u w:val="single" w:color="00467E"/>
          </w:rPr>
          <w:t>Officer</w:t>
        </w:r>
      </w:hyperlink>
      <w:r>
        <w:rPr>
          <w:color w:val="00467E"/>
          <w:spacing w:val="-2"/>
        </w:rPr>
        <w:t xml:space="preserve"> </w:t>
      </w:r>
      <w:r w:rsidRPr="002858C7">
        <w:rPr>
          <w:b/>
          <w:bCs/>
        </w:rPr>
        <w:t>by</w:t>
      </w:r>
      <w:r w:rsidRPr="002858C7">
        <w:rPr>
          <w:b/>
          <w:bCs/>
          <w:spacing w:val="-4"/>
        </w:rPr>
        <w:t xml:space="preserve"> </w:t>
      </w:r>
      <w:r w:rsidRPr="002858C7">
        <w:rPr>
          <w:b/>
          <w:bCs/>
        </w:rPr>
        <w:t>the</w:t>
      </w:r>
      <w:r w:rsidRPr="002858C7">
        <w:rPr>
          <w:b/>
          <w:bCs/>
          <w:spacing w:val="-4"/>
        </w:rPr>
        <w:t xml:space="preserve"> </w:t>
      </w:r>
      <w:r w:rsidRPr="002858C7">
        <w:rPr>
          <w:b/>
          <w:bCs/>
        </w:rPr>
        <w:t>closing</w:t>
      </w:r>
      <w:r>
        <w:t xml:space="preserve"> </w:t>
      </w:r>
      <w:r w:rsidRPr="002858C7">
        <w:rPr>
          <w:b/>
          <w:bCs/>
          <w:spacing w:val="-2"/>
        </w:rPr>
        <w:t>date.</w:t>
      </w:r>
    </w:p>
    <w:p w14:paraId="4A96B10D" w14:textId="19822D09" w:rsidR="009653A7" w:rsidRDefault="00D223C6">
      <w:pPr>
        <w:pStyle w:val="BodyText"/>
        <w:spacing w:before="200"/>
      </w:pPr>
      <w:r>
        <w:t>As</w:t>
      </w:r>
      <w:r>
        <w:rPr>
          <w:spacing w:val="-2"/>
        </w:rPr>
        <w:t xml:space="preserve"> </w:t>
      </w:r>
      <w:r>
        <w:t>part</w:t>
      </w:r>
      <w:r>
        <w:rPr>
          <w:spacing w:val="-4"/>
        </w:rPr>
        <w:t xml:space="preserve"> </w:t>
      </w:r>
      <w:r>
        <w:t>of</w:t>
      </w:r>
      <w:r>
        <w:rPr>
          <w:spacing w:val="-2"/>
        </w:rPr>
        <w:t xml:space="preserve"> </w:t>
      </w:r>
      <w:r>
        <w:t>your</w:t>
      </w:r>
      <w:r>
        <w:rPr>
          <w:spacing w:val="-1"/>
        </w:rPr>
        <w:t xml:space="preserve"> </w:t>
      </w:r>
      <w:r w:rsidR="00085A53">
        <w:t>application,</w:t>
      </w:r>
      <w:r>
        <w:rPr>
          <w:spacing w:val="-5"/>
        </w:rPr>
        <w:t xml:space="preserve"> </w:t>
      </w:r>
      <w:r>
        <w:t>you</w:t>
      </w:r>
      <w:r>
        <w:rPr>
          <w:spacing w:val="-4"/>
        </w:rPr>
        <w:t xml:space="preserve"> </w:t>
      </w:r>
      <w:r>
        <w:t>will</w:t>
      </w:r>
      <w:r>
        <w:rPr>
          <w:spacing w:val="-2"/>
        </w:rPr>
        <w:t xml:space="preserve"> </w:t>
      </w:r>
      <w:r>
        <w:t>need</w:t>
      </w:r>
      <w:r>
        <w:rPr>
          <w:spacing w:val="-2"/>
        </w:rPr>
        <w:t xml:space="preserve"> </w:t>
      </w:r>
      <w:r>
        <w:t xml:space="preserve">to </w:t>
      </w:r>
      <w:r>
        <w:rPr>
          <w:spacing w:val="-2"/>
        </w:rPr>
        <w:t>provide:</w:t>
      </w:r>
    </w:p>
    <w:p w14:paraId="4A96B10E" w14:textId="77777777" w:rsidR="009653A7" w:rsidRDefault="00D223C6">
      <w:pPr>
        <w:pStyle w:val="ListParagraph"/>
        <w:numPr>
          <w:ilvl w:val="0"/>
          <w:numId w:val="1"/>
        </w:numPr>
        <w:tabs>
          <w:tab w:val="left" w:pos="885"/>
        </w:tabs>
        <w:spacing w:before="135"/>
        <w:ind w:left="885"/>
      </w:pPr>
      <w:r>
        <w:t>an</w:t>
      </w:r>
      <w:r>
        <w:rPr>
          <w:spacing w:val="-8"/>
        </w:rPr>
        <w:t xml:space="preserve"> </w:t>
      </w:r>
      <w:r>
        <w:t>application</w:t>
      </w:r>
      <w:r>
        <w:rPr>
          <w:spacing w:val="-5"/>
        </w:rPr>
        <w:t xml:space="preserve"> </w:t>
      </w:r>
      <w:r>
        <w:t>cover</w:t>
      </w:r>
      <w:r>
        <w:rPr>
          <w:spacing w:val="-6"/>
        </w:rPr>
        <w:t xml:space="preserve"> </w:t>
      </w:r>
      <w:r>
        <w:rPr>
          <w:spacing w:val="-2"/>
        </w:rPr>
        <w:t>sheet</w:t>
      </w:r>
    </w:p>
    <w:p w14:paraId="4A96B10F" w14:textId="77777777" w:rsidR="009653A7" w:rsidRDefault="00D223C6">
      <w:pPr>
        <w:pStyle w:val="ListParagraph"/>
        <w:numPr>
          <w:ilvl w:val="0"/>
          <w:numId w:val="1"/>
        </w:numPr>
        <w:tabs>
          <w:tab w:val="left" w:pos="885"/>
        </w:tabs>
        <w:spacing w:before="41"/>
        <w:ind w:left="885"/>
      </w:pPr>
      <w:r>
        <w:t>your</w:t>
      </w:r>
      <w:r>
        <w:rPr>
          <w:spacing w:val="-3"/>
        </w:rPr>
        <w:t xml:space="preserve"> </w:t>
      </w:r>
      <w:r>
        <w:t xml:space="preserve">current </w:t>
      </w:r>
      <w:r>
        <w:rPr>
          <w:spacing w:val="-2"/>
        </w:rPr>
        <w:t>résumé</w:t>
      </w:r>
    </w:p>
    <w:p w14:paraId="4A96B110" w14:textId="4D60604A" w:rsidR="009653A7" w:rsidRDefault="00D223C6">
      <w:pPr>
        <w:pStyle w:val="ListParagraph"/>
        <w:numPr>
          <w:ilvl w:val="0"/>
          <w:numId w:val="1"/>
        </w:numPr>
        <w:tabs>
          <w:tab w:val="left" w:pos="878"/>
        </w:tabs>
        <w:spacing w:before="38" w:line="276" w:lineRule="auto"/>
        <w:ind w:right="668" w:hanging="356"/>
      </w:pPr>
      <w:r>
        <w:t>a</w:t>
      </w:r>
      <w:r>
        <w:rPr>
          <w:spacing w:val="-3"/>
        </w:rPr>
        <w:t xml:space="preserve"> </w:t>
      </w:r>
      <w:r>
        <w:t>max</w:t>
      </w:r>
      <w:r w:rsidR="002858C7">
        <w:t>imum</w:t>
      </w:r>
      <w:r>
        <w:rPr>
          <w:spacing w:val="-3"/>
        </w:rPr>
        <w:t xml:space="preserve"> </w:t>
      </w:r>
      <w:r w:rsidR="003C68F8">
        <w:t>750</w:t>
      </w:r>
      <w:r>
        <w:rPr>
          <w:spacing w:val="-3"/>
        </w:rPr>
        <w:t xml:space="preserve"> </w:t>
      </w:r>
      <w:r>
        <w:t>words</w:t>
      </w:r>
      <w:r w:rsidR="002858C7">
        <w:t xml:space="preserve"> pitch</w:t>
      </w:r>
      <w:r>
        <w:rPr>
          <w:spacing w:val="-4"/>
        </w:rPr>
        <w:t xml:space="preserve"> </w:t>
      </w:r>
      <w:r>
        <w:t>against</w:t>
      </w:r>
      <w:r>
        <w:rPr>
          <w:spacing w:val="-2"/>
        </w:rPr>
        <w:t xml:space="preserve"> </w:t>
      </w:r>
      <w:r>
        <w:t>the</w:t>
      </w:r>
      <w:r>
        <w:rPr>
          <w:spacing w:val="-3"/>
        </w:rPr>
        <w:t xml:space="preserve"> </w:t>
      </w:r>
      <w:r>
        <w:t>selection</w:t>
      </w:r>
      <w:r>
        <w:rPr>
          <w:spacing w:val="-4"/>
        </w:rPr>
        <w:t xml:space="preserve"> </w:t>
      </w:r>
      <w:r>
        <w:t>criteria,</w:t>
      </w:r>
      <w:r>
        <w:rPr>
          <w:spacing w:val="-3"/>
        </w:rPr>
        <w:t xml:space="preserve"> </w:t>
      </w:r>
      <w:r>
        <w:t>including</w:t>
      </w:r>
      <w:r>
        <w:rPr>
          <w:spacing w:val="-4"/>
        </w:rPr>
        <w:t xml:space="preserve"> </w:t>
      </w:r>
      <w:r>
        <w:t xml:space="preserve">relevant </w:t>
      </w:r>
      <w:r>
        <w:rPr>
          <w:spacing w:val="-2"/>
        </w:rPr>
        <w:t>examples</w:t>
      </w:r>
    </w:p>
    <w:p w14:paraId="4A96B111" w14:textId="77777777" w:rsidR="009653A7" w:rsidRDefault="00D223C6">
      <w:pPr>
        <w:pStyle w:val="ListParagraph"/>
        <w:numPr>
          <w:ilvl w:val="0"/>
          <w:numId w:val="1"/>
        </w:numPr>
        <w:tabs>
          <w:tab w:val="left" w:pos="878"/>
        </w:tabs>
        <w:spacing w:before="2"/>
        <w:ind w:hanging="355"/>
      </w:pPr>
      <w:r>
        <w:t>the</w:t>
      </w:r>
      <w:r>
        <w:rPr>
          <w:spacing w:val="-5"/>
        </w:rPr>
        <w:t xml:space="preserve"> </w:t>
      </w:r>
      <w:r>
        <w:t>names</w:t>
      </w:r>
      <w:r>
        <w:rPr>
          <w:spacing w:val="-1"/>
        </w:rPr>
        <w:t xml:space="preserve"> </w:t>
      </w:r>
      <w:r>
        <w:t>and</w:t>
      </w:r>
      <w:r>
        <w:rPr>
          <w:spacing w:val="-5"/>
        </w:rPr>
        <w:t xml:space="preserve"> </w:t>
      </w:r>
      <w:r>
        <w:t>contact</w:t>
      </w:r>
      <w:r>
        <w:rPr>
          <w:spacing w:val="-1"/>
        </w:rPr>
        <w:t xml:space="preserve"> </w:t>
      </w:r>
      <w:r>
        <w:t>details</w:t>
      </w:r>
      <w:r>
        <w:rPr>
          <w:spacing w:val="-2"/>
        </w:rPr>
        <w:t xml:space="preserve"> </w:t>
      </w:r>
      <w:r>
        <w:t>of</w:t>
      </w:r>
      <w:r>
        <w:rPr>
          <w:spacing w:val="-4"/>
        </w:rPr>
        <w:t xml:space="preserve"> </w:t>
      </w:r>
      <w:r>
        <w:t>two</w:t>
      </w:r>
      <w:r>
        <w:rPr>
          <w:spacing w:val="-1"/>
        </w:rPr>
        <w:t xml:space="preserve"> </w:t>
      </w:r>
      <w:r>
        <w:t>referees,</w:t>
      </w:r>
      <w:r>
        <w:rPr>
          <w:spacing w:val="-4"/>
        </w:rPr>
        <w:t xml:space="preserve"> </w:t>
      </w:r>
      <w:r>
        <w:t>one</w:t>
      </w:r>
      <w:r>
        <w:rPr>
          <w:spacing w:val="-4"/>
        </w:rPr>
        <w:t xml:space="preserve"> </w:t>
      </w:r>
      <w:r>
        <w:t>of</w:t>
      </w:r>
      <w:r>
        <w:rPr>
          <w:spacing w:val="-4"/>
        </w:rPr>
        <w:t xml:space="preserve"> </w:t>
      </w:r>
      <w:r>
        <w:t>whom</w:t>
      </w:r>
      <w:r>
        <w:rPr>
          <w:spacing w:val="-1"/>
        </w:rPr>
        <w:t xml:space="preserve"> </w:t>
      </w:r>
      <w:r>
        <w:t>should</w:t>
      </w:r>
      <w:r>
        <w:rPr>
          <w:spacing w:val="-4"/>
        </w:rPr>
        <w:t xml:space="preserve"> </w:t>
      </w:r>
      <w:r>
        <w:t>be</w:t>
      </w:r>
      <w:r>
        <w:rPr>
          <w:spacing w:val="-2"/>
        </w:rPr>
        <w:t xml:space="preserve"> </w:t>
      </w:r>
      <w:r>
        <w:t>a</w:t>
      </w:r>
      <w:r>
        <w:rPr>
          <w:spacing w:val="-4"/>
        </w:rPr>
        <w:t xml:space="preserve"> </w:t>
      </w:r>
      <w:r>
        <w:t>current</w:t>
      </w:r>
      <w:r>
        <w:rPr>
          <w:spacing w:val="-4"/>
        </w:rPr>
        <w:t xml:space="preserve"> </w:t>
      </w:r>
      <w:r>
        <w:rPr>
          <w:spacing w:val="-2"/>
        </w:rPr>
        <w:t>supervisor.</w:t>
      </w:r>
    </w:p>
    <w:p w14:paraId="4A96B112" w14:textId="28B357DA" w:rsidR="009653A7" w:rsidRDefault="00D223C6">
      <w:pPr>
        <w:pStyle w:val="BodyText"/>
        <w:spacing w:before="159" w:line="259" w:lineRule="auto"/>
        <w:ind w:right="95"/>
      </w:pPr>
      <w:r>
        <w:t>If</w:t>
      </w:r>
      <w:r>
        <w:rPr>
          <w:spacing w:val="-2"/>
        </w:rPr>
        <w:t xml:space="preserve"> </w:t>
      </w:r>
      <w:r>
        <w:t>you</w:t>
      </w:r>
      <w:r>
        <w:rPr>
          <w:spacing w:val="-3"/>
        </w:rPr>
        <w:t xml:space="preserve"> </w:t>
      </w:r>
      <w:r>
        <w:t>have</w:t>
      </w:r>
      <w:r>
        <w:rPr>
          <w:spacing w:val="-4"/>
        </w:rPr>
        <w:t xml:space="preserve"> </w:t>
      </w:r>
      <w:r>
        <w:t>any</w:t>
      </w:r>
      <w:r>
        <w:rPr>
          <w:spacing w:val="-2"/>
        </w:rPr>
        <w:t xml:space="preserve"> </w:t>
      </w:r>
      <w:r>
        <w:t>questions</w:t>
      </w:r>
      <w:r>
        <w:rPr>
          <w:spacing w:val="-5"/>
        </w:rPr>
        <w:t xml:space="preserve"> </w:t>
      </w:r>
      <w:r>
        <w:t>regarding</w:t>
      </w:r>
      <w:r>
        <w:rPr>
          <w:spacing w:val="-3"/>
        </w:rPr>
        <w:t xml:space="preserve"> </w:t>
      </w:r>
      <w:r>
        <w:t>the</w:t>
      </w:r>
      <w:r>
        <w:rPr>
          <w:spacing w:val="-2"/>
        </w:rPr>
        <w:t xml:space="preserve"> </w:t>
      </w:r>
      <w:r>
        <w:t>recruitment</w:t>
      </w:r>
      <w:r>
        <w:rPr>
          <w:spacing w:val="-2"/>
        </w:rPr>
        <w:t xml:space="preserve"> </w:t>
      </w:r>
      <w:r>
        <w:t>process</w:t>
      </w:r>
      <w:r>
        <w:rPr>
          <w:spacing w:val="-4"/>
        </w:rPr>
        <w:t xml:space="preserve"> </w:t>
      </w:r>
      <w:r>
        <w:t>or</w:t>
      </w:r>
      <w:r>
        <w:rPr>
          <w:spacing w:val="-2"/>
        </w:rPr>
        <w:t xml:space="preserve"> </w:t>
      </w:r>
      <w:r>
        <w:t>require</w:t>
      </w:r>
      <w:r>
        <w:rPr>
          <w:spacing w:val="-5"/>
        </w:rPr>
        <w:t xml:space="preserve"> </w:t>
      </w:r>
      <w:r>
        <w:t>any</w:t>
      </w:r>
      <w:r>
        <w:rPr>
          <w:spacing w:val="-2"/>
        </w:rPr>
        <w:t xml:space="preserve"> </w:t>
      </w:r>
      <w:r>
        <w:t>reasonable</w:t>
      </w:r>
      <w:r>
        <w:rPr>
          <w:spacing w:val="-2"/>
        </w:rPr>
        <w:t xml:space="preserve"> </w:t>
      </w:r>
      <w:r>
        <w:t xml:space="preserve">adjustments, please email the </w:t>
      </w:r>
      <w:hyperlink r:id="rId12">
        <w:r>
          <w:rPr>
            <w:color w:val="00467E"/>
            <w:u w:val="single" w:color="00467E"/>
          </w:rPr>
          <w:t>HR Officer</w:t>
        </w:r>
      </w:hyperlink>
      <w:r>
        <w:rPr>
          <w:color w:val="00467E"/>
        </w:rPr>
        <w:t xml:space="preserve"> </w:t>
      </w:r>
      <w:r>
        <w:t xml:space="preserve">or telephone (02) 6270 </w:t>
      </w:r>
      <w:r w:rsidR="00D246BD">
        <w:t>6952</w:t>
      </w:r>
      <w:r w:rsidR="00864ACF">
        <w:t>.</w:t>
      </w:r>
    </w:p>
    <w:p w14:paraId="550E626A" w14:textId="23E264A9" w:rsidR="00D246BD" w:rsidRPr="00D246BD" w:rsidRDefault="00D223C6" w:rsidP="00D246BD">
      <w:pPr>
        <w:spacing w:before="121"/>
        <w:ind w:left="165"/>
        <w:rPr>
          <w:b/>
          <w:i/>
          <w:spacing w:val="-2"/>
        </w:rPr>
      </w:pPr>
      <w:r>
        <w:rPr>
          <w:b/>
          <w:i/>
        </w:rPr>
        <w:t>Please</w:t>
      </w:r>
      <w:r>
        <w:rPr>
          <w:b/>
          <w:i/>
          <w:spacing w:val="-6"/>
        </w:rPr>
        <w:t xml:space="preserve"> </w:t>
      </w:r>
      <w:r>
        <w:rPr>
          <w:b/>
          <w:i/>
        </w:rPr>
        <w:t>note</w:t>
      </w:r>
      <w:r>
        <w:rPr>
          <w:b/>
          <w:i/>
          <w:spacing w:val="-3"/>
        </w:rPr>
        <w:t xml:space="preserve"> </w:t>
      </w:r>
      <w:r>
        <w:rPr>
          <w:b/>
          <w:i/>
        </w:rPr>
        <w:t>that</w:t>
      </w:r>
      <w:r>
        <w:rPr>
          <w:b/>
          <w:i/>
          <w:spacing w:val="-5"/>
        </w:rPr>
        <w:t xml:space="preserve"> </w:t>
      </w:r>
      <w:r>
        <w:rPr>
          <w:b/>
          <w:i/>
        </w:rPr>
        <w:t>late</w:t>
      </w:r>
      <w:r>
        <w:rPr>
          <w:b/>
          <w:i/>
          <w:spacing w:val="-6"/>
        </w:rPr>
        <w:t xml:space="preserve"> </w:t>
      </w:r>
      <w:r>
        <w:rPr>
          <w:b/>
          <w:i/>
        </w:rPr>
        <w:t>applications</w:t>
      </w:r>
      <w:r>
        <w:rPr>
          <w:b/>
          <w:i/>
          <w:spacing w:val="-6"/>
        </w:rPr>
        <w:t xml:space="preserve"> </w:t>
      </w:r>
      <w:r>
        <w:rPr>
          <w:b/>
          <w:i/>
        </w:rPr>
        <w:t>will</w:t>
      </w:r>
      <w:r>
        <w:rPr>
          <w:b/>
          <w:i/>
          <w:spacing w:val="-5"/>
        </w:rPr>
        <w:t xml:space="preserve"> </w:t>
      </w:r>
      <w:r>
        <w:rPr>
          <w:b/>
          <w:i/>
        </w:rPr>
        <w:t>not</w:t>
      </w:r>
      <w:r>
        <w:rPr>
          <w:b/>
          <w:i/>
          <w:spacing w:val="-5"/>
        </w:rPr>
        <w:t xml:space="preserve"> </w:t>
      </w:r>
      <w:r>
        <w:rPr>
          <w:b/>
          <w:i/>
        </w:rPr>
        <w:t>be</w:t>
      </w:r>
      <w:r>
        <w:rPr>
          <w:b/>
          <w:i/>
          <w:spacing w:val="-5"/>
        </w:rPr>
        <w:t xml:space="preserve"> </w:t>
      </w:r>
      <w:r>
        <w:rPr>
          <w:b/>
          <w:i/>
          <w:spacing w:val="-2"/>
        </w:rPr>
        <w:t>accepted.</w:t>
      </w:r>
    </w:p>
    <w:p w14:paraId="4A96B114" w14:textId="77777777" w:rsidR="009653A7" w:rsidRDefault="00D223C6" w:rsidP="00D246BD">
      <w:pPr>
        <w:pStyle w:val="Heading1"/>
        <w:spacing w:before="262"/>
        <w:ind w:left="0"/>
      </w:pPr>
      <w:r>
        <w:rPr>
          <w:noProof/>
        </w:rPr>
        <mc:AlternateContent>
          <mc:Choice Requires="wps">
            <w:drawing>
              <wp:anchor distT="0" distB="0" distL="0" distR="0" simplePos="0" relativeHeight="487591424" behindDoc="1" locked="0" layoutInCell="1" allowOverlap="1" wp14:anchorId="4A96B18C" wp14:editId="3B35E9B7">
                <wp:simplePos x="0" y="0"/>
                <wp:positionH relativeFrom="page">
                  <wp:posOffset>810260</wp:posOffset>
                </wp:positionH>
                <wp:positionV relativeFrom="paragraph">
                  <wp:posOffset>394970</wp:posOffset>
                </wp:positionV>
                <wp:extent cx="5769610" cy="38100"/>
                <wp:effectExtent l="0" t="0" r="254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42222315" id="Graphic 10" o:spid="_x0000_s1026" style="position:absolute;margin-left:63.8pt;margin-top:31.1pt;width:454.3pt;height:3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Selection</w:t>
      </w:r>
      <w:r>
        <w:rPr>
          <w:color w:val="4D7389"/>
          <w:spacing w:val="-6"/>
          <w:w w:val="105"/>
        </w:rPr>
        <w:t xml:space="preserve"> </w:t>
      </w:r>
      <w:r>
        <w:rPr>
          <w:color w:val="4D7389"/>
          <w:spacing w:val="-2"/>
          <w:w w:val="105"/>
        </w:rPr>
        <w:t>criteria</w:t>
      </w:r>
    </w:p>
    <w:p w14:paraId="6D904E58" w14:textId="77777777" w:rsidR="00314A39" w:rsidRDefault="00314A39" w:rsidP="00191242">
      <w:pPr>
        <w:pStyle w:val="BodyText"/>
        <w:rPr>
          <w:lang w:val="en-AU"/>
        </w:rPr>
      </w:pPr>
    </w:p>
    <w:p w14:paraId="7CC26CE5" w14:textId="77777777" w:rsidR="005C1A53" w:rsidRPr="00243109" w:rsidRDefault="005C1A53" w:rsidP="005C1A53">
      <w:pPr>
        <w:spacing w:after="120"/>
        <w:rPr>
          <w:rFonts w:asciiTheme="minorHAnsi" w:hAnsiTheme="minorHAnsi" w:cstheme="minorHAnsi"/>
        </w:rPr>
      </w:pPr>
      <w:r w:rsidRPr="00243109">
        <w:rPr>
          <w:rFonts w:asciiTheme="minorHAnsi" w:hAnsiTheme="minorHAnsi" w:cstheme="minorHAnsi"/>
        </w:rPr>
        <w:t>The selection criteria reflect the knowledge, experience, core skills and personal qualities required for the role:</w:t>
      </w:r>
    </w:p>
    <w:p w14:paraId="49D88E4B" w14:textId="2C41CD04" w:rsidR="005C1A53" w:rsidRPr="00C31CA5" w:rsidRDefault="005C1A53" w:rsidP="005C1A53">
      <w:pPr>
        <w:pStyle w:val="ListParagraph"/>
        <w:widowControl/>
        <w:numPr>
          <w:ilvl w:val="0"/>
          <w:numId w:val="11"/>
        </w:numPr>
        <w:autoSpaceDE/>
        <w:autoSpaceDN/>
        <w:spacing w:after="60"/>
        <w:contextualSpacing/>
        <w:rPr>
          <w:rFonts w:eastAsia="Times New Roman"/>
          <w:color w:val="000000"/>
          <w:lang w:eastAsia="en-AU"/>
        </w:rPr>
      </w:pPr>
      <w:r w:rsidRPr="00C31CA5">
        <w:rPr>
          <w:rFonts w:eastAsia="Times New Roman"/>
          <w:color w:val="000000"/>
          <w:lang w:eastAsia="en-AU"/>
        </w:rPr>
        <w:t>Proven organi</w:t>
      </w:r>
      <w:r>
        <w:rPr>
          <w:rFonts w:eastAsia="Times New Roman"/>
          <w:color w:val="000000"/>
          <w:lang w:eastAsia="en-AU"/>
        </w:rPr>
        <w:t>s</w:t>
      </w:r>
      <w:r w:rsidRPr="00C31CA5">
        <w:rPr>
          <w:rFonts w:eastAsia="Times New Roman"/>
          <w:color w:val="000000"/>
          <w:lang w:eastAsia="en-AU"/>
        </w:rPr>
        <w:t>ational skills including the ability to meet deadlines and prioritise workloads with limited supervision in a small team environment.</w:t>
      </w:r>
    </w:p>
    <w:p w14:paraId="13D7ABE4" w14:textId="77777777" w:rsidR="005C1A53" w:rsidRPr="00C31CA5" w:rsidRDefault="005C1A53" w:rsidP="005C1A53">
      <w:pPr>
        <w:pStyle w:val="ListParagraph"/>
        <w:spacing w:after="60"/>
        <w:contextualSpacing/>
        <w:rPr>
          <w:rFonts w:eastAsia="Times New Roman"/>
          <w:color w:val="000000"/>
          <w:lang w:eastAsia="en-AU"/>
        </w:rPr>
      </w:pPr>
    </w:p>
    <w:p w14:paraId="53E9F8BB" w14:textId="77777777" w:rsidR="005C1A53" w:rsidRPr="00C31CA5" w:rsidRDefault="005C1A53" w:rsidP="005C1A53">
      <w:pPr>
        <w:pStyle w:val="ListParagraph"/>
        <w:widowControl/>
        <w:numPr>
          <w:ilvl w:val="0"/>
          <w:numId w:val="11"/>
        </w:numPr>
        <w:autoSpaceDE/>
        <w:autoSpaceDN/>
        <w:spacing w:after="60"/>
        <w:contextualSpacing/>
        <w:rPr>
          <w:rFonts w:eastAsia="Times New Roman"/>
          <w:color w:val="000000"/>
          <w:lang w:eastAsia="en-AU"/>
        </w:rPr>
      </w:pPr>
      <w:r w:rsidRPr="00C31CA5">
        <w:rPr>
          <w:rFonts w:eastAsia="Times New Roman"/>
          <w:color w:val="000000"/>
          <w:lang w:eastAsia="en-AU"/>
        </w:rPr>
        <w:t>Ability to communicate both orally and in writing including:</w:t>
      </w:r>
    </w:p>
    <w:p w14:paraId="51F812E5" w14:textId="77777777" w:rsidR="005C1A53" w:rsidRPr="00C31CA5" w:rsidRDefault="005C1A53" w:rsidP="005C1A53">
      <w:pPr>
        <w:pStyle w:val="ListParagraph"/>
        <w:rPr>
          <w:rFonts w:eastAsia="Times New Roman"/>
          <w:color w:val="000000"/>
          <w:lang w:eastAsia="en-AU"/>
        </w:rPr>
      </w:pPr>
    </w:p>
    <w:p w14:paraId="34F9C9C9" w14:textId="77777777" w:rsidR="005C1A53" w:rsidRPr="00C31CA5" w:rsidRDefault="005C1A53" w:rsidP="005C1A53">
      <w:pPr>
        <w:pStyle w:val="ListParagraph"/>
        <w:widowControl/>
        <w:numPr>
          <w:ilvl w:val="0"/>
          <w:numId w:val="12"/>
        </w:numPr>
        <w:autoSpaceDE/>
        <w:autoSpaceDN/>
        <w:spacing w:after="200" w:line="276" w:lineRule="auto"/>
        <w:contextualSpacing/>
        <w:rPr>
          <w:rFonts w:eastAsia="Times New Roman"/>
          <w:color w:val="000000"/>
          <w:lang w:eastAsia="en-AU"/>
        </w:rPr>
      </w:pPr>
      <w:r w:rsidRPr="00C31CA5">
        <w:rPr>
          <w:rFonts w:eastAsia="Times New Roman"/>
          <w:color w:val="000000"/>
          <w:lang w:eastAsia="en-AU"/>
        </w:rPr>
        <w:t>Accuracy and attention to detail in written work.</w:t>
      </w:r>
    </w:p>
    <w:p w14:paraId="6DBF01C1" w14:textId="77777777" w:rsidR="005C1A53" w:rsidRPr="00C31CA5" w:rsidRDefault="005C1A53" w:rsidP="005C1A53">
      <w:pPr>
        <w:pStyle w:val="ListParagraph"/>
        <w:widowControl/>
        <w:numPr>
          <w:ilvl w:val="0"/>
          <w:numId w:val="12"/>
        </w:numPr>
        <w:autoSpaceDE/>
        <w:autoSpaceDN/>
        <w:spacing w:before="240" w:after="200" w:line="276" w:lineRule="auto"/>
        <w:contextualSpacing/>
        <w:rPr>
          <w:rFonts w:eastAsia="Times New Roman"/>
          <w:color w:val="000000"/>
          <w:lang w:eastAsia="en-AU"/>
        </w:rPr>
      </w:pPr>
      <w:r w:rsidRPr="00C31CA5">
        <w:rPr>
          <w:rFonts w:eastAsia="Times New Roman"/>
          <w:color w:val="000000"/>
          <w:lang w:eastAsia="en-AU"/>
        </w:rPr>
        <w:t>Ability to respond appropriately to inquiries by phone and in person from practitioners, unrepresented litigants and members of the public.</w:t>
      </w:r>
    </w:p>
    <w:p w14:paraId="53B32BDE" w14:textId="77777777" w:rsidR="005C1A53" w:rsidRPr="00C31CA5" w:rsidRDefault="005C1A53" w:rsidP="005C1A53">
      <w:pPr>
        <w:pStyle w:val="ListParagraph"/>
        <w:spacing w:before="240" w:after="200" w:line="276" w:lineRule="auto"/>
        <w:ind w:left="1080"/>
        <w:contextualSpacing/>
        <w:rPr>
          <w:rFonts w:eastAsia="Times New Roman"/>
          <w:color w:val="000000"/>
          <w:lang w:eastAsia="en-AU"/>
        </w:rPr>
      </w:pPr>
    </w:p>
    <w:p w14:paraId="1BA6CD13" w14:textId="059CDD22" w:rsidR="005C1A53" w:rsidRPr="00C31CA5" w:rsidRDefault="005C1A53" w:rsidP="005C1A53">
      <w:pPr>
        <w:pStyle w:val="ListParagraph"/>
        <w:widowControl/>
        <w:numPr>
          <w:ilvl w:val="0"/>
          <w:numId w:val="11"/>
        </w:numPr>
        <w:autoSpaceDE/>
        <w:autoSpaceDN/>
        <w:spacing w:after="60"/>
        <w:contextualSpacing/>
        <w:rPr>
          <w:rFonts w:eastAsia="Times New Roman"/>
          <w:color w:val="000000"/>
          <w:lang w:eastAsia="en-AU"/>
        </w:rPr>
      </w:pPr>
      <w:r w:rsidRPr="00C31CA5">
        <w:rPr>
          <w:rFonts w:eastAsia="Times New Roman"/>
          <w:color w:val="000000"/>
          <w:lang w:eastAsia="en-AU"/>
        </w:rPr>
        <w:t xml:space="preserve">Sound understanding of a </w:t>
      </w:r>
      <w:r w:rsidR="00D40DC8">
        <w:rPr>
          <w:rFonts w:eastAsia="Times New Roman"/>
          <w:color w:val="000000"/>
          <w:lang w:eastAsia="en-AU"/>
        </w:rPr>
        <w:t>c</w:t>
      </w:r>
      <w:r w:rsidRPr="000A430A">
        <w:rPr>
          <w:rFonts w:eastAsia="Times New Roman"/>
          <w:color w:val="000000"/>
          <w:lang w:eastAsia="en-AU"/>
        </w:rPr>
        <w:t xml:space="preserve">ourt’s </w:t>
      </w:r>
      <w:r w:rsidR="00D40DC8">
        <w:rPr>
          <w:rFonts w:eastAsia="Times New Roman"/>
          <w:color w:val="000000"/>
          <w:lang w:eastAsia="en-AU"/>
        </w:rPr>
        <w:t>r</w:t>
      </w:r>
      <w:r w:rsidRPr="000A430A">
        <w:rPr>
          <w:rFonts w:eastAsia="Times New Roman"/>
          <w:color w:val="000000"/>
          <w:lang w:eastAsia="en-AU"/>
        </w:rPr>
        <w:t>egistry</w:t>
      </w:r>
      <w:r w:rsidRPr="00C31CA5">
        <w:rPr>
          <w:rFonts w:eastAsia="Times New Roman"/>
          <w:color w:val="000000"/>
          <w:lang w:eastAsia="en-AU"/>
        </w:rPr>
        <w:t xml:space="preserve"> practice and procedures, including maintaining records and managing the digital filing systems.</w:t>
      </w:r>
    </w:p>
    <w:p w14:paraId="69161B2E" w14:textId="77777777" w:rsidR="005C1A53" w:rsidRPr="00C31CA5" w:rsidRDefault="005C1A53" w:rsidP="005C1A53">
      <w:pPr>
        <w:pStyle w:val="ListParagraph"/>
        <w:spacing w:after="60"/>
        <w:contextualSpacing/>
        <w:rPr>
          <w:rFonts w:eastAsia="Times New Roman"/>
          <w:color w:val="000000"/>
          <w:lang w:eastAsia="en-AU"/>
        </w:rPr>
      </w:pPr>
    </w:p>
    <w:p w14:paraId="101DA648" w14:textId="77777777" w:rsidR="005C1A53" w:rsidRPr="00C31CA5" w:rsidRDefault="005C1A53" w:rsidP="005C1A53">
      <w:pPr>
        <w:pStyle w:val="ListParagraph"/>
        <w:widowControl/>
        <w:numPr>
          <w:ilvl w:val="0"/>
          <w:numId w:val="11"/>
        </w:numPr>
        <w:autoSpaceDE/>
        <w:autoSpaceDN/>
        <w:spacing w:after="60"/>
        <w:contextualSpacing/>
        <w:rPr>
          <w:rFonts w:eastAsia="Times New Roman"/>
          <w:color w:val="000000"/>
          <w:lang w:eastAsia="en-AU"/>
        </w:rPr>
      </w:pPr>
      <w:r w:rsidRPr="00C31CA5">
        <w:rPr>
          <w:rFonts w:eastAsia="Times New Roman"/>
          <w:color w:val="000000"/>
          <w:lang w:eastAsia="en-AU"/>
        </w:rPr>
        <w:t>Demonstrate</w:t>
      </w:r>
      <w:r>
        <w:rPr>
          <w:rFonts w:eastAsia="Times New Roman"/>
          <w:color w:val="000000"/>
          <w:lang w:eastAsia="en-AU"/>
        </w:rPr>
        <w:t>d</w:t>
      </w:r>
      <w:r w:rsidRPr="00C31CA5">
        <w:rPr>
          <w:rFonts w:eastAsia="Times New Roman"/>
          <w:color w:val="000000"/>
          <w:lang w:eastAsia="en-AU"/>
        </w:rPr>
        <w:t xml:space="preserve"> sound knowledge of contemporary software applications.</w:t>
      </w:r>
    </w:p>
    <w:p w14:paraId="5C80C137" w14:textId="77777777" w:rsidR="005C1A53" w:rsidRPr="00C31CA5" w:rsidRDefault="005C1A53" w:rsidP="005C1A53">
      <w:pPr>
        <w:pStyle w:val="ListParagraph"/>
        <w:rPr>
          <w:rFonts w:eastAsia="Times New Roman"/>
          <w:color w:val="000000"/>
          <w:lang w:eastAsia="en-AU"/>
        </w:rPr>
      </w:pPr>
    </w:p>
    <w:p w14:paraId="4A96B11B" w14:textId="386DF874" w:rsidR="009653A7" w:rsidRPr="00243109" w:rsidRDefault="005C1A53" w:rsidP="00243109">
      <w:pPr>
        <w:pStyle w:val="ListParagraph"/>
        <w:widowControl/>
        <w:numPr>
          <w:ilvl w:val="0"/>
          <w:numId w:val="11"/>
        </w:numPr>
        <w:autoSpaceDE/>
        <w:autoSpaceDN/>
        <w:spacing w:after="60"/>
        <w:contextualSpacing/>
        <w:rPr>
          <w:rFonts w:eastAsia="Times New Roman"/>
          <w:color w:val="000000"/>
          <w:lang w:eastAsia="en-AU"/>
        </w:rPr>
      </w:pPr>
      <w:r w:rsidRPr="00C31CA5">
        <w:rPr>
          <w:rFonts w:eastAsia="Times New Roman"/>
          <w:color w:val="000000"/>
          <w:lang w:eastAsia="en-AU"/>
        </w:rPr>
        <w:t>Proven dependability, punctuality and ability to work with discretion when handling sensitive/confidential matters.</w:t>
      </w:r>
    </w:p>
    <w:p w14:paraId="4A96B11C" w14:textId="77777777" w:rsidR="009653A7" w:rsidRPr="002B6961" w:rsidRDefault="009653A7">
      <w:pPr>
        <w:pStyle w:val="BodyText"/>
        <w:spacing w:before="69"/>
        <w:ind w:left="0"/>
        <w:rPr>
          <w:b/>
          <w:bCs/>
          <w:sz w:val="20"/>
        </w:rPr>
      </w:pPr>
    </w:p>
    <w:tbl>
      <w:tblPr>
        <w:tblW w:w="0" w:type="auto"/>
        <w:tblInd w:w="172" w:type="dxa"/>
        <w:tblLayout w:type="fixed"/>
        <w:tblCellMar>
          <w:left w:w="0" w:type="dxa"/>
          <w:right w:w="0" w:type="dxa"/>
        </w:tblCellMar>
        <w:tblLook w:val="01E0" w:firstRow="1" w:lastRow="1" w:firstColumn="1" w:lastColumn="1" w:noHBand="0" w:noVBand="0"/>
      </w:tblPr>
      <w:tblGrid>
        <w:gridCol w:w="1590"/>
        <w:gridCol w:w="7341"/>
      </w:tblGrid>
      <w:tr w:rsidR="009653A7" w:rsidRPr="002B6961" w14:paraId="4A96B11E" w14:textId="77777777">
        <w:trPr>
          <w:trHeight w:val="266"/>
        </w:trPr>
        <w:tc>
          <w:tcPr>
            <w:tcW w:w="8931" w:type="dxa"/>
            <w:gridSpan w:val="2"/>
            <w:tcBorders>
              <w:bottom w:val="single" w:sz="2" w:space="0" w:color="D9D9D9"/>
            </w:tcBorders>
          </w:tcPr>
          <w:p w14:paraId="4A96B11D" w14:textId="77777777" w:rsidR="009653A7" w:rsidRPr="002B6961" w:rsidRDefault="00D223C6">
            <w:pPr>
              <w:pStyle w:val="TableParagraph"/>
              <w:spacing w:line="244" w:lineRule="exact"/>
              <w:ind w:left="112"/>
              <w:rPr>
                <w:rFonts w:ascii="Calibri Light"/>
                <w:b/>
                <w:bCs/>
                <w:sz w:val="24"/>
              </w:rPr>
            </w:pPr>
            <w:r w:rsidRPr="002B6961">
              <w:rPr>
                <w:rFonts w:ascii="Calibri Light"/>
                <w:b/>
                <w:bCs/>
                <w:color w:val="1F4D78"/>
                <w:sz w:val="24"/>
              </w:rPr>
              <w:t>Qualifications</w:t>
            </w:r>
            <w:r w:rsidRPr="002B6961">
              <w:rPr>
                <w:rFonts w:ascii="Calibri Light"/>
                <w:b/>
                <w:bCs/>
                <w:color w:val="1F4D78"/>
                <w:spacing w:val="1"/>
                <w:sz w:val="24"/>
              </w:rPr>
              <w:t xml:space="preserve"> </w:t>
            </w:r>
            <w:r w:rsidRPr="002B6961">
              <w:rPr>
                <w:rFonts w:ascii="Calibri Light"/>
                <w:b/>
                <w:bCs/>
                <w:color w:val="1F4D78"/>
                <w:sz w:val="24"/>
              </w:rPr>
              <w:t>and</w:t>
            </w:r>
            <w:r w:rsidRPr="002B6961">
              <w:rPr>
                <w:rFonts w:ascii="Calibri Light"/>
                <w:b/>
                <w:bCs/>
                <w:color w:val="1F4D78"/>
                <w:spacing w:val="-2"/>
                <w:sz w:val="24"/>
              </w:rPr>
              <w:t xml:space="preserve"> experience</w:t>
            </w:r>
          </w:p>
        </w:tc>
      </w:tr>
      <w:tr w:rsidR="009653A7" w14:paraId="4A96B121" w14:textId="77777777">
        <w:trPr>
          <w:trHeight w:val="450"/>
        </w:trPr>
        <w:tc>
          <w:tcPr>
            <w:tcW w:w="1590" w:type="dxa"/>
            <w:tcBorders>
              <w:top w:val="single" w:sz="2" w:space="0" w:color="D9D9D9"/>
              <w:bottom w:val="single" w:sz="2" w:space="0" w:color="D9D9D9"/>
            </w:tcBorders>
          </w:tcPr>
          <w:p w14:paraId="4A96B11F" w14:textId="1DC9A836" w:rsidR="009653A7" w:rsidRPr="002B6961" w:rsidRDefault="00E144F3">
            <w:pPr>
              <w:pStyle w:val="TableParagraph"/>
              <w:spacing w:line="268" w:lineRule="exact"/>
              <w:ind w:left="112"/>
              <w:rPr>
                <w:rFonts w:ascii="Calibri Light"/>
                <w:b/>
                <w:bCs/>
              </w:rPr>
            </w:pPr>
            <w:r w:rsidRPr="002B6961">
              <w:rPr>
                <w:rFonts w:ascii="Calibri Light"/>
                <w:b/>
                <w:bCs/>
                <w:color w:val="4D7389"/>
                <w:spacing w:val="-2"/>
              </w:rPr>
              <w:t>Mandatory</w:t>
            </w:r>
          </w:p>
        </w:tc>
        <w:tc>
          <w:tcPr>
            <w:tcW w:w="7341" w:type="dxa"/>
            <w:tcBorders>
              <w:top w:val="single" w:sz="2" w:space="0" w:color="D9D9D9"/>
              <w:bottom w:val="single" w:sz="2" w:space="0" w:color="D9D9D9"/>
            </w:tcBorders>
          </w:tcPr>
          <w:p w14:paraId="1BE528F7" w14:textId="6A7B4702" w:rsidR="00B85843" w:rsidRPr="00B85843" w:rsidRDefault="00B85843" w:rsidP="00B85843">
            <w:pPr>
              <w:rPr>
                <w:rFonts w:asciiTheme="minorHAnsi" w:hAnsiTheme="minorHAnsi" w:cstheme="minorHAnsi"/>
              </w:rPr>
            </w:pPr>
            <w:r w:rsidRPr="00B85843">
              <w:rPr>
                <w:rFonts w:asciiTheme="minorHAnsi" w:hAnsiTheme="minorHAnsi" w:cstheme="minorHAnsi"/>
              </w:rPr>
              <w:t>Experience with Microsoft Office Suite (i.e: Word, Excel, PowerPoint)</w:t>
            </w:r>
          </w:p>
          <w:p w14:paraId="4A96B120" w14:textId="416147E6" w:rsidR="009653A7" w:rsidRDefault="00B85843" w:rsidP="00B85843">
            <w:pPr>
              <w:pStyle w:val="TableParagraph"/>
              <w:spacing w:before="81"/>
              <w:ind w:left="0"/>
            </w:pPr>
            <w:r w:rsidRPr="00B85843">
              <w:rPr>
                <w:rFonts w:asciiTheme="minorHAnsi" w:hAnsiTheme="minorHAnsi" w:cstheme="minorHAnsi"/>
              </w:rPr>
              <w:t>Demonstrated experience working successfully with contemporary systems and technology (or equivalent knowledge).</w:t>
            </w:r>
          </w:p>
        </w:tc>
      </w:tr>
      <w:tr w:rsidR="00955071" w:rsidRPr="007833F6" w14:paraId="53D5D269" w14:textId="77777777" w:rsidTr="00955071">
        <w:trPr>
          <w:trHeight w:val="450"/>
        </w:trPr>
        <w:tc>
          <w:tcPr>
            <w:tcW w:w="1590" w:type="dxa"/>
            <w:tcBorders>
              <w:top w:val="single" w:sz="2" w:space="0" w:color="D9D9D9"/>
              <w:bottom w:val="single" w:sz="2" w:space="0" w:color="D9D9D9"/>
            </w:tcBorders>
          </w:tcPr>
          <w:p w14:paraId="7828A3B9" w14:textId="77777777" w:rsidR="00955071" w:rsidRPr="002B6961" w:rsidRDefault="00955071" w:rsidP="00955071">
            <w:pPr>
              <w:pStyle w:val="TableParagraph"/>
              <w:spacing w:line="268" w:lineRule="exact"/>
              <w:ind w:left="112"/>
              <w:rPr>
                <w:rFonts w:ascii="Calibri Light"/>
                <w:b/>
                <w:bCs/>
                <w:color w:val="4D7389"/>
                <w:spacing w:val="-2"/>
              </w:rPr>
            </w:pPr>
            <w:r w:rsidRPr="002B6961">
              <w:rPr>
                <w:rFonts w:ascii="Calibri Light"/>
                <w:b/>
                <w:bCs/>
                <w:color w:val="4D7389"/>
                <w:spacing w:val="-2"/>
              </w:rPr>
              <w:t>Desirable</w:t>
            </w:r>
          </w:p>
        </w:tc>
        <w:tc>
          <w:tcPr>
            <w:tcW w:w="7341" w:type="dxa"/>
            <w:tcBorders>
              <w:top w:val="single" w:sz="2" w:space="0" w:color="D9D9D9"/>
              <w:bottom w:val="single" w:sz="2" w:space="0" w:color="D9D9D9"/>
            </w:tcBorders>
          </w:tcPr>
          <w:p w14:paraId="7B06ED98" w14:textId="4690F3AD" w:rsidR="00955071" w:rsidRPr="0027510C" w:rsidRDefault="0027510C" w:rsidP="0027510C">
            <w:pPr>
              <w:pStyle w:val="TableParagraph"/>
              <w:spacing w:before="81"/>
              <w:ind w:left="0"/>
              <w:rPr>
                <w:rFonts w:asciiTheme="minorHAnsi" w:hAnsiTheme="minorHAnsi" w:cstheme="minorHAnsi"/>
              </w:rPr>
            </w:pPr>
            <w:r w:rsidRPr="0027510C">
              <w:rPr>
                <w:rFonts w:asciiTheme="minorHAnsi" w:hAnsiTheme="minorHAnsi" w:cstheme="minorHAnsi"/>
              </w:rPr>
              <w:t>Experience working in a legal environment is desir</w:t>
            </w:r>
            <w:r w:rsidR="002B6961">
              <w:rPr>
                <w:rFonts w:asciiTheme="minorHAnsi" w:hAnsiTheme="minorHAnsi" w:cstheme="minorHAnsi"/>
              </w:rPr>
              <w:t>able</w:t>
            </w:r>
            <w:r w:rsidRPr="0027510C">
              <w:rPr>
                <w:rFonts w:asciiTheme="minorHAnsi" w:hAnsiTheme="minorHAnsi" w:cstheme="minorHAnsi"/>
              </w:rPr>
              <w:t>, but not essential.</w:t>
            </w:r>
          </w:p>
        </w:tc>
      </w:tr>
    </w:tbl>
    <w:p w14:paraId="4A96B122" w14:textId="77777777" w:rsidR="009653A7" w:rsidRDefault="009653A7">
      <w:pPr>
        <w:pStyle w:val="TableParagraph"/>
        <w:sectPr w:rsidR="009653A7">
          <w:pgSz w:w="11910" w:h="16840"/>
          <w:pgMar w:top="460" w:right="1275" w:bottom="680" w:left="1275" w:header="0" w:footer="494" w:gutter="0"/>
          <w:cols w:space="720"/>
        </w:sectPr>
      </w:pPr>
    </w:p>
    <w:p w14:paraId="4A96B123" w14:textId="7E5DA148" w:rsidR="009653A7" w:rsidRDefault="00D223C6" w:rsidP="00785647">
      <w:pPr>
        <w:pStyle w:val="Heading1"/>
        <w:spacing w:before="29"/>
        <w:ind w:left="0"/>
      </w:pPr>
      <w:r>
        <w:rPr>
          <w:noProof/>
        </w:rPr>
        <w:lastRenderedPageBreak/>
        <mc:AlternateContent>
          <mc:Choice Requires="wps">
            <w:drawing>
              <wp:anchor distT="0" distB="0" distL="0" distR="0" simplePos="0" relativeHeight="487591936" behindDoc="1" locked="0" layoutInCell="1" allowOverlap="1" wp14:anchorId="4A96B18E" wp14:editId="4A96B18F">
                <wp:simplePos x="0" y="0"/>
                <wp:positionH relativeFrom="page">
                  <wp:posOffset>896416</wp:posOffset>
                </wp:positionH>
                <wp:positionV relativeFrom="paragraph">
                  <wp:posOffset>245872</wp:posOffset>
                </wp:positionV>
                <wp:extent cx="5769610" cy="381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15BD104F" id="Graphic 11" o:spid="_x0000_s1026" style="position:absolute;margin-left:70.6pt;margin-top:19.35pt;width:454.3pt;height:3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" path="m5769229,l,,,38100r5769229,l5769229,xe" fillcolor="#507489" stroked="f">
                <v:path arrowok="t"/>
                <w10:wrap type="topAndBottom" anchorx="page"/>
              </v:shape>
            </w:pict>
          </mc:Fallback>
        </mc:AlternateContent>
      </w:r>
      <w:r>
        <w:rPr>
          <w:color w:val="4D7389"/>
          <w:w w:val="105"/>
        </w:rPr>
        <w:t>Preparing</w:t>
      </w:r>
      <w:r>
        <w:rPr>
          <w:color w:val="4D7389"/>
          <w:spacing w:val="-5"/>
          <w:w w:val="105"/>
        </w:rPr>
        <w:t xml:space="preserve"> </w:t>
      </w:r>
      <w:r>
        <w:rPr>
          <w:color w:val="4D7389"/>
          <w:w w:val="105"/>
        </w:rPr>
        <w:t>your</w:t>
      </w:r>
      <w:r>
        <w:rPr>
          <w:color w:val="4D7389"/>
          <w:spacing w:val="-6"/>
          <w:w w:val="105"/>
        </w:rPr>
        <w:t xml:space="preserve"> </w:t>
      </w:r>
      <w:r>
        <w:rPr>
          <w:color w:val="4D7389"/>
          <w:w w:val="105"/>
        </w:rPr>
        <w:t>statement</w:t>
      </w:r>
      <w:r>
        <w:rPr>
          <w:color w:val="4D7389"/>
          <w:spacing w:val="-6"/>
          <w:w w:val="105"/>
        </w:rPr>
        <w:t xml:space="preserve"> </w:t>
      </w:r>
      <w:r>
        <w:rPr>
          <w:color w:val="4D7389"/>
          <w:w w:val="105"/>
        </w:rPr>
        <w:t>of</w:t>
      </w:r>
      <w:r>
        <w:rPr>
          <w:color w:val="4D7389"/>
          <w:spacing w:val="-5"/>
          <w:w w:val="105"/>
        </w:rPr>
        <w:t xml:space="preserve"> </w:t>
      </w:r>
      <w:r>
        <w:rPr>
          <w:color w:val="4D7389"/>
          <w:spacing w:val="-2"/>
          <w:w w:val="105"/>
        </w:rPr>
        <w:t>claims</w:t>
      </w:r>
    </w:p>
    <w:p w14:paraId="4A96B124" w14:textId="77777777" w:rsidR="009653A7" w:rsidRDefault="00D223C6">
      <w:pPr>
        <w:pStyle w:val="BodyText"/>
        <w:spacing w:before="59" w:line="259" w:lineRule="auto"/>
        <w:ind w:right="218"/>
      </w:pPr>
      <w:r>
        <w:t>Your</w:t>
      </w:r>
      <w:r>
        <w:rPr>
          <w:spacing w:val="-3"/>
        </w:rPr>
        <w:t xml:space="preserve"> </w:t>
      </w:r>
      <w:r>
        <w:t>statement</w:t>
      </w:r>
      <w:r>
        <w:rPr>
          <w:spacing w:val="-3"/>
        </w:rPr>
        <w:t xml:space="preserve"> </w:t>
      </w:r>
      <w:r>
        <w:t>should</w:t>
      </w:r>
      <w:r>
        <w:rPr>
          <w:spacing w:val="-5"/>
        </w:rPr>
        <w:t xml:space="preserve"> </w:t>
      </w:r>
      <w:r>
        <w:t>be</w:t>
      </w:r>
      <w:r>
        <w:rPr>
          <w:spacing w:val="-3"/>
        </w:rPr>
        <w:t xml:space="preserve"> </w:t>
      </w:r>
      <w:r>
        <w:t>succinct</w:t>
      </w:r>
      <w:r>
        <w:rPr>
          <w:spacing w:val="-2"/>
        </w:rPr>
        <w:t xml:space="preserve"> </w:t>
      </w:r>
      <w:r>
        <w:t>and</w:t>
      </w:r>
      <w:r>
        <w:rPr>
          <w:spacing w:val="-4"/>
        </w:rPr>
        <w:t xml:space="preserve"> </w:t>
      </w:r>
      <w:r>
        <w:t>showcase</w:t>
      </w:r>
      <w:r>
        <w:rPr>
          <w:spacing w:val="-5"/>
        </w:rPr>
        <w:t xml:space="preserve"> </w:t>
      </w:r>
      <w:r>
        <w:t>your</w:t>
      </w:r>
      <w:r>
        <w:rPr>
          <w:spacing w:val="-5"/>
        </w:rPr>
        <w:t xml:space="preserve"> </w:t>
      </w:r>
      <w:r>
        <w:t>skills,</w:t>
      </w:r>
      <w:r>
        <w:rPr>
          <w:spacing w:val="-3"/>
        </w:rPr>
        <w:t xml:space="preserve"> </w:t>
      </w:r>
      <w:r>
        <w:t>knowledge,</w:t>
      </w:r>
      <w:r>
        <w:rPr>
          <w:spacing w:val="-3"/>
        </w:rPr>
        <w:t xml:space="preserve"> </w:t>
      </w:r>
      <w:r>
        <w:t>experience</w:t>
      </w:r>
      <w:r>
        <w:rPr>
          <w:spacing w:val="-2"/>
        </w:rPr>
        <w:t xml:space="preserve"> </w:t>
      </w:r>
      <w:r>
        <w:t xml:space="preserve">and </w:t>
      </w:r>
      <w:r>
        <w:rPr>
          <w:spacing w:val="-2"/>
        </w:rPr>
        <w:t>qualifications.</w:t>
      </w:r>
    </w:p>
    <w:p w14:paraId="4A96B125" w14:textId="77777777" w:rsidR="009653A7" w:rsidRDefault="00D223C6">
      <w:pPr>
        <w:pStyle w:val="BodyText"/>
        <w:spacing w:before="162"/>
      </w:pPr>
      <w:r>
        <w:t>Try</w:t>
      </w:r>
      <w:r>
        <w:rPr>
          <w:spacing w:val="-6"/>
        </w:rPr>
        <w:t xml:space="preserve"> </w:t>
      </w:r>
      <w:r>
        <w:t>not</w:t>
      </w:r>
      <w:r>
        <w:rPr>
          <w:spacing w:val="-3"/>
        </w:rPr>
        <w:t xml:space="preserve"> </w:t>
      </w:r>
      <w:r>
        <w:t>to</w:t>
      </w:r>
      <w:r>
        <w:rPr>
          <w:spacing w:val="-3"/>
        </w:rPr>
        <w:t xml:space="preserve"> </w:t>
      </w:r>
      <w:r>
        <w:t>duplicate</w:t>
      </w:r>
      <w:r>
        <w:rPr>
          <w:spacing w:val="-3"/>
        </w:rPr>
        <w:t xml:space="preserve"> </w:t>
      </w:r>
      <w:r>
        <w:t>information</w:t>
      </w:r>
      <w:r>
        <w:rPr>
          <w:spacing w:val="-4"/>
        </w:rPr>
        <w:t xml:space="preserve"> </w:t>
      </w:r>
      <w:r>
        <w:t>that</w:t>
      </w:r>
      <w:r>
        <w:rPr>
          <w:spacing w:val="-4"/>
        </w:rPr>
        <w:t xml:space="preserve"> </w:t>
      </w:r>
      <w:r>
        <w:t>can</w:t>
      </w:r>
      <w:r>
        <w:rPr>
          <w:spacing w:val="-4"/>
        </w:rPr>
        <w:t xml:space="preserve"> </w:t>
      </w:r>
      <w:r>
        <w:t>be</w:t>
      </w:r>
      <w:r>
        <w:rPr>
          <w:spacing w:val="-3"/>
        </w:rPr>
        <w:t xml:space="preserve"> </w:t>
      </w:r>
      <w:r>
        <w:t>found</w:t>
      </w:r>
      <w:r>
        <w:rPr>
          <w:spacing w:val="-4"/>
        </w:rPr>
        <w:t xml:space="preserve"> </w:t>
      </w:r>
      <w:r>
        <w:t>in</w:t>
      </w:r>
      <w:r>
        <w:rPr>
          <w:spacing w:val="-4"/>
        </w:rPr>
        <w:t xml:space="preserve"> </w:t>
      </w:r>
      <w:r>
        <w:t>your</w:t>
      </w:r>
      <w:r>
        <w:rPr>
          <w:spacing w:val="2"/>
        </w:rPr>
        <w:t xml:space="preserve"> </w:t>
      </w:r>
      <w:r>
        <w:t>résumé,</w:t>
      </w:r>
      <w:r>
        <w:rPr>
          <w:spacing w:val="-4"/>
        </w:rPr>
        <w:t xml:space="preserve"> </w:t>
      </w:r>
      <w:r>
        <w:t>however</w:t>
      </w:r>
      <w:r>
        <w:rPr>
          <w:spacing w:val="-3"/>
        </w:rPr>
        <w:t xml:space="preserve"> </w:t>
      </w:r>
      <w:r>
        <w:t>you</w:t>
      </w:r>
      <w:r>
        <w:rPr>
          <w:spacing w:val="-6"/>
        </w:rPr>
        <w:t xml:space="preserve"> </w:t>
      </w:r>
      <w:r>
        <w:t>should</w:t>
      </w:r>
      <w:r>
        <w:rPr>
          <w:spacing w:val="-5"/>
        </w:rPr>
        <w:t xml:space="preserve"> </w:t>
      </w:r>
      <w:r>
        <w:rPr>
          <w:spacing w:val="-2"/>
        </w:rPr>
        <w:t>highlight:</w:t>
      </w:r>
    </w:p>
    <w:p w14:paraId="4A96B126" w14:textId="622EA030" w:rsidR="009653A7" w:rsidRDefault="00D223C6">
      <w:pPr>
        <w:pStyle w:val="ListParagraph"/>
        <w:numPr>
          <w:ilvl w:val="0"/>
          <w:numId w:val="2"/>
        </w:numPr>
        <w:tabs>
          <w:tab w:val="left" w:pos="878"/>
        </w:tabs>
        <w:spacing w:before="178" w:line="276" w:lineRule="auto"/>
        <w:ind w:left="878" w:right="817" w:hanging="356"/>
      </w:pPr>
      <w:r>
        <w:rPr>
          <w:position w:val="1"/>
        </w:rPr>
        <w:t>how</w:t>
      </w:r>
      <w:r>
        <w:rPr>
          <w:spacing w:val="-4"/>
          <w:position w:val="1"/>
        </w:rPr>
        <w:t xml:space="preserve"> </w:t>
      </w:r>
      <w:r>
        <w:rPr>
          <w:position w:val="1"/>
        </w:rPr>
        <w:t>your</w:t>
      </w:r>
      <w:r>
        <w:rPr>
          <w:spacing w:val="-5"/>
          <w:position w:val="1"/>
        </w:rPr>
        <w:t xml:space="preserve"> </w:t>
      </w:r>
      <w:r>
        <w:rPr>
          <w:position w:val="1"/>
        </w:rPr>
        <w:t>experience,</w:t>
      </w:r>
      <w:r>
        <w:rPr>
          <w:spacing w:val="-4"/>
          <w:position w:val="1"/>
        </w:rPr>
        <w:t xml:space="preserve"> </w:t>
      </w:r>
      <w:r>
        <w:rPr>
          <w:position w:val="1"/>
        </w:rPr>
        <w:t>abilities,</w:t>
      </w:r>
      <w:r>
        <w:rPr>
          <w:spacing w:val="-3"/>
          <w:position w:val="1"/>
        </w:rPr>
        <w:t xml:space="preserve"> </w:t>
      </w:r>
      <w:r>
        <w:rPr>
          <w:position w:val="1"/>
        </w:rPr>
        <w:t>knowledge</w:t>
      </w:r>
      <w:r>
        <w:rPr>
          <w:spacing w:val="-3"/>
          <w:position w:val="1"/>
        </w:rPr>
        <w:t xml:space="preserve"> </w:t>
      </w:r>
      <w:r>
        <w:rPr>
          <w:position w:val="1"/>
        </w:rPr>
        <w:t>and</w:t>
      </w:r>
      <w:r>
        <w:rPr>
          <w:spacing w:val="-3"/>
          <w:position w:val="1"/>
        </w:rPr>
        <w:t xml:space="preserve"> </w:t>
      </w:r>
      <w:r>
        <w:rPr>
          <w:position w:val="1"/>
        </w:rPr>
        <w:t>personal</w:t>
      </w:r>
      <w:r>
        <w:rPr>
          <w:spacing w:val="-3"/>
          <w:position w:val="1"/>
        </w:rPr>
        <w:t xml:space="preserve"> </w:t>
      </w:r>
      <w:r>
        <w:rPr>
          <w:position w:val="1"/>
        </w:rPr>
        <w:t>qualities</w:t>
      </w:r>
      <w:r>
        <w:rPr>
          <w:spacing w:val="-4"/>
          <w:position w:val="1"/>
        </w:rPr>
        <w:t xml:space="preserve"> </w:t>
      </w:r>
      <w:r>
        <w:rPr>
          <w:position w:val="1"/>
        </w:rPr>
        <w:t>would</w:t>
      </w:r>
      <w:r>
        <w:rPr>
          <w:spacing w:val="-4"/>
          <w:position w:val="1"/>
        </w:rPr>
        <w:t xml:space="preserve"> </w:t>
      </w:r>
      <w:r>
        <w:rPr>
          <w:position w:val="1"/>
        </w:rPr>
        <w:t>enable</w:t>
      </w:r>
      <w:r>
        <w:rPr>
          <w:spacing w:val="-3"/>
          <w:position w:val="1"/>
        </w:rPr>
        <w:t xml:space="preserve"> </w:t>
      </w:r>
      <w:r>
        <w:rPr>
          <w:position w:val="1"/>
        </w:rPr>
        <w:t>you</w:t>
      </w:r>
      <w:r>
        <w:rPr>
          <w:spacing w:val="-3"/>
          <w:position w:val="1"/>
        </w:rPr>
        <w:t xml:space="preserve"> </w:t>
      </w:r>
      <w:r>
        <w:rPr>
          <w:position w:val="1"/>
        </w:rPr>
        <w:t xml:space="preserve">to </w:t>
      </w:r>
      <w:r>
        <w:t xml:space="preserve">perform the duties and meet the technical and </w:t>
      </w:r>
      <w:r w:rsidR="004E596C" w:rsidRPr="00D40DC8">
        <w:t>behavio</w:t>
      </w:r>
      <w:r w:rsidR="00D40DC8">
        <w:t>u</w:t>
      </w:r>
      <w:r w:rsidR="004E596C" w:rsidRPr="00D40DC8">
        <w:t>ral</w:t>
      </w:r>
      <w:r>
        <w:t xml:space="preserve"> capabilities of the role</w:t>
      </w:r>
    </w:p>
    <w:p w14:paraId="4A96B127" w14:textId="77777777" w:rsidR="009653A7" w:rsidRDefault="00D223C6">
      <w:pPr>
        <w:pStyle w:val="ListParagraph"/>
        <w:numPr>
          <w:ilvl w:val="0"/>
          <w:numId w:val="2"/>
        </w:numPr>
        <w:tabs>
          <w:tab w:val="left" w:pos="878"/>
        </w:tabs>
        <w:spacing w:line="268" w:lineRule="exact"/>
        <w:ind w:left="878" w:hanging="355"/>
        <w:rPr>
          <w:position w:val="1"/>
        </w:rPr>
      </w:pPr>
      <w:r>
        <w:rPr>
          <w:position w:val="1"/>
        </w:rPr>
        <w:t>any</w:t>
      </w:r>
      <w:r>
        <w:rPr>
          <w:spacing w:val="-4"/>
          <w:position w:val="1"/>
        </w:rPr>
        <w:t xml:space="preserve"> </w:t>
      </w:r>
      <w:r>
        <w:rPr>
          <w:position w:val="1"/>
        </w:rPr>
        <w:t>specific</w:t>
      </w:r>
      <w:r>
        <w:rPr>
          <w:spacing w:val="-6"/>
          <w:position w:val="1"/>
        </w:rPr>
        <w:t xml:space="preserve"> </w:t>
      </w:r>
      <w:r>
        <w:rPr>
          <w:position w:val="1"/>
        </w:rPr>
        <w:t>examples</w:t>
      </w:r>
      <w:r>
        <w:rPr>
          <w:spacing w:val="-5"/>
          <w:position w:val="1"/>
        </w:rPr>
        <w:t xml:space="preserve"> </w:t>
      </w:r>
      <w:r>
        <w:rPr>
          <w:position w:val="1"/>
        </w:rPr>
        <w:t>or</w:t>
      </w:r>
      <w:r>
        <w:rPr>
          <w:spacing w:val="-4"/>
          <w:position w:val="1"/>
        </w:rPr>
        <w:t xml:space="preserve"> </w:t>
      </w:r>
      <w:r>
        <w:rPr>
          <w:position w:val="1"/>
        </w:rPr>
        <w:t>achievements</w:t>
      </w:r>
      <w:r>
        <w:rPr>
          <w:spacing w:val="-3"/>
          <w:position w:val="1"/>
        </w:rPr>
        <w:t xml:space="preserve"> </w:t>
      </w:r>
      <w:r>
        <w:rPr>
          <w:position w:val="1"/>
        </w:rPr>
        <w:t>that</w:t>
      </w:r>
      <w:r>
        <w:rPr>
          <w:spacing w:val="-6"/>
          <w:position w:val="1"/>
        </w:rPr>
        <w:t xml:space="preserve"> </w:t>
      </w:r>
      <w:r>
        <w:rPr>
          <w:position w:val="1"/>
        </w:rPr>
        <w:t>demonstrate</w:t>
      </w:r>
      <w:r>
        <w:rPr>
          <w:spacing w:val="-6"/>
          <w:position w:val="1"/>
        </w:rPr>
        <w:t xml:space="preserve"> </w:t>
      </w:r>
      <w:r>
        <w:rPr>
          <w:position w:val="1"/>
        </w:rPr>
        <w:t>your</w:t>
      </w:r>
      <w:r>
        <w:rPr>
          <w:spacing w:val="-3"/>
          <w:position w:val="1"/>
        </w:rPr>
        <w:t xml:space="preserve"> </w:t>
      </w:r>
      <w:r>
        <w:rPr>
          <w:position w:val="1"/>
        </w:rPr>
        <w:t>ability</w:t>
      </w:r>
      <w:r>
        <w:rPr>
          <w:spacing w:val="-5"/>
          <w:position w:val="1"/>
        </w:rPr>
        <w:t xml:space="preserve"> </w:t>
      </w:r>
      <w:r>
        <w:rPr>
          <w:position w:val="1"/>
        </w:rPr>
        <w:t>to</w:t>
      </w:r>
      <w:r>
        <w:rPr>
          <w:spacing w:val="-3"/>
          <w:position w:val="1"/>
        </w:rPr>
        <w:t xml:space="preserve"> </w:t>
      </w:r>
      <w:r>
        <w:rPr>
          <w:position w:val="1"/>
        </w:rPr>
        <w:t>perform</w:t>
      </w:r>
      <w:r>
        <w:rPr>
          <w:spacing w:val="-4"/>
          <w:position w:val="1"/>
        </w:rPr>
        <w:t xml:space="preserve"> </w:t>
      </w:r>
      <w:r>
        <w:rPr>
          <w:position w:val="1"/>
        </w:rPr>
        <w:t>the</w:t>
      </w:r>
      <w:r>
        <w:rPr>
          <w:spacing w:val="-3"/>
          <w:position w:val="1"/>
        </w:rPr>
        <w:t xml:space="preserve"> </w:t>
      </w:r>
      <w:r>
        <w:rPr>
          <w:spacing w:val="-4"/>
          <w:position w:val="1"/>
        </w:rPr>
        <w:t>role</w:t>
      </w:r>
    </w:p>
    <w:p w14:paraId="4A96B128" w14:textId="77777777" w:rsidR="009653A7" w:rsidRDefault="00D223C6">
      <w:pPr>
        <w:pStyle w:val="ListParagraph"/>
        <w:numPr>
          <w:ilvl w:val="0"/>
          <w:numId w:val="2"/>
        </w:numPr>
        <w:tabs>
          <w:tab w:val="left" w:pos="878"/>
        </w:tabs>
        <w:spacing w:before="39"/>
        <w:ind w:left="878" w:hanging="355"/>
        <w:rPr>
          <w:position w:val="1"/>
        </w:rPr>
      </w:pPr>
      <w:r>
        <w:rPr>
          <w:position w:val="1"/>
        </w:rPr>
        <w:t>how</w:t>
      </w:r>
      <w:r>
        <w:rPr>
          <w:spacing w:val="-8"/>
          <w:position w:val="1"/>
        </w:rPr>
        <w:t xml:space="preserve"> </w:t>
      </w:r>
      <w:r>
        <w:rPr>
          <w:position w:val="1"/>
        </w:rPr>
        <w:t>you</w:t>
      </w:r>
      <w:r>
        <w:rPr>
          <w:spacing w:val="-7"/>
          <w:position w:val="1"/>
        </w:rPr>
        <w:t xml:space="preserve"> </w:t>
      </w:r>
      <w:r>
        <w:rPr>
          <w:position w:val="1"/>
        </w:rPr>
        <w:t>meet</w:t>
      </w:r>
      <w:r>
        <w:rPr>
          <w:spacing w:val="-5"/>
          <w:position w:val="1"/>
        </w:rPr>
        <w:t xml:space="preserve"> </w:t>
      </w:r>
      <w:r>
        <w:rPr>
          <w:position w:val="1"/>
        </w:rPr>
        <w:t>the</w:t>
      </w:r>
      <w:r>
        <w:rPr>
          <w:spacing w:val="-6"/>
          <w:position w:val="1"/>
        </w:rPr>
        <w:t xml:space="preserve"> </w:t>
      </w:r>
      <w:r>
        <w:rPr>
          <w:position w:val="1"/>
        </w:rPr>
        <w:t>eligibility</w:t>
      </w:r>
      <w:r>
        <w:rPr>
          <w:spacing w:val="-3"/>
          <w:position w:val="1"/>
        </w:rPr>
        <w:t xml:space="preserve"> </w:t>
      </w:r>
      <w:r>
        <w:rPr>
          <w:position w:val="1"/>
        </w:rPr>
        <w:t>requirements</w:t>
      </w:r>
      <w:r>
        <w:rPr>
          <w:spacing w:val="-3"/>
          <w:position w:val="1"/>
        </w:rPr>
        <w:t xml:space="preserve"> </w:t>
      </w:r>
      <w:r>
        <w:rPr>
          <w:position w:val="1"/>
        </w:rPr>
        <w:t>and</w:t>
      </w:r>
      <w:r>
        <w:rPr>
          <w:spacing w:val="-1"/>
          <w:position w:val="1"/>
        </w:rPr>
        <w:t xml:space="preserve"> </w:t>
      </w:r>
      <w:r>
        <w:rPr>
          <w:position w:val="1"/>
        </w:rPr>
        <w:t>qualifications</w:t>
      </w:r>
      <w:r>
        <w:rPr>
          <w:spacing w:val="-4"/>
          <w:position w:val="1"/>
        </w:rPr>
        <w:t xml:space="preserve"> </w:t>
      </w:r>
      <w:r>
        <w:rPr>
          <w:position w:val="1"/>
        </w:rPr>
        <w:t>for</w:t>
      </w:r>
      <w:r>
        <w:rPr>
          <w:spacing w:val="-5"/>
          <w:position w:val="1"/>
        </w:rPr>
        <w:t xml:space="preserve"> </w:t>
      </w:r>
      <w:r>
        <w:rPr>
          <w:position w:val="1"/>
        </w:rPr>
        <w:t>the</w:t>
      </w:r>
      <w:r>
        <w:rPr>
          <w:spacing w:val="-3"/>
          <w:position w:val="1"/>
        </w:rPr>
        <w:t xml:space="preserve"> </w:t>
      </w:r>
      <w:r>
        <w:rPr>
          <w:spacing w:val="-2"/>
          <w:position w:val="1"/>
        </w:rPr>
        <w:t>position.</w:t>
      </w:r>
    </w:p>
    <w:p w14:paraId="4A96B129" w14:textId="77777777" w:rsidR="009653A7" w:rsidRDefault="009653A7">
      <w:pPr>
        <w:pStyle w:val="BodyText"/>
        <w:spacing w:before="14"/>
        <w:ind w:left="0"/>
      </w:pPr>
    </w:p>
    <w:p w14:paraId="4A96B12A" w14:textId="77777777" w:rsidR="009653A7" w:rsidRDefault="00D223C6">
      <w:pPr>
        <w:pStyle w:val="Heading1"/>
      </w:pPr>
      <w:r>
        <w:rPr>
          <w:noProof/>
        </w:rPr>
        <mc:AlternateContent>
          <mc:Choice Requires="wps">
            <w:drawing>
              <wp:anchor distT="0" distB="0" distL="0" distR="0" simplePos="0" relativeHeight="487592448" behindDoc="1" locked="0" layoutInCell="1" allowOverlap="1" wp14:anchorId="4A96B190" wp14:editId="4A96B191">
                <wp:simplePos x="0" y="0"/>
                <wp:positionH relativeFrom="page">
                  <wp:posOffset>896416</wp:posOffset>
                </wp:positionH>
                <wp:positionV relativeFrom="paragraph">
                  <wp:posOffset>230305</wp:posOffset>
                </wp:positionV>
                <wp:extent cx="5769610" cy="381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69A857A1" id="Graphic 12" o:spid="_x0000_s1026" style="position:absolute;margin-left:70.6pt;margin-top:18.15pt;width:454.3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Offers</w:t>
      </w:r>
      <w:r>
        <w:rPr>
          <w:color w:val="4D7389"/>
          <w:spacing w:val="-4"/>
          <w:w w:val="105"/>
        </w:rPr>
        <w:t xml:space="preserve"> </w:t>
      </w:r>
      <w:r>
        <w:rPr>
          <w:color w:val="4D7389"/>
          <w:w w:val="105"/>
        </w:rPr>
        <w:t>and</w:t>
      </w:r>
      <w:r>
        <w:rPr>
          <w:color w:val="4D7389"/>
          <w:spacing w:val="-1"/>
          <w:w w:val="105"/>
        </w:rPr>
        <w:t xml:space="preserve"> </w:t>
      </w:r>
      <w:r>
        <w:rPr>
          <w:color w:val="4D7389"/>
          <w:w w:val="105"/>
        </w:rPr>
        <w:t>merit</w:t>
      </w:r>
      <w:r>
        <w:rPr>
          <w:color w:val="4D7389"/>
          <w:spacing w:val="-2"/>
          <w:w w:val="105"/>
        </w:rPr>
        <w:t xml:space="preserve"> </w:t>
      </w:r>
      <w:r>
        <w:rPr>
          <w:color w:val="4D7389"/>
          <w:spacing w:val="-4"/>
          <w:w w:val="105"/>
        </w:rPr>
        <w:t>pool</w:t>
      </w:r>
    </w:p>
    <w:p w14:paraId="4A96B12B" w14:textId="77777777" w:rsidR="009653A7" w:rsidRDefault="00D223C6">
      <w:pPr>
        <w:pStyle w:val="BodyText"/>
        <w:spacing w:before="59" w:line="259" w:lineRule="auto"/>
        <w:ind w:right="218"/>
      </w:pPr>
      <w:r>
        <w:t>At the end of the recruitment process a merit pool may be created. Candidates who are found suitable</w:t>
      </w:r>
      <w:r>
        <w:rPr>
          <w:spacing w:val="-1"/>
        </w:rPr>
        <w:t xml:space="preserve"> </w:t>
      </w:r>
      <w:r>
        <w:t>will</w:t>
      </w:r>
      <w:r>
        <w:rPr>
          <w:spacing w:val="-1"/>
        </w:rPr>
        <w:t xml:space="preserve"> </w:t>
      </w:r>
      <w:r>
        <w:t>be</w:t>
      </w:r>
      <w:r>
        <w:rPr>
          <w:spacing w:val="-1"/>
        </w:rPr>
        <w:t xml:space="preserve"> </w:t>
      </w:r>
      <w:r>
        <w:t>advised</w:t>
      </w:r>
      <w:r>
        <w:rPr>
          <w:spacing w:val="-1"/>
        </w:rPr>
        <w:t xml:space="preserve"> </w:t>
      </w:r>
      <w:r>
        <w:t>that</w:t>
      </w:r>
      <w:r>
        <w:rPr>
          <w:spacing w:val="-1"/>
        </w:rPr>
        <w:t xml:space="preserve"> </w:t>
      </w:r>
      <w:r>
        <w:t>they</w:t>
      </w:r>
      <w:r>
        <w:rPr>
          <w:spacing w:val="-1"/>
        </w:rPr>
        <w:t xml:space="preserve"> </w:t>
      </w:r>
      <w:r>
        <w:t>have</w:t>
      </w:r>
      <w:r>
        <w:rPr>
          <w:spacing w:val="-1"/>
        </w:rPr>
        <w:t xml:space="preserve"> </w:t>
      </w:r>
      <w:r>
        <w:t>been</w:t>
      </w:r>
      <w:r>
        <w:rPr>
          <w:spacing w:val="-1"/>
        </w:rPr>
        <w:t xml:space="preserve"> </w:t>
      </w:r>
      <w:r>
        <w:t>placed in</w:t>
      </w:r>
      <w:r>
        <w:rPr>
          <w:spacing w:val="-4"/>
        </w:rPr>
        <w:t xml:space="preserve"> </w:t>
      </w:r>
      <w:r>
        <w:t>the</w:t>
      </w:r>
      <w:r>
        <w:rPr>
          <w:spacing w:val="-3"/>
        </w:rPr>
        <w:t xml:space="preserve"> </w:t>
      </w:r>
      <w:r>
        <w:t>merit</w:t>
      </w:r>
      <w:r>
        <w:rPr>
          <w:spacing w:val="-2"/>
        </w:rPr>
        <w:t xml:space="preserve"> </w:t>
      </w:r>
      <w:r>
        <w:t>pool,</w:t>
      </w:r>
      <w:r>
        <w:rPr>
          <w:spacing w:val="-1"/>
        </w:rPr>
        <w:t xml:space="preserve"> </w:t>
      </w:r>
      <w:r>
        <w:t>noting</w:t>
      </w:r>
      <w:r>
        <w:rPr>
          <w:spacing w:val="-1"/>
        </w:rPr>
        <w:t xml:space="preserve"> </w:t>
      </w:r>
      <w:r>
        <w:t>that</w:t>
      </w:r>
      <w:r>
        <w:rPr>
          <w:spacing w:val="-6"/>
        </w:rPr>
        <w:t xml:space="preserve"> </w:t>
      </w:r>
      <w:r>
        <w:t>this</w:t>
      </w:r>
      <w:r>
        <w:rPr>
          <w:spacing w:val="-1"/>
        </w:rPr>
        <w:t xml:space="preserve"> </w:t>
      </w:r>
      <w:r>
        <w:t>is</w:t>
      </w:r>
      <w:r>
        <w:rPr>
          <w:spacing w:val="-1"/>
        </w:rPr>
        <w:t xml:space="preserve"> </w:t>
      </w:r>
      <w:r>
        <w:t>not</w:t>
      </w:r>
      <w:r>
        <w:rPr>
          <w:spacing w:val="-1"/>
        </w:rPr>
        <w:t xml:space="preserve"> </w:t>
      </w:r>
      <w:r>
        <w:t>an</w:t>
      </w:r>
      <w:r>
        <w:rPr>
          <w:spacing w:val="-4"/>
        </w:rPr>
        <w:t xml:space="preserve"> </w:t>
      </w:r>
      <w:r>
        <w:t>offer of employment.</w:t>
      </w:r>
    </w:p>
    <w:p w14:paraId="4A96B12C" w14:textId="50A61E56" w:rsidR="009653A7" w:rsidRDefault="00D223C6">
      <w:pPr>
        <w:pStyle w:val="BodyText"/>
        <w:spacing w:before="160" w:line="256" w:lineRule="auto"/>
      </w:pPr>
      <w:r>
        <w:t>The</w:t>
      </w:r>
      <w:r>
        <w:rPr>
          <w:spacing w:val="-3"/>
        </w:rPr>
        <w:t xml:space="preserve"> </w:t>
      </w:r>
      <w:r>
        <w:t>merit</w:t>
      </w:r>
      <w:r>
        <w:rPr>
          <w:spacing w:val="-3"/>
        </w:rPr>
        <w:t xml:space="preserve"> </w:t>
      </w:r>
      <w:r>
        <w:t>pool</w:t>
      </w:r>
      <w:r>
        <w:rPr>
          <w:spacing w:val="-1"/>
        </w:rPr>
        <w:t xml:space="preserve"> </w:t>
      </w:r>
      <w:r>
        <w:t>is</w:t>
      </w:r>
      <w:r>
        <w:rPr>
          <w:spacing w:val="-4"/>
        </w:rPr>
        <w:t xml:space="preserve"> </w:t>
      </w:r>
      <w:r>
        <w:t>valid</w:t>
      </w:r>
      <w:r>
        <w:rPr>
          <w:spacing w:val="-2"/>
        </w:rPr>
        <w:t xml:space="preserve"> </w:t>
      </w:r>
      <w:r>
        <w:t>for</w:t>
      </w:r>
      <w:r>
        <w:rPr>
          <w:spacing w:val="-3"/>
        </w:rPr>
        <w:t xml:space="preserve"> </w:t>
      </w:r>
      <w:r>
        <w:t>1</w:t>
      </w:r>
      <w:r w:rsidR="008813F4">
        <w:t>8</w:t>
      </w:r>
      <w:r>
        <w:rPr>
          <w:spacing w:val="-3"/>
        </w:rPr>
        <w:t xml:space="preserve"> </w:t>
      </w:r>
      <w:r>
        <w:t>months</w:t>
      </w:r>
      <w:r>
        <w:rPr>
          <w:spacing w:val="-4"/>
        </w:rPr>
        <w:t xml:space="preserve"> </w:t>
      </w:r>
      <w:r>
        <w:t>from</w:t>
      </w:r>
      <w:r>
        <w:rPr>
          <w:spacing w:val="-2"/>
        </w:rPr>
        <w:t xml:space="preserve"> </w:t>
      </w:r>
      <w:r>
        <w:t>the</w:t>
      </w:r>
      <w:r>
        <w:rPr>
          <w:spacing w:val="-1"/>
        </w:rPr>
        <w:t xml:space="preserve"> </w:t>
      </w:r>
      <w:r>
        <w:t>date</w:t>
      </w:r>
      <w:r>
        <w:rPr>
          <w:spacing w:val="-1"/>
        </w:rPr>
        <w:t xml:space="preserve"> </w:t>
      </w:r>
      <w:r>
        <w:t>the</w:t>
      </w:r>
      <w:r>
        <w:rPr>
          <w:spacing w:val="-1"/>
        </w:rPr>
        <w:t xml:space="preserve"> </w:t>
      </w:r>
      <w:r>
        <w:t>process is</w:t>
      </w:r>
      <w:r>
        <w:rPr>
          <w:spacing w:val="-4"/>
        </w:rPr>
        <w:t xml:space="preserve"> </w:t>
      </w:r>
      <w:r>
        <w:t>advertised</w:t>
      </w:r>
      <w:r>
        <w:rPr>
          <w:spacing w:val="-4"/>
        </w:rPr>
        <w:t xml:space="preserve"> </w:t>
      </w:r>
      <w:r>
        <w:t>and</w:t>
      </w:r>
      <w:r>
        <w:rPr>
          <w:spacing w:val="-4"/>
        </w:rPr>
        <w:t xml:space="preserve"> </w:t>
      </w:r>
      <w:r>
        <w:t>may</w:t>
      </w:r>
      <w:r>
        <w:rPr>
          <w:spacing w:val="-2"/>
        </w:rPr>
        <w:t xml:space="preserve"> </w:t>
      </w:r>
      <w:r>
        <w:t>be</w:t>
      </w:r>
      <w:r>
        <w:rPr>
          <w:spacing w:val="-1"/>
        </w:rPr>
        <w:t xml:space="preserve"> </w:t>
      </w:r>
      <w:r>
        <w:t xml:space="preserve">used throughout the year to fill similar </w:t>
      </w:r>
      <w:r w:rsidR="00085A53">
        <w:t xml:space="preserve">non ongoing </w:t>
      </w:r>
      <w:r>
        <w:t>positions in the event positions become vacant.</w:t>
      </w:r>
    </w:p>
    <w:p w14:paraId="4A96B12D" w14:textId="77777777" w:rsidR="009653A7" w:rsidRDefault="00D223C6">
      <w:pPr>
        <w:pStyle w:val="Heading1"/>
        <w:spacing w:before="247"/>
      </w:pPr>
      <w:r>
        <w:rPr>
          <w:noProof/>
        </w:rPr>
        <mc:AlternateContent>
          <mc:Choice Requires="wps">
            <w:drawing>
              <wp:anchor distT="0" distB="0" distL="0" distR="0" simplePos="0" relativeHeight="487592960" behindDoc="1" locked="0" layoutInCell="1" allowOverlap="1" wp14:anchorId="4A96B192" wp14:editId="4A96B193">
                <wp:simplePos x="0" y="0"/>
                <wp:positionH relativeFrom="page">
                  <wp:posOffset>896416</wp:posOffset>
                </wp:positionH>
                <wp:positionV relativeFrom="paragraph">
                  <wp:posOffset>385556</wp:posOffset>
                </wp:positionV>
                <wp:extent cx="5769610" cy="381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38100"/>
                        </a:xfrm>
                        <a:custGeom>
                          <a:avLst/>
                          <a:gdLst/>
                          <a:ahLst/>
                          <a:cxnLst/>
                          <a:rect l="l" t="t" r="r" b="b"/>
                          <a:pathLst>
                            <a:path w="5769610" h="38100">
                              <a:moveTo>
                                <a:pt x="5769229" y="0"/>
                              </a:moveTo>
                              <a:lnTo>
                                <a:pt x="0" y="0"/>
                              </a:lnTo>
                              <a:lnTo>
                                <a:pt x="0" y="38100"/>
                              </a:lnTo>
                              <a:lnTo>
                                <a:pt x="5769229" y="38100"/>
                              </a:lnTo>
                              <a:lnTo>
                                <a:pt x="5769229" y="0"/>
                              </a:lnTo>
                              <a:close/>
                            </a:path>
                          </a:pathLst>
                        </a:custGeom>
                        <a:solidFill>
                          <a:srgbClr val="507489"/>
                        </a:solidFill>
                      </wps:spPr>
                      <wps:bodyPr wrap="square" lIns="0" tIns="0" rIns="0" bIns="0" rtlCol="0">
                        <a:prstTxWarp prst="textNoShape">
                          <a:avLst/>
                        </a:prstTxWarp>
                        <a:noAutofit/>
                      </wps:bodyPr>
                    </wps:wsp>
                  </a:graphicData>
                </a:graphic>
              </wp:anchor>
            </w:drawing>
          </mc:Choice>
          <mc:Fallback>
            <w:pict>
              <v:shape w14:anchorId="6D75AAA9" id="Graphic 13" o:spid="_x0000_s1026" style="position:absolute;margin-left:70.6pt;margin-top:30.35pt;width:454.3pt;height:3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961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" path="m5769229,l,,,38100r5769229,l5769229,xe" fillcolor="#507489" stroked="f">
                <v:path arrowok="t"/>
                <w10:wrap type="topAndBottom" anchorx="page"/>
              </v:shape>
            </w:pict>
          </mc:Fallback>
        </mc:AlternateContent>
      </w:r>
      <w:r>
        <w:rPr>
          <w:color w:val="4D7389"/>
          <w:w w:val="105"/>
        </w:rPr>
        <w:t>How</w:t>
      </w:r>
      <w:r>
        <w:rPr>
          <w:color w:val="4D7389"/>
          <w:spacing w:val="-6"/>
          <w:w w:val="105"/>
        </w:rPr>
        <w:t xml:space="preserve"> </w:t>
      </w:r>
      <w:r>
        <w:rPr>
          <w:color w:val="4D7389"/>
          <w:w w:val="105"/>
        </w:rPr>
        <w:t>we</w:t>
      </w:r>
      <w:r>
        <w:rPr>
          <w:color w:val="4D7389"/>
          <w:spacing w:val="-4"/>
          <w:w w:val="105"/>
        </w:rPr>
        <w:t xml:space="preserve"> </w:t>
      </w:r>
      <w:r>
        <w:rPr>
          <w:color w:val="4D7389"/>
          <w:w w:val="105"/>
        </w:rPr>
        <w:t>will</w:t>
      </w:r>
      <w:r>
        <w:rPr>
          <w:color w:val="4D7389"/>
          <w:spacing w:val="-2"/>
          <w:w w:val="105"/>
        </w:rPr>
        <w:t xml:space="preserve"> </w:t>
      </w:r>
      <w:r>
        <w:rPr>
          <w:color w:val="4D7389"/>
          <w:w w:val="105"/>
        </w:rPr>
        <w:t>communicate</w:t>
      </w:r>
      <w:r>
        <w:rPr>
          <w:color w:val="4D7389"/>
          <w:spacing w:val="-2"/>
          <w:w w:val="105"/>
        </w:rPr>
        <w:t xml:space="preserve"> </w:t>
      </w:r>
      <w:r>
        <w:rPr>
          <w:color w:val="4D7389"/>
          <w:w w:val="105"/>
        </w:rPr>
        <w:t>with</w:t>
      </w:r>
      <w:r>
        <w:rPr>
          <w:color w:val="4D7389"/>
          <w:spacing w:val="-3"/>
          <w:w w:val="105"/>
        </w:rPr>
        <w:t xml:space="preserve"> </w:t>
      </w:r>
      <w:r>
        <w:rPr>
          <w:color w:val="4D7389"/>
          <w:spacing w:val="-5"/>
          <w:w w:val="105"/>
        </w:rPr>
        <w:t>you</w:t>
      </w:r>
    </w:p>
    <w:p w14:paraId="4A96B12E" w14:textId="77777777" w:rsidR="009653A7" w:rsidRDefault="00D223C6">
      <w:pPr>
        <w:pStyle w:val="BodyText"/>
        <w:spacing w:before="59" w:line="259" w:lineRule="auto"/>
      </w:pPr>
      <w:r>
        <w:t>Please</w:t>
      </w:r>
      <w:r>
        <w:rPr>
          <w:spacing w:val="-1"/>
        </w:rPr>
        <w:t xml:space="preserve"> </w:t>
      </w:r>
      <w:r>
        <w:t>ensure</w:t>
      </w:r>
      <w:r>
        <w:rPr>
          <w:spacing w:val="-1"/>
        </w:rPr>
        <w:t xml:space="preserve"> </w:t>
      </w:r>
      <w:r>
        <w:t>that</w:t>
      </w:r>
      <w:r>
        <w:rPr>
          <w:spacing w:val="-4"/>
        </w:rPr>
        <w:t xml:space="preserve"> </w:t>
      </w:r>
      <w:r>
        <w:t>the</w:t>
      </w:r>
      <w:r>
        <w:rPr>
          <w:spacing w:val="-3"/>
        </w:rPr>
        <w:t xml:space="preserve"> </w:t>
      </w:r>
      <w:r>
        <w:t>contact</w:t>
      </w:r>
      <w:r>
        <w:rPr>
          <w:spacing w:val="-1"/>
        </w:rPr>
        <w:t xml:space="preserve"> </w:t>
      </w:r>
      <w:r>
        <w:t>information</w:t>
      </w:r>
      <w:r>
        <w:rPr>
          <w:spacing w:val="-4"/>
        </w:rPr>
        <w:t xml:space="preserve"> </w:t>
      </w:r>
      <w:r>
        <w:t>you</w:t>
      </w:r>
      <w:r>
        <w:rPr>
          <w:spacing w:val="-5"/>
        </w:rPr>
        <w:t xml:space="preserve"> </w:t>
      </w:r>
      <w:r>
        <w:t>supply</w:t>
      </w:r>
      <w:r>
        <w:rPr>
          <w:spacing w:val="-3"/>
        </w:rPr>
        <w:t xml:space="preserve"> </w:t>
      </w:r>
      <w:r>
        <w:t>is</w:t>
      </w:r>
      <w:r>
        <w:rPr>
          <w:spacing w:val="-1"/>
        </w:rPr>
        <w:t xml:space="preserve"> </w:t>
      </w:r>
      <w:r>
        <w:t>up</w:t>
      </w:r>
      <w:r>
        <w:rPr>
          <w:spacing w:val="-3"/>
        </w:rPr>
        <w:t xml:space="preserve"> </w:t>
      </w:r>
      <w:r>
        <w:t>to</w:t>
      </w:r>
      <w:r>
        <w:rPr>
          <w:spacing w:val="-3"/>
        </w:rPr>
        <w:t xml:space="preserve"> </w:t>
      </w:r>
      <w:r>
        <w:t>date.</w:t>
      </w:r>
      <w:r>
        <w:rPr>
          <w:spacing w:val="-3"/>
        </w:rPr>
        <w:t xml:space="preserve"> </w:t>
      </w:r>
      <w:r>
        <w:t>Your</w:t>
      </w:r>
      <w:r>
        <w:rPr>
          <w:spacing w:val="-3"/>
        </w:rPr>
        <w:t xml:space="preserve"> </w:t>
      </w:r>
      <w:r>
        <w:t>email</w:t>
      </w:r>
      <w:r>
        <w:rPr>
          <w:spacing w:val="-2"/>
        </w:rPr>
        <w:t xml:space="preserve"> </w:t>
      </w:r>
      <w:r>
        <w:t>address</w:t>
      </w:r>
      <w:r>
        <w:rPr>
          <w:spacing w:val="-1"/>
        </w:rPr>
        <w:t xml:space="preserve"> </w:t>
      </w:r>
      <w:r>
        <w:t>will</w:t>
      </w:r>
      <w:r>
        <w:rPr>
          <w:spacing w:val="-1"/>
        </w:rPr>
        <w:t xml:space="preserve"> </w:t>
      </w:r>
      <w:r>
        <w:t>be our primary point of contact during the application process.</w:t>
      </w:r>
    </w:p>
    <w:p w14:paraId="4A96B12F" w14:textId="77777777" w:rsidR="009653A7" w:rsidRDefault="00D223C6">
      <w:pPr>
        <w:pStyle w:val="BodyText"/>
        <w:spacing w:before="159" w:line="259" w:lineRule="auto"/>
        <w:ind w:right="252"/>
        <w:rPr>
          <w:spacing w:val="-2"/>
        </w:rPr>
      </w:pPr>
      <w:r>
        <w:t>Please</w:t>
      </w:r>
      <w:r>
        <w:rPr>
          <w:spacing w:val="-2"/>
        </w:rPr>
        <w:t xml:space="preserve"> </w:t>
      </w:r>
      <w:r>
        <w:t>contact</w:t>
      </w:r>
      <w:r>
        <w:rPr>
          <w:spacing w:val="-2"/>
        </w:rPr>
        <w:t xml:space="preserve"> </w:t>
      </w:r>
      <w:r>
        <w:t>the</w:t>
      </w:r>
      <w:r>
        <w:rPr>
          <w:spacing w:val="-3"/>
        </w:rPr>
        <w:t xml:space="preserve"> </w:t>
      </w:r>
      <w:hyperlink r:id="rId13">
        <w:r>
          <w:rPr>
            <w:color w:val="00467E"/>
            <w:u w:val="single" w:color="00467E"/>
          </w:rPr>
          <w:t>HR</w:t>
        </w:r>
        <w:r>
          <w:rPr>
            <w:color w:val="00467E"/>
            <w:spacing w:val="-2"/>
            <w:u w:val="single" w:color="00467E"/>
          </w:rPr>
          <w:t xml:space="preserve"> </w:t>
        </w:r>
        <w:r>
          <w:rPr>
            <w:color w:val="00467E"/>
            <w:u w:val="single" w:color="00467E"/>
          </w:rPr>
          <w:t>Officer</w:t>
        </w:r>
      </w:hyperlink>
      <w:r>
        <w:rPr>
          <w:color w:val="00467E"/>
          <w:spacing w:val="-1"/>
          <w:u w:val="single" w:color="00467E"/>
        </w:rPr>
        <w:t xml:space="preserve"> </w:t>
      </w:r>
      <w:r>
        <w:t>if</w:t>
      </w:r>
      <w:r>
        <w:rPr>
          <w:spacing w:val="-2"/>
        </w:rPr>
        <w:t xml:space="preserve"> </w:t>
      </w:r>
      <w:r>
        <w:t>at</w:t>
      </w:r>
      <w:r>
        <w:rPr>
          <w:spacing w:val="-5"/>
        </w:rPr>
        <w:t xml:space="preserve"> </w:t>
      </w:r>
      <w:r>
        <w:t>any</w:t>
      </w:r>
      <w:r>
        <w:rPr>
          <w:spacing w:val="-2"/>
        </w:rPr>
        <w:t xml:space="preserve"> </w:t>
      </w:r>
      <w:r>
        <w:t>stage</w:t>
      </w:r>
      <w:r>
        <w:rPr>
          <w:spacing w:val="-4"/>
        </w:rPr>
        <w:t xml:space="preserve"> </w:t>
      </w:r>
      <w:r>
        <w:t>you</w:t>
      </w:r>
      <w:r>
        <w:rPr>
          <w:spacing w:val="-3"/>
        </w:rPr>
        <w:t xml:space="preserve"> </w:t>
      </w:r>
      <w:r>
        <w:t>are</w:t>
      </w:r>
      <w:r>
        <w:rPr>
          <w:spacing w:val="-2"/>
        </w:rPr>
        <w:t xml:space="preserve"> </w:t>
      </w:r>
      <w:r>
        <w:t>no</w:t>
      </w:r>
      <w:r>
        <w:rPr>
          <w:spacing w:val="-1"/>
        </w:rPr>
        <w:t xml:space="preserve"> </w:t>
      </w:r>
      <w:r>
        <w:t>longer</w:t>
      </w:r>
      <w:r>
        <w:rPr>
          <w:spacing w:val="-2"/>
        </w:rPr>
        <w:t xml:space="preserve"> </w:t>
      </w:r>
      <w:r>
        <w:t>available</w:t>
      </w:r>
      <w:r>
        <w:rPr>
          <w:spacing w:val="-2"/>
        </w:rPr>
        <w:t xml:space="preserve"> </w:t>
      </w:r>
      <w:r>
        <w:t>to</w:t>
      </w:r>
      <w:r>
        <w:rPr>
          <w:spacing w:val="-1"/>
        </w:rPr>
        <w:t xml:space="preserve"> </w:t>
      </w:r>
      <w:r>
        <w:t>be</w:t>
      </w:r>
      <w:r>
        <w:rPr>
          <w:spacing w:val="-2"/>
        </w:rPr>
        <w:t xml:space="preserve"> </w:t>
      </w:r>
      <w:r>
        <w:t>considered</w:t>
      </w:r>
      <w:r>
        <w:rPr>
          <w:spacing w:val="-2"/>
        </w:rPr>
        <w:t xml:space="preserve"> </w:t>
      </w:r>
      <w:r>
        <w:t>for</w:t>
      </w:r>
      <w:r>
        <w:rPr>
          <w:spacing w:val="-5"/>
        </w:rPr>
        <w:t xml:space="preserve"> </w:t>
      </w:r>
      <w:r>
        <w:t xml:space="preserve">this </w:t>
      </w:r>
      <w:r>
        <w:rPr>
          <w:spacing w:val="-2"/>
        </w:rPr>
        <w:t>role.</w:t>
      </w:r>
    </w:p>
    <w:p w14:paraId="20A17091" w14:textId="77777777" w:rsidR="009559C5" w:rsidRDefault="009559C5">
      <w:pPr>
        <w:pStyle w:val="BodyText"/>
        <w:spacing w:before="159" w:line="259" w:lineRule="auto"/>
        <w:ind w:right="252"/>
      </w:pPr>
    </w:p>
    <w:p w14:paraId="4A96B130" w14:textId="3A0D2964" w:rsidR="009653A7" w:rsidRDefault="009653A7">
      <w:pPr>
        <w:pStyle w:val="BodyText"/>
        <w:spacing w:line="259" w:lineRule="auto"/>
        <w:sectPr w:rsidR="009653A7">
          <w:pgSz w:w="11910" w:h="16840"/>
          <w:pgMar w:top="420" w:right="1275" w:bottom="680" w:left="1275" w:header="0" w:footer="494" w:gutter="0"/>
          <w:cols w:space="720"/>
        </w:sectPr>
      </w:pPr>
    </w:p>
    <w:p w14:paraId="4A96B131" w14:textId="77777777" w:rsidR="009653A7" w:rsidRDefault="009653A7">
      <w:pPr>
        <w:pStyle w:val="BodyText"/>
        <w:ind w:left="0"/>
        <w:rPr>
          <w:sz w:val="2"/>
        </w:rPr>
      </w:pPr>
    </w:p>
    <w:tbl>
      <w:tblPr>
        <w:tblW w:w="0" w:type="auto"/>
        <w:tblInd w:w="158" w:type="dxa"/>
        <w:tblLayout w:type="fixed"/>
        <w:tblCellMar>
          <w:left w:w="0" w:type="dxa"/>
          <w:right w:w="0" w:type="dxa"/>
        </w:tblCellMar>
        <w:tblLook w:val="01E0" w:firstRow="1" w:lastRow="1" w:firstColumn="1" w:lastColumn="1" w:noHBand="0" w:noVBand="0"/>
      </w:tblPr>
      <w:tblGrid>
        <w:gridCol w:w="3226"/>
        <w:gridCol w:w="5817"/>
      </w:tblGrid>
      <w:tr w:rsidR="009653A7" w14:paraId="4A96B133" w14:textId="77777777">
        <w:trPr>
          <w:trHeight w:val="787"/>
        </w:trPr>
        <w:tc>
          <w:tcPr>
            <w:tcW w:w="9043" w:type="dxa"/>
            <w:gridSpan w:val="2"/>
            <w:tcBorders>
              <w:bottom w:val="single" w:sz="2" w:space="0" w:color="D9D9D9"/>
            </w:tcBorders>
            <w:shd w:val="clear" w:color="auto" w:fill="F1F1F1"/>
          </w:tcPr>
          <w:p w14:paraId="4A96B132" w14:textId="77777777" w:rsidR="009653A7" w:rsidRDefault="00D223C6">
            <w:pPr>
              <w:pStyle w:val="TableParagraph"/>
              <w:spacing w:before="240"/>
              <w:rPr>
                <w:b/>
                <w:sz w:val="40"/>
              </w:rPr>
            </w:pPr>
            <w:r>
              <w:rPr>
                <w:b/>
                <w:color w:val="4D7389"/>
                <w:w w:val="105"/>
                <w:sz w:val="40"/>
              </w:rPr>
              <w:t>Application</w:t>
            </w:r>
            <w:r>
              <w:rPr>
                <w:b/>
                <w:color w:val="4D7389"/>
                <w:spacing w:val="-20"/>
                <w:w w:val="105"/>
                <w:sz w:val="40"/>
              </w:rPr>
              <w:t xml:space="preserve"> </w:t>
            </w:r>
            <w:r>
              <w:rPr>
                <w:b/>
                <w:color w:val="4D7389"/>
                <w:w w:val="105"/>
                <w:sz w:val="40"/>
              </w:rPr>
              <w:t>Cover</w:t>
            </w:r>
            <w:r>
              <w:rPr>
                <w:b/>
                <w:color w:val="4D7389"/>
                <w:spacing w:val="-21"/>
                <w:w w:val="105"/>
                <w:sz w:val="40"/>
              </w:rPr>
              <w:t xml:space="preserve"> </w:t>
            </w:r>
            <w:r>
              <w:rPr>
                <w:b/>
                <w:color w:val="4D7389"/>
                <w:spacing w:val="-2"/>
                <w:w w:val="105"/>
                <w:sz w:val="40"/>
              </w:rPr>
              <w:t>Sheet</w:t>
            </w:r>
          </w:p>
        </w:tc>
      </w:tr>
      <w:tr w:rsidR="009653A7" w14:paraId="4A96B136" w14:textId="77777777">
        <w:trPr>
          <w:trHeight w:val="477"/>
        </w:trPr>
        <w:tc>
          <w:tcPr>
            <w:tcW w:w="3226" w:type="dxa"/>
            <w:tcBorders>
              <w:top w:val="single" w:sz="2" w:space="0" w:color="D9D9D9"/>
              <w:bottom w:val="single" w:sz="2" w:space="0" w:color="D9D9D9"/>
            </w:tcBorders>
          </w:tcPr>
          <w:p w14:paraId="4A96B134" w14:textId="77777777" w:rsidR="009653A7" w:rsidRDefault="00D223C6">
            <w:pPr>
              <w:pStyle w:val="TableParagraph"/>
              <w:spacing w:before="78"/>
              <w:rPr>
                <w:rFonts w:ascii="Calibri Light"/>
                <w:sz w:val="24"/>
              </w:rPr>
            </w:pPr>
            <w:r>
              <w:rPr>
                <w:rFonts w:ascii="Calibri Light"/>
                <w:color w:val="1F4D78"/>
                <w:sz w:val="24"/>
              </w:rPr>
              <w:t xml:space="preserve">Position </w:t>
            </w:r>
            <w:r>
              <w:rPr>
                <w:rFonts w:ascii="Calibri Light"/>
                <w:color w:val="1F4D78"/>
                <w:spacing w:val="-2"/>
                <w:sz w:val="24"/>
              </w:rPr>
              <w:t>Title</w:t>
            </w:r>
          </w:p>
        </w:tc>
        <w:tc>
          <w:tcPr>
            <w:tcW w:w="5817" w:type="dxa"/>
            <w:tcBorders>
              <w:top w:val="single" w:sz="2" w:space="0" w:color="D9D9D9"/>
              <w:bottom w:val="single" w:sz="2" w:space="0" w:color="D9D9D9"/>
            </w:tcBorders>
          </w:tcPr>
          <w:p w14:paraId="4A96B135" w14:textId="47D4B95C" w:rsidR="009653A7" w:rsidRDefault="0027510C">
            <w:pPr>
              <w:pStyle w:val="TableParagraph"/>
              <w:spacing w:before="13"/>
              <w:ind w:left="1012"/>
            </w:pPr>
            <w:r>
              <w:t>Registry Officer</w:t>
            </w:r>
          </w:p>
        </w:tc>
      </w:tr>
      <w:tr w:rsidR="009653A7" w14:paraId="4A96B139" w14:textId="77777777">
        <w:trPr>
          <w:trHeight w:val="475"/>
        </w:trPr>
        <w:tc>
          <w:tcPr>
            <w:tcW w:w="3226" w:type="dxa"/>
            <w:tcBorders>
              <w:top w:val="single" w:sz="2" w:space="0" w:color="D9D9D9"/>
              <w:bottom w:val="single" w:sz="2" w:space="0" w:color="D9D9D9"/>
            </w:tcBorders>
          </w:tcPr>
          <w:p w14:paraId="4A96B137" w14:textId="77777777" w:rsidR="009653A7" w:rsidRDefault="00D223C6">
            <w:pPr>
              <w:pStyle w:val="TableParagraph"/>
              <w:spacing w:before="79"/>
              <w:rPr>
                <w:rFonts w:ascii="Calibri Light"/>
                <w:sz w:val="24"/>
              </w:rPr>
            </w:pPr>
            <w:r>
              <w:rPr>
                <w:rFonts w:ascii="Calibri Light"/>
                <w:color w:val="1F4D78"/>
                <w:sz w:val="24"/>
              </w:rPr>
              <w:t xml:space="preserve">Position </w:t>
            </w:r>
            <w:r>
              <w:rPr>
                <w:rFonts w:ascii="Calibri Light"/>
                <w:color w:val="1F4D78"/>
                <w:spacing w:val="-2"/>
                <w:sz w:val="24"/>
              </w:rPr>
              <w:t>Classification</w:t>
            </w:r>
          </w:p>
        </w:tc>
        <w:tc>
          <w:tcPr>
            <w:tcW w:w="5817" w:type="dxa"/>
            <w:tcBorders>
              <w:top w:val="single" w:sz="2" w:space="0" w:color="D9D9D9"/>
              <w:bottom w:val="single" w:sz="2" w:space="0" w:color="D9D9D9"/>
            </w:tcBorders>
          </w:tcPr>
          <w:p w14:paraId="4A96B138" w14:textId="0AB84AFF" w:rsidR="009653A7" w:rsidRDefault="00D223C6">
            <w:pPr>
              <w:pStyle w:val="TableParagraph"/>
              <w:spacing w:before="11"/>
              <w:ind w:left="1012"/>
            </w:pPr>
            <w:r>
              <w:t>High</w:t>
            </w:r>
            <w:r>
              <w:rPr>
                <w:spacing w:val="-6"/>
              </w:rPr>
              <w:t xml:space="preserve"> </w:t>
            </w:r>
            <w:r>
              <w:t>Court</w:t>
            </w:r>
            <w:r>
              <w:rPr>
                <w:spacing w:val="-4"/>
              </w:rPr>
              <w:t xml:space="preserve"> </w:t>
            </w:r>
            <w:r>
              <w:t>Employe</w:t>
            </w:r>
            <w:r w:rsidR="0027510C">
              <w:t>e</w:t>
            </w:r>
            <w:r>
              <w:rPr>
                <w:spacing w:val="-6"/>
              </w:rPr>
              <w:t xml:space="preserve"> </w:t>
            </w:r>
            <w:r>
              <w:t>Level</w:t>
            </w:r>
            <w:r>
              <w:rPr>
                <w:spacing w:val="-4"/>
              </w:rPr>
              <w:t xml:space="preserve"> </w:t>
            </w:r>
            <w:r w:rsidR="0027510C">
              <w:rPr>
                <w:spacing w:val="-10"/>
              </w:rPr>
              <w:t>4</w:t>
            </w:r>
          </w:p>
        </w:tc>
      </w:tr>
      <w:tr w:rsidR="009653A7" w14:paraId="4A96B13C" w14:textId="77777777">
        <w:trPr>
          <w:trHeight w:val="789"/>
        </w:trPr>
        <w:tc>
          <w:tcPr>
            <w:tcW w:w="3226" w:type="dxa"/>
            <w:tcBorders>
              <w:top w:val="single" w:sz="2" w:space="0" w:color="D9D9D9"/>
              <w:bottom w:val="single" w:sz="2" w:space="0" w:color="D9D9D9"/>
            </w:tcBorders>
            <w:shd w:val="clear" w:color="auto" w:fill="F1F1F1"/>
          </w:tcPr>
          <w:p w14:paraId="4A96B13A" w14:textId="77777777" w:rsidR="009653A7" w:rsidRDefault="00D223C6">
            <w:pPr>
              <w:pStyle w:val="TableParagraph"/>
              <w:spacing w:before="240"/>
              <w:rPr>
                <w:b/>
                <w:sz w:val="40"/>
              </w:rPr>
            </w:pPr>
            <w:r>
              <w:rPr>
                <w:b/>
                <w:color w:val="4D7389"/>
                <w:spacing w:val="-2"/>
                <w:w w:val="105"/>
                <w:sz w:val="40"/>
              </w:rPr>
              <w:t>Personal</w:t>
            </w:r>
            <w:r>
              <w:rPr>
                <w:b/>
                <w:color w:val="4D7389"/>
                <w:spacing w:val="-10"/>
                <w:w w:val="105"/>
                <w:sz w:val="40"/>
              </w:rPr>
              <w:t xml:space="preserve"> </w:t>
            </w:r>
            <w:r>
              <w:rPr>
                <w:b/>
                <w:color w:val="4D7389"/>
                <w:spacing w:val="-2"/>
                <w:w w:val="105"/>
                <w:sz w:val="40"/>
              </w:rPr>
              <w:t>Details</w:t>
            </w:r>
          </w:p>
        </w:tc>
        <w:tc>
          <w:tcPr>
            <w:tcW w:w="5817" w:type="dxa"/>
            <w:tcBorders>
              <w:top w:val="single" w:sz="2" w:space="0" w:color="D9D9D9"/>
              <w:bottom w:val="single" w:sz="2" w:space="0" w:color="D9D9D9"/>
            </w:tcBorders>
            <w:shd w:val="clear" w:color="auto" w:fill="F1F1F1"/>
          </w:tcPr>
          <w:p w14:paraId="4A96B13B" w14:textId="77777777" w:rsidR="009653A7" w:rsidRDefault="009653A7">
            <w:pPr>
              <w:pStyle w:val="TableParagraph"/>
              <w:ind w:left="0"/>
              <w:rPr>
                <w:rFonts w:ascii="Times New Roman"/>
                <w:sz w:val="24"/>
              </w:rPr>
            </w:pPr>
          </w:p>
        </w:tc>
      </w:tr>
      <w:tr w:rsidR="009653A7" w14:paraId="4A96B13F" w14:textId="77777777">
        <w:trPr>
          <w:trHeight w:val="475"/>
        </w:trPr>
        <w:tc>
          <w:tcPr>
            <w:tcW w:w="3226" w:type="dxa"/>
            <w:tcBorders>
              <w:top w:val="single" w:sz="2" w:space="0" w:color="D9D9D9"/>
              <w:bottom w:val="single" w:sz="2" w:space="0" w:color="D9D9D9"/>
            </w:tcBorders>
          </w:tcPr>
          <w:p w14:paraId="4A96B13D" w14:textId="77777777" w:rsidR="009653A7" w:rsidRDefault="00D223C6">
            <w:pPr>
              <w:pStyle w:val="TableParagraph"/>
              <w:spacing w:before="78"/>
              <w:rPr>
                <w:rFonts w:ascii="Calibri Light"/>
                <w:sz w:val="24"/>
              </w:rPr>
            </w:pPr>
            <w:r>
              <w:rPr>
                <w:rFonts w:ascii="Calibri Light"/>
                <w:color w:val="1F4D78"/>
                <w:sz w:val="24"/>
              </w:rPr>
              <w:t>Given</w:t>
            </w:r>
            <w:r>
              <w:rPr>
                <w:rFonts w:ascii="Calibri Light"/>
                <w:color w:val="1F4D78"/>
                <w:spacing w:val="-4"/>
                <w:sz w:val="24"/>
              </w:rPr>
              <w:t xml:space="preserve"> </w:t>
            </w:r>
            <w:r>
              <w:rPr>
                <w:rFonts w:ascii="Calibri Light"/>
                <w:color w:val="1F4D78"/>
                <w:spacing w:val="-2"/>
                <w:sz w:val="24"/>
              </w:rPr>
              <w:t>Names</w:t>
            </w:r>
          </w:p>
        </w:tc>
        <w:tc>
          <w:tcPr>
            <w:tcW w:w="5817" w:type="dxa"/>
            <w:tcBorders>
              <w:top w:val="single" w:sz="2" w:space="0" w:color="D9D9D9"/>
              <w:bottom w:val="single" w:sz="2" w:space="0" w:color="D9D9D9"/>
            </w:tcBorders>
          </w:tcPr>
          <w:p w14:paraId="4A96B13E" w14:textId="77777777" w:rsidR="009653A7" w:rsidRDefault="009653A7">
            <w:pPr>
              <w:pStyle w:val="TableParagraph"/>
              <w:ind w:left="0"/>
              <w:rPr>
                <w:rFonts w:ascii="Times New Roman"/>
                <w:sz w:val="24"/>
              </w:rPr>
            </w:pPr>
          </w:p>
        </w:tc>
      </w:tr>
      <w:tr w:rsidR="009653A7" w14:paraId="4A96B142" w14:textId="77777777">
        <w:trPr>
          <w:trHeight w:val="477"/>
        </w:trPr>
        <w:tc>
          <w:tcPr>
            <w:tcW w:w="3226" w:type="dxa"/>
            <w:tcBorders>
              <w:top w:val="single" w:sz="2" w:space="0" w:color="D9D9D9"/>
              <w:bottom w:val="single" w:sz="2" w:space="0" w:color="D9D9D9"/>
            </w:tcBorders>
          </w:tcPr>
          <w:p w14:paraId="4A96B140" w14:textId="77777777" w:rsidR="009653A7" w:rsidRDefault="00D223C6">
            <w:pPr>
              <w:pStyle w:val="TableParagraph"/>
              <w:spacing w:before="78"/>
              <w:rPr>
                <w:rFonts w:ascii="Calibri Light"/>
                <w:sz w:val="24"/>
              </w:rPr>
            </w:pPr>
            <w:r>
              <w:rPr>
                <w:rFonts w:ascii="Calibri Light"/>
                <w:color w:val="1F4D78"/>
                <w:spacing w:val="-2"/>
                <w:sz w:val="24"/>
              </w:rPr>
              <w:t>Surname</w:t>
            </w:r>
          </w:p>
        </w:tc>
        <w:tc>
          <w:tcPr>
            <w:tcW w:w="5817" w:type="dxa"/>
            <w:tcBorders>
              <w:top w:val="single" w:sz="2" w:space="0" w:color="D9D9D9"/>
              <w:bottom w:val="single" w:sz="2" w:space="0" w:color="D9D9D9"/>
            </w:tcBorders>
          </w:tcPr>
          <w:p w14:paraId="4A96B141" w14:textId="77777777" w:rsidR="009653A7" w:rsidRDefault="009653A7">
            <w:pPr>
              <w:pStyle w:val="TableParagraph"/>
              <w:ind w:left="0"/>
              <w:rPr>
                <w:rFonts w:ascii="Times New Roman"/>
                <w:sz w:val="24"/>
              </w:rPr>
            </w:pPr>
          </w:p>
        </w:tc>
      </w:tr>
      <w:tr w:rsidR="009653A7" w14:paraId="4A96B145" w14:textId="77777777">
        <w:trPr>
          <w:trHeight w:val="475"/>
        </w:trPr>
        <w:tc>
          <w:tcPr>
            <w:tcW w:w="3226" w:type="dxa"/>
            <w:tcBorders>
              <w:top w:val="single" w:sz="2" w:space="0" w:color="D9D9D9"/>
              <w:bottom w:val="single" w:sz="2" w:space="0" w:color="D9D9D9"/>
            </w:tcBorders>
          </w:tcPr>
          <w:p w14:paraId="4A96B143" w14:textId="77777777" w:rsidR="009653A7" w:rsidRDefault="00D223C6">
            <w:pPr>
              <w:pStyle w:val="TableParagraph"/>
              <w:spacing w:before="78"/>
              <w:rPr>
                <w:rFonts w:ascii="Calibri Light"/>
                <w:sz w:val="24"/>
              </w:rPr>
            </w:pPr>
            <w:r>
              <w:rPr>
                <w:rFonts w:ascii="Calibri Light"/>
                <w:color w:val="1F4D78"/>
                <w:spacing w:val="-2"/>
                <w:sz w:val="24"/>
              </w:rPr>
              <w:t>Address</w:t>
            </w:r>
          </w:p>
        </w:tc>
        <w:tc>
          <w:tcPr>
            <w:tcW w:w="5817" w:type="dxa"/>
            <w:tcBorders>
              <w:top w:val="single" w:sz="2" w:space="0" w:color="D9D9D9"/>
              <w:bottom w:val="single" w:sz="2" w:space="0" w:color="D9D9D9"/>
            </w:tcBorders>
          </w:tcPr>
          <w:p w14:paraId="4A96B144" w14:textId="77777777" w:rsidR="009653A7" w:rsidRDefault="009653A7">
            <w:pPr>
              <w:pStyle w:val="TableParagraph"/>
              <w:ind w:left="0"/>
              <w:rPr>
                <w:rFonts w:ascii="Times New Roman"/>
                <w:sz w:val="24"/>
              </w:rPr>
            </w:pPr>
          </w:p>
        </w:tc>
      </w:tr>
      <w:tr w:rsidR="009653A7" w14:paraId="4A96B148" w14:textId="77777777">
        <w:trPr>
          <w:trHeight w:val="477"/>
        </w:trPr>
        <w:tc>
          <w:tcPr>
            <w:tcW w:w="3226" w:type="dxa"/>
            <w:tcBorders>
              <w:top w:val="single" w:sz="2" w:space="0" w:color="D9D9D9"/>
              <w:bottom w:val="single" w:sz="2" w:space="0" w:color="D9D9D9"/>
            </w:tcBorders>
          </w:tcPr>
          <w:p w14:paraId="4A96B146"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8"/>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47" w14:textId="77777777" w:rsidR="009653A7" w:rsidRDefault="009653A7">
            <w:pPr>
              <w:pStyle w:val="TableParagraph"/>
              <w:ind w:left="0"/>
              <w:rPr>
                <w:rFonts w:ascii="Times New Roman"/>
                <w:sz w:val="24"/>
              </w:rPr>
            </w:pPr>
          </w:p>
        </w:tc>
      </w:tr>
      <w:tr w:rsidR="009653A7" w14:paraId="4A96B14B" w14:textId="77777777">
        <w:trPr>
          <w:trHeight w:val="474"/>
        </w:trPr>
        <w:tc>
          <w:tcPr>
            <w:tcW w:w="3226" w:type="dxa"/>
            <w:tcBorders>
              <w:top w:val="single" w:sz="2" w:space="0" w:color="D9D9D9"/>
              <w:bottom w:val="single" w:sz="2" w:space="0" w:color="D9D9D9"/>
            </w:tcBorders>
          </w:tcPr>
          <w:p w14:paraId="4A96B149" w14:textId="77777777" w:rsidR="009653A7" w:rsidRDefault="00D223C6">
            <w:pPr>
              <w:pStyle w:val="TableParagraph"/>
              <w:spacing w:before="78"/>
              <w:rPr>
                <w:rFonts w:ascii="Calibri Light"/>
                <w:sz w:val="24"/>
              </w:rPr>
            </w:pPr>
            <w:r>
              <w:rPr>
                <w:rFonts w:ascii="Calibri Light"/>
                <w:color w:val="1F4D78"/>
                <w:spacing w:val="-2"/>
                <w:sz w:val="24"/>
              </w:rPr>
              <w:t>Email</w:t>
            </w:r>
          </w:p>
        </w:tc>
        <w:tc>
          <w:tcPr>
            <w:tcW w:w="5817" w:type="dxa"/>
            <w:tcBorders>
              <w:top w:val="single" w:sz="2" w:space="0" w:color="D9D9D9"/>
              <w:bottom w:val="single" w:sz="2" w:space="0" w:color="D9D9D9"/>
            </w:tcBorders>
          </w:tcPr>
          <w:p w14:paraId="4A96B14A" w14:textId="77777777" w:rsidR="009653A7" w:rsidRDefault="009653A7">
            <w:pPr>
              <w:pStyle w:val="TableParagraph"/>
              <w:ind w:left="0"/>
              <w:rPr>
                <w:rFonts w:ascii="Times New Roman"/>
                <w:sz w:val="24"/>
              </w:rPr>
            </w:pPr>
          </w:p>
        </w:tc>
      </w:tr>
      <w:tr w:rsidR="009653A7" w14:paraId="4A96B14E" w14:textId="77777777">
        <w:trPr>
          <w:trHeight w:val="478"/>
        </w:trPr>
        <w:tc>
          <w:tcPr>
            <w:tcW w:w="3226" w:type="dxa"/>
            <w:tcBorders>
              <w:top w:val="single" w:sz="2" w:space="0" w:color="D9D9D9"/>
              <w:bottom w:val="single" w:sz="2" w:space="0" w:color="D9D9D9"/>
            </w:tcBorders>
          </w:tcPr>
          <w:p w14:paraId="4A96B14C" w14:textId="77777777" w:rsidR="009653A7" w:rsidRDefault="00D223C6">
            <w:pPr>
              <w:pStyle w:val="TableParagraph"/>
              <w:spacing w:before="79"/>
              <w:rPr>
                <w:rFonts w:ascii="Calibri Light"/>
                <w:sz w:val="24"/>
              </w:rPr>
            </w:pPr>
            <w:r>
              <w:rPr>
                <w:rFonts w:ascii="Calibri Light"/>
                <w:color w:val="1F4D78"/>
                <w:sz w:val="24"/>
              </w:rPr>
              <w:t>Are</w:t>
            </w:r>
            <w:r>
              <w:rPr>
                <w:rFonts w:ascii="Calibri Light"/>
                <w:color w:val="1F4D78"/>
                <w:spacing w:val="-2"/>
                <w:sz w:val="24"/>
              </w:rPr>
              <w:t xml:space="preserve"> </w:t>
            </w:r>
            <w:r>
              <w:rPr>
                <w:rFonts w:ascii="Calibri Light"/>
                <w:color w:val="1F4D78"/>
                <w:sz w:val="24"/>
              </w:rPr>
              <w:t>you an</w:t>
            </w:r>
            <w:r>
              <w:rPr>
                <w:rFonts w:ascii="Calibri Light"/>
                <w:color w:val="1F4D78"/>
                <w:spacing w:val="1"/>
                <w:sz w:val="24"/>
              </w:rPr>
              <w:t xml:space="preserve"> </w:t>
            </w:r>
            <w:r>
              <w:rPr>
                <w:rFonts w:ascii="Calibri Light"/>
                <w:color w:val="1F4D78"/>
                <w:sz w:val="24"/>
              </w:rPr>
              <w:t>Australian</w:t>
            </w:r>
            <w:r>
              <w:rPr>
                <w:rFonts w:ascii="Calibri Light"/>
                <w:color w:val="1F4D78"/>
                <w:spacing w:val="-2"/>
                <w:sz w:val="24"/>
              </w:rPr>
              <w:t xml:space="preserve"> citizen?</w:t>
            </w:r>
          </w:p>
        </w:tc>
        <w:tc>
          <w:tcPr>
            <w:tcW w:w="5817" w:type="dxa"/>
            <w:tcBorders>
              <w:top w:val="single" w:sz="2" w:space="0" w:color="D9D9D9"/>
              <w:bottom w:val="single" w:sz="2" w:space="0" w:color="D9D9D9"/>
            </w:tcBorders>
          </w:tcPr>
          <w:p w14:paraId="4A96B14D" w14:textId="77777777" w:rsidR="009653A7" w:rsidRDefault="009653A7">
            <w:pPr>
              <w:pStyle w:val="TableParagraph"/>
              <w:ind w:left="0"/>
              <w:rPr>
                <w:rFonts w:ascii="Times New Roman"/>
                <w:sz w:val="24"/>
              </w:rPr>
            </w:pPr>
          </w:p>
        </w:tc>
      </w:tr>
      <w:tr w:rsidR="009653A7" w14:paraId="4A96B150" w14:textId="77777777">
        <w:trPr>
          <w:trHeight w:val="791"/>
        </w:trPr>
        <w:tc>
          <w:tcPr>
            <w:tcW w:w="9043" w:type="dxa"/>
            <w:gridSpan w:val="2"/>
            <w:tcBorders>
              <w:top w:val="single" w:sz="2" w:space="0" w:color="D9D9D9"/>
              <w:bottom w:val="single" w:sz="2" w:space="0" w:color="D9D9D9"/>
            </w:tcBorders>
          </w:tcPr>
          <w:p w14:paraId="4A96B14F" w14:textId="77777777" w:rsidR="009653A7" w:rsidRDefault="00D223C6">
            <w:pPr>
              <w:pStyle w:val="TableParagraph"/>
              <w:spacing w:before="78" w:line="259" w:lineRule="auto"/>
              <w:ind w:right="5078"/>
              <w:rPr>
                <w:rFonts w:ascii="Calibri Light"/>
                <w:sz w:val="24"/>
              </w:rPr>
            </w:pPr>
            <w:r>
              <w:rPr>
                <w:rFonts w:ascii="Calibri Light"/>
                <w:color w:val="1F4D78"/>
                <w:sz w:val="24"/>
              </w:rPr>
              <w:t>Are you currently a</w:t>
            </w:r>
            <w:r>
              <w:rPr>
                <w:rFonts w:ascii="Calibri Light"/>
                <w:color w:val="1F4D78"/>
                <w:spacing w:val="-1"/>
                <w:sz w:val="24"/>
              </w:rPr>
              <w:t xml:space="preserve"> </w:t>
            </w:r>
            <w:r>
              <w:rPr>
                <w:rFonts w:ascii="Calibri Light"/>
                <w:color w:val="1F4D78"/>
                <w:sz w:val="24"/>
              </w:rPr>
              <w:t>Commonwealth, APS</w:t>
            </w:r>
            <w:r>
              <w:rPr>
                <w:rFonts w:ascii="Calibri Light"/>
                <w:color w:val="1F4D78"/>
                <w:spacing w:val="-3"/>
                <w:sz w:val="24"/>
              </w:rPr>
              <w:t xml:space="preserve"> </w:t>
            </w:r>
            <w:r>
              <w:rPr>
                <w:rFonts w:ascii="Calibri Light"/>
                <w:color w:val="1F4D78"/>
                <w:sz w:val="24"/>
              </w:rPr>
              <w:t>or</w:t>
            </w:r>
            <w:r>
              <w:rPr>
                <w:rFonts w:ascii="Calibri Light"/>
                <w:color w:val="1F4D78"/>
                <w:spacing w:val="-2"/>
                <w:sz w:val="24"/>
              </w:rPr>
              <w:t xml:space="preserve"> </w:t>
            </w:r>
            <w:r>
              <w:rPr>
                <w:rFonts w:ascii="Calibri Light"/>
                <w:color w:val="1F4D78"/>
                <w:sz w:val="24"/>
              </w:rPr>
              <w:t>State</w:t>
            </w:r>
            <w:r>
              <w:rPr>
                <w:rFonts w:ascii="Calibri Light"/>
                <w:color w:val="1F4D78"/>
                <w:spacing w:val="-3"/>
                <w:sz w:val="24"/>
              </w:rPr>
              <w:t xml:space="preserve"> </w:t>
            </w:r>
            <w:r>
              <w:rPr>
                <w:rFonts w:ascii="Calibri Light"/>
                <w:color w:val="1F4D78"/>
                <w:sz w:val="24"/>
              </w:rPr>
              <w:t>government</w:t>
            </w:r>
            <w:r>
              <w:rPr>
                <w:rFonts w:ascii="Calibri Light"/>
                <w:color w:val="1F4D78"/>
                <w:spacing w:val="-1"/>
                <w:sz w:val="24"/>
              </w:rPr>
              <w:t xml:space="preserve"> </w:t>
            </w:r>
            <w:r>
              <w:rPr>
                <w:rFonts w:ascii="Calibri Light"/>
                <w:color w:val="1F4D78"/>
                <w:spacing w:val="-2"/>
                <w:sz w:val="24"/>
              </w:rPr>
              <w:t>employee?</w:t>
            </w:r>
          </w:p>
        </w:tc>
      </w:tr>
      <w:tr w:rsidR="009653A7" w14:paraId="4A96B153" w14:textId="77777777">
        <w:trPr>
          <w:trHeight w:val="475"/>
        </w:trPr>
        <w:tc>
          <w:tcPr>
            <w:tcW w:w="3226" w:type="dxa"/>
            <w:tcBorders>
              <w:top w:val="single" w:sz="2" w:space="0" w:color="D9D9D9"/>
              <w:bottom w:val="single" w:sz="2" w:space="0" w:color="D9D9D9"/>
            </w:tcBorders>
          </w:tcPr>
          <w:p w14:paraId="4A96B151" w14:textId="77777777" w:rsidR="009653A7" w:rsidRDefault="00D223C6">
            <w:pPr>
              <w:pStyle w:val="TableParagraph"/>
              <w:spacing w:before="78"/>
              <w:rPr>
                <w:rFonts w:ascii="Calibri Light"/>
                <w:sz w:val="24"/>
              </w:rPr>
            </w:pPr>
            <w:r>
              <w:rPr>
                <w:rFonts w:ascii="Calibri Light"/>
                <w:color w:val="1F4D78"/>
                <w:sz w:val="24"/>
              </w:rPr>
              <w:t>Department</w:t>
            </w:r>
            <w:r>
              <w:rPr>
                <w:rFonts w:ascii="Calibri Light"/>
                <w:color w:val="1F4D78"/>
                <w:spacing w:val="-3"/>
                <w:sz w:val="24"/>
              </w:rPr>
              <w:t xml:space="preserve"> </w:t>
            </w:r>
            <w:r>
              <w:rPr>
                <w:rFonts w:ascii="Calibri Light"/>
                <w:color w:val="1F4D78"/>
                <w:spacing w:val="-4"/>
                <w:sz w:val="24"/>
              </w:rPr>
              <w:t>name</w:t>
            </w:r>
          </w:p>
        </w:tc>
        <w:tc>
          <w:tcPr>
            <w:tcW w:w="5817" w:type="dxa"/>
            <w:tcBorders>
              <w:top w:val="single" w:sz="2" w:space="0" w:color="D9D9D9"/>
              <w:bottom w:val="single" w:sz="2" w:space="0" w:color="D9D9D9"/>
            </w:tcBorders>
          </w:tcPr>
          <w:p w14:paraId="4A96B152" w14:textId="77777777" w:rsidR="009653A7" w:rsidRDefault="009653A7">
            <w:pPr>
              <w:pStyle w:val="TableParagraph"/>
              <w:ind w:left="0"/>
              <w:rPr>
                <w:rFonts w:ascii="Times New Roman"/>
                <w:sz w:val="24"/>
              </w:rPr>
            </w:pPr>
          </w:p>
        </w:tc>
      </w:tr>
      <w:tr w:rsidR="009653A7" w14:paraId="4A96B156" w14:textId="77777777">
        <w:trPr>
          <w:trHeight w:val="477"/>
        </w:trPr>
        <w:tc>
          <w:tcPr>
            <w:tcW w:w="3226" w:type="dxa"/>
            <w:tcBorders>
              <w:top w:val="single" w:sz="2" w:space="0" w:color="D9D9D9"/>
              <w:bottom w:val="single" w:sz="2" w:space="0" w:color="D9D9D9"/>
            </w:tcBorders>
          </w:tcPr>
          <w:p w14:paraId="4A96B154" w14:textId="77777777" w:rsidR="009653A7" w:rsidRDefault="00D223C6">
            <w:pPr>
              <w:pStyle w:val="TableParagraph"/>
              <w:spacing w:before="78"/>
              <w:rPr>
                <w:rFonts w:ascii="Calibri Light"/>
                <w:sz w:val="24"/>
              </w:rPr>
            </w:pPr>
            <w:r>
              <w:rPr>
                <w:rFonts w:ascii="Calibri Light"/>
                <w:color w:val="1F4D78"/>
                <w:sz w:val="24"/>
              </w:rPr>
              <w:t>AGS</w:t>
            </w:r>
            <w:r>
              <w:rPr>
                <w:rFonts w:ascii="Calibri Light"/>
                <w:color w:val="1F4D78"/>
                <w:spacing w:val="-1"/>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55" w14:textId="77777777" w:rsidR="009653A7" w:rsidRDefault="009653A7">
            <w:pPr>
              <w:pStyle w:val="TableParagraph"/>
              <w:ind w:left="0"/>
              <w:rPr>
                <w:rFonts w:ascii="Times New Roman"/>
                <w:sz w:val="24"/>
              </w:rPr>
            </w:pPr>
          </w:p>
        </w:tc>
      </w:tr>
      <w:tr w:rsidR="009653A7" w14:paraId="4A96B159" w14:textId="77777777">
        <w:trPr>
          <w:trHeight w:val="475"/>
        </w:trPr>
        <w:tc>
          <w:tcPr>
            <w:tcW w:w="3226" w:type="dxa"/>
            <w:tcBorders>
              <w:top w:val="single" w:sz="2" w:space="0" w:color="D9D9D9"/>
              <w:bottom w:val="single" w:sz="2" w:space="0" w:color="D9D9D9"/>
            </w:tcBorders>
          </w:tcPr>
          <w:p w14:paraId="4A96B157" w14:textId="77777777" w:rsidR="009653A7" w:rsidRDefault="00D223C6">
            <w:pPr>
              <w:pStyle w:val="TableParagraph"/>
              <w:spacing w:before="78"/>
              <w:rPr>
                <w:rFonts w:ascii="Calibri Light"/>
                <w:sz w:val="24"/>
              </w:rPr>
            </w:pPr>
            <w:r>
              <w:rPr>
                <w:rFonts w:ascii="Calibri Light"/>
                <w:color w:val="1F4D78"/>
                <w:sz w:val="24"/>
              </w:rPr>
              <w:t>Substantive</w:t>
            </w:r>
            <w:r>
              <w:rPr>
                <w:rFonts w:ascii="Calibri Light"/>
                <w:color w:val="1F4D78"/>
                <w:spacing w:val="-7"/>
                <w:sz w:val="24"/>
              </w:rPr>
              <w:t xml:space="preserve"> </w:t>
            </w:r>
            <w:r>
              <w:rPr>
                <w:rFonts w:ascii="Calibri Light"/>
                <w:color w:val="1F4D78"/>
                <w:spacing w:val="-2"/>
                <w:sz w:val="24"/>
              </w:rPr>
              <w:t>level</w:t>
            </w:r>
          </w:p>
        </w:tc>
        <w:tc>
          <w:tcPr>
            <w:tcW w:w="5817" w:type="dxa"/>
            <w:tcBorders>
              <w:top w:val="single" w:sz="2" w:space="0" w:color="D9D9D9"/>
              <w:bottom w:val="single" w:sz="2" w:space="0" w:color="D9D9D9"/>
            </w:tcBorders>
          </w:tcPr>
          <w:p w14:paraId="4A96B158" w14:textId="77777777" w:rsidR="009653A7" w:rsidRDefault="009653A7">
            <w:pPr>
              <w:pStyle w:val="TableParagraph"/>
              <w:ind w:left="0"/>
              <w:rPr>
                <w:rFonts w:ascii="Times New Roman"/>
                <w:sz w:val="24"/>
              </w:rPr>
            </w:pPr>
          </w:p>
        </w:tc>
      </w:tr>
      <w:tr w:rsidR="009653A7" w14:paraId="4A96B15C" w14:textId="77777777">
        <w:trPr>
          <w:trHeight w:val="477"/>
        </w:trPr>
        <w:tc>
          <w:tcPr>
            <w:tcW w:w="3226" w:type="dxa"/>
            <w:tcBorders>
              <w:top w:val="single" w:sz="2" w:space="0" w:color="D9D9D9"/>
              <w:bottom w:val="single" w:sz="2" w:space="0" w:color="D9D9D9"/>
            </w:tcBorders>
          </w:tcPr>
          <w:p w14:paraId="4A96B15A" w14:textId="3F032067" w:rsidR="009653A7" w:rsidRDefault="00D223C6">
            <w:pPr>
              <w:pStyle w:val="TableParagraph"/>
              <w:spacing w:before="78"/>
              <w:rPr>
                <w:rFonts w:ascii="Calibri Light"/>
                <w:sz w:val="24"/>
              </w:rPr>
            </w:pPr>
            <w:r>
              <w:rPr>
                <w:rFonts w:ascii="Calibri Light"/>
                <w:color w:val="1F4D78"/>
                <w:sz w:val="24"/>
              </w:rPr>
              <w:t>Ongoing</w:t>
            </w:r>
            <w:r>
              <w:rPr>
                <w:rFonts w:ascii="Calibri Light"/>
                <w:color w:val="1F4D78"/>
                <w:spacing w:val="-3"/>
                <w:sz w:val="24"/>
              </w:rPr>
              <w:t xml:space="preserve"> </w:t>
            </w:r>
            <w:r>
              <w:rPr>
                <w:rFonts w:ascii="Calibri Light"/>
                <w:color w:val="1F4D78"/>
                <w:sz w:val="24"/>
              </w:rPr>
              <w:t>/</w:t>
            </w:r>
            <w:r w:rsidR="00785647">
              <w:rPr>
                <w:rFonts w:ascii="Calibri Light"/>
                <w:color w:val="1F4D78"/>
                <w:sz w:val="24"/>
              </w:rPr>
              <w:t>non-ongoing</w:t>
            </w:r>
          </w:p>
        </w:tc>
        <w:tc>
          <w:tcPr>
            <w:tcW w:w="5817" w:type="dxa"/>
            <w:tcBorders>
              <w:top w:val="single" w:sz="2" w:space="0" w:color="D9D9D9"/>
              <w:bottom w:val="single" w:sz="2" w:space="0" w:color="D9D9D9"/>
            </w:tcBorders>
          </w:tcPr>
          <w:p w14:paraId="4A96B15B" w14:textId="77777777" w:rsidR="009653A7" w:rsidRDefault="009653A7">
            <w:pPr>
              <w:pStyle w:val="TableParagraph"/>
              <w:ind w:left="0"/>
              <w:rPr>
                <w:rFonts w:ascii="Times New Roman"/>
                <w:sz w:val="24"/>
              </w:rPr>
            </w:pPr>
          </w:p>
        </w:tc>
      </w:tr>
      <w:tr w:rsidR="009653A7" w14:paraId="4A96B15E" w14:textId="77777777">
        <w:trPr>
          <w:trHeight w:val="1423"/>
        </w:trPr>
        <w:tc>
          <w:tcPr>
            <w:tcW w:w="9043" w:type="dxa"/>
            <w:gridSpan w:val="2"/>
            <w:tcBorders>
              <w:top w:val="single" w:sz="2" w:space="0" w:color="D9D9D9"/>
              <w:bottom w:val="single" w:sz="2" w:space="0" w:color="D9D9D9"/>
            </w:tcBorders>
          </w:tcPr>
          <w:p w14:paraId="4A96B15D" w14:textId="77777777" w:rsidR="009653A7" w:rsidRDefault="00D223C6">
            <w:pPr>
              <w:pStyle w:val="TableParagraph"/>
              <w:spacing w:before="78" w:line="259" w:lineRule="auto"/>
              <w:ind w:right="5078"/>
              <w:rPr>
                <w:rFonts w:ascii="Calibri Light"/>
                <w:sz w:val="24"/>
              </w:rPr>
            </w:pPr>
            <w:r>
              <w:rPr>
                <w:rFonts w:ascii="Calibri Light"/>
                <w:color w:val="1F4D78"/>
                <w:sz w:val="24"/>
              </w:rPr>
              <w:t>Have</w:t>
            </w:r>
            <w:r>
              <w:rPr>
                <w:rFonts w:ascii="Calibri Light"/>
                <w:color w:val="1F4D78"/>
                <w:spacing w:val="-7"/>
                <w:sz w:val="24"/>
              </w:rPr>
              <w:t xml:space="preserve"> </w:t>
            </w:r>
            <w:r>
              <w:rPr>
                <w:rFonts w:ascii="Calibri Light"/>
                <w:color w:val="1F4D78"/>
                <w:sz w:val="24"/>
              </w:rPr>
              <w:t>you</w:t>
            </w:r>
            <w:r>
              <w:rPr>
                <w:rFonts w:ascii="Calibri Light"/>
                <w:color w:val="1F4D78"/>
                <w:spacing w:val="-6"/>
                <w:sz w:val="24"/>
              </w:rPr>
              <w:t xml:space="preserve"> </w:t>
            </w:r>
            <w:r>
              <w:rPr>
                <w:rFonts w:ascii="Calibri Light"/>
                <w:color w:val="1F4D78"/>
                <w:sz w:val="24"/>
              </w:rPr>
              <w:t>received</w:t>
            </w:r>
            <w:r>
              <w:rPr>
                <w:rFonts w:ascii="Calibri Light"/>
                <w:color w:val="1F4D78"/>
                <w:spacing w:val="-6"/>
                <w:sz w:val="24"/>
              </w:rPr>
              <w:t xml:space="preserve"> </w:t>
            </w:r>
            <w:r>
              <w:rPr>
                <w:rFonts w:ascii="Calibri Light"/>
                <w:color w:val="1F4D78"/>
                <w:sz w:val="24"/>
              </w:rPr>
              <w:t>a</w:t>
            </w:r>
            <w:r>
              <w:rPr>
                <w:rFonts w:ascii="Calibri Light"/>
                <w:color w:val="1F4D78"/>
                <w:spacing w:val="-6"/>
                <w:sz w:val="24"/>
              </w:rPr>
              <w:t xml:space="preserve"> </w:t>
            </w:r>
            <w:r>
              <w:rPr>
                <w:rFonts w:ascii="Calibri Light"/>
                <w:color w:val="1F4D78"/>
                <w:sz w:val="24"/>
              </w:rPr>
              <w:t>redundancy</w:t>
            </w:r>
            <w:r>
              <w:rPr>
                <w:rFonts w:ascii="Calibri Light"/>
                <w:color w:val="1F4D78"/>
                <w:spacing w:val="-6"/>
                <w:sz w:val="24"/>
              </w:rPr>
              <w:t xml:space="preserve"> </w:t>
            </w:r>
            <w:r>
              <w:rPr>
                <w:rFonts w:ascii="Calibri Light"/>
                <w:color w:val="1F4D78"/>
                <w:sz w:val="24"/>
              </w:rPr>
              <w:t>from</w:t>
            </w:r>
            <w:r>
              <w:rPr>
                <w:rFonts w:ascii="Calibri Light"/>
                <w:color w:val="1F4D78"/>
                <w:spacing w:val="-9"/>
                <w:sz w:val="24"/>
              </w:rPr>
              <w:t xml:space="preserve"> </w:t>
            </w:r>
            <w:r>
              <w:rPr>
                <w:rFonts w:ascii="Calibri Light"/>
                <w:color w:val="1F4D78"/>
                <w:sz w:val="24"/>
              </w:rPr>
              <w:t xml:space="preserve">a Commonwealth, APS or state government employer in the last 12 </w:t>
            </w:r>
            <w:r>
              <w:rPr>
                <w:rFonts w:ascii="Calibri Light"/>
                <w:color w:val="1F4D78"/>
                <w:spacing w:val="-2"/>
                <w:sz w:val="24"/>
              </w:rPr>
              <w:t>months?</w:t>
            </w:r>
          </w:p>
        </w:tc>
      </w:tr>
      <w:tr w:rsidR="009653A7" w14:paraId="4A96B161" w14:textId="77777777">
        <w:trPr>
          <w:trHeight w:val="789"/>
        </w:trPr>
        <w:tc>
          <w:tcPr>
            <w:tcW w:w="3226" w:type="dxa"/>
            <w:tcBorders>
              <w:top w:val="single" w:sz="2" w:space="0" w:color="D9D9D9"/>
              <w:bottom w:val="single" w:sz="2" w:space="0" w:color="D9D9D9"/>
            </w:tcBorders>
            <w:shd w:val="clear" w:color="auto" w:fill="F1F1F1"/>
          </w:tcPr>
          <w:p w14:paraId="4A96B15F" w14:textId="77777777" w:rsidR="009653A7" w:rsidRDefault="00D223C6">
            <w:pPr>
              <w:pStyle w:val="TableParagraph"/>
              <w:spacing w:before="243"/>
              <w:rPr>
                <w:b/>
                <w:sz w:val="40"/>
              </w:rPr>
            </w:pPr>
            <w:r>
              <w:rPr>
                <w:b/>
                <w:color w:val="4D7389"/>
                <w:spacing w:val="-2"/>
                <w:w w:val="105"/>
                <w:sz w:val="40"/>
              </w:rPr>
              <w:t>Referee</w:t>
            </w:r>
            <w:r>
              <w:rPr>
                <w:b/>
                <w:color w:val="4D7389"/>
                <w:spacing w:val="-22"/>
                <w:w w:val="105"/>
                <w:sz w:val="40"/>
              </w:rPr>
              <w:t xml:space="preserve"> </w:t>
            </w:r>
            <w:r>
              <w:rPr>
                <w:b/>
                <w:color w:val="4D7389"/>
                <w:spacing w:val="-2"/>
                <w:w w:val="105"/>
                <w:sz w:val="40"/>
              </w:rPr>
              <w:t>Details</w:t>
            </w:r>
          </w:p>
        </w:tc>
        <w:tc>
          <w:tcPr>
            <w:tcW w:w="5817" w:type="dxa"/>
            <w:tcBorders>
              <w:top w:val="single" w:sz="2" w:space="0" w:color="D9D9D9"/>
              <w:bottom w:val="single" w:sz="2" w:space="0" w:color="D9D9D9"/>
            </w:tcBorders>
            <w:shd w:val="clear" w:color="auto" w:fill="F1F1F1"/>
          </w:tcPr>
          <w:p w14:paraId="4A96B160" w14:textId="77777777" w:rsidR="009653A7" w:rsidRDefault="009653A7">
            <w:pPr>
              <w:pStyle w:val="TableParagraph"/>
              <w:ind w:left="0"/>
              <w:rPr>
                <w:rFonts w:ascii="Times New Roman"/>
                <w:sz w:val="24"/>
              </w:rPr>
            </w:pPr>
          </w:p>
        </w:tc>
      </w:tr>
      <w:tr w:rsidR="009653A7" w14:paraId="4A96B164" w14:textId="77777777">
        <w:trPr>
          <w:trHeight w:val="475"/>
        </w:trPr>
        <w:tc>
          <w:tcPr>
            <w:tcW w:w="3226" w:type="dxa"/>
            <w:tcBorders>
              <w:top w:val="single" w:sz="2" w:space="0" w:color="D9D9D9"/>
              <w:bottom w:val="single" w:sz="2" w:space="0" w:color="D9D9D9"/>
            </w:tcBorders>
          </w:tcPr>
          <w:p w14:paraId="4A96B162" w14:textId="77777777" w:rsidR="009653A7" w:rsidRDefault="00D223C6">
            <w:pPr>
              <w:pStyle w:val="TableParagraph"/>
              <w:spacing w:before="78"/>
              <w:rPr>
                <w:rFonts w:ascii="Calibri Light"/>
                <w:sz w:val="24"/>
              </w:rPr>
            </w:pPr>
            <w:r>
              <w:rPr>
                <w:rFonts w:ascii="Calibri Light"/>
                <w:color w:val="1F4D78"/>
                <w:sz w:val="24"/>
              </w:rPr>
              <w:t>Referee</w:t>
            </w:r>
            <w:r>
              <w:rPr>
                <w:rFonts w:ascii="Calibri Light"/>
                <w:color w:val="1F4D78"/>
                <w:spacing w:val="-2"/>
                <w:sz w:val="24"/>
              </w:rPr>
              <w:t xml:space="preserve"> </w:t>
            </w:r>
            <w:r>
              <w:rPr>
                <w:rFonts w:ascii="Calibri Light"/>
                <w:color w:val="1F4D78"/>
                <w:sz w:val="24"/>
              </w:rPr>
              <w:t>No 1 -</w:t>
            </w:r>
            <w:r>
              <w:rPr>
                <w:rFonts w:ascii="Calibri Light"/>
                <w:color w:val="1F4D78"/>
                <w:spacing w:val="1"/>
                <w:sz w:val="24"/>
              </w:rPr>
              <w:t xml:space="preserve"> </w:t>
            </w:r>
            <w:r>
              <w:rPr>
                <w:rFonts w:ascii="Calibri Light"/>
                <w:color w:val="1F4D78"/>
                <w:spacing w:val="-4"/>
                <w:sz w:val="24"/>
              </w:rPr>
              <w:t>Name</w:t>
            </w:r>
          </w:p>
        </w:tc>
        <w:tc>
          <w:tcPr>
            <w:tcW w:w="5817" w:type="dxa"/>
            <w:tcBorders>
              <w:top w:val="single" w:sz="2" w:space="0" w:color="D9D9D9"/>
              <w:bottom w:val="single" w:sz="2" w:space="0" w:color="D9D9D9"/>
            </w:tcBorders>
          </w:tcPr>
          <w:p w14:paraId="4A96B163" w14:textId="77777777" w:rsidR="009653A7" w:rsidRDefault="009653A7">
            <w:pPr>
              <w:pStyle w:val="TableParagraph"/>
              <w:ind w:left="0"/>
              <w:rPr>
                <w:rFonts w:ascii="Times New Roman"/>
                <w:sz w:val="24"/>
              </w:rPr>
            </w:pPr>
          </w:p>
        </w:tc>
      </w:tr>
      <w:tr w:rsidR="009653A7" w14:paraId="4A96B167" w14:textId="77777777">
        <w:trPr>
          <w:trHeight w:val="477"/>
        </w:trPr>
        <w:tc>
          <w:tcPr>
            <w:tcW w:w="3226" w:type="dxa"/>
            <w:tcBorders>
              <w:top w:val="single" w:sz="2" w:space="0" w:color="D9D9D9"/>
              <w:bottom w:val="single" w:sz="2" w:space="0" w:color="D9D9D9"/>
            </w:tcBorders>
          </w:tcPr>
          <w:p w14:paraId="4A96B165" w14:textId="77777777" w:rsidR="009653A7" w:rsidRDefault="00D223C6">
            <w:pPr>
              <w:pStyle w:val="TableParagraph"/>
              <w:spacing w:before="81"/>
              <w:rPr>
                <w:rFonts w:ascii="Calibri Light"/>
                <w:sz w:val="24"/>
              </w:rPr>
            </w:pPr>
            <w:r>
              <w:rPr>
                <w:rFonts w:ascii="Calibri Light"/>
                <w:color w:val="1F4D78"/>
                <w:sz w:val="24"/>
              </w:rPr>
              <w:t>Title</w:t>
            </w:r>
            <w:r>
              <w:rPr>
                <w:rFonts w:ascii="Calibri Light"/>
                <w:color w:val="1F4D78"/>
                <w:spacing w:val="-5"/>
                <w:sz w:val="24"/>
              </w:rPr>
              <w:t xml:space="preserve"> </w:t>
            </w:r>
            <w:r>
              <w:rPr>
                <w:rFonts w:ascii="Calibri Light"/>
                <w:color w:val="1F4D78"/>
                <w:sz w:val="24"/>
              </w:rPr>
              <w:t>/</w:t>
            </w:r>
            <w:r>
              <w:rPr>
                <w:rFonts w:ascii="Calibri Light"/>
                <w:color w:val="1F4D78"/>
                <w:spacing w:val="-3"/>
                <w:sz w:val="24"/>
              </w:rPr>
              <w:t xml:space="preserve"> </w:t>
            </w:r>
            <w:r>
              <w:rPr>
                <w:rFonts w:ascii="Calibri Light"/>
                <w:color w:val="1F4D78"/>
                <w:spacing w:val="-2"/>
                <w:sz w:val="24"/>
              </w:rPr>
              <w:t>Organisation</w:t>
            </w:r>
          </w:p>
        </w:tc>
        <w:tc>
          <w:tcPr>
            <w:tcW w:w="5817" w:type="dxa"/>
            <w:tcBorders>
              <w:top w:val="single" w:sz="2" w:space="0" w:color="D9D9D9"/>
              <w:bottom w:val="single" w:sz="2" w:space="0" w:color="D9D9D9"/>
            </w:tcBorders>
          </w:tcPr>
          <w:p w14:paraId="4A96B166" w14:textId="77777777" w:rsidR="009653A7" w:rsidRDefault="009653A7">
            <w:pPr>
              <w:pStyle w:val="TableParagraph"/>
              <w:ind w:left="0"/>
              <w:rPr>
                <w:rFonts w:ascii="Times New Roman"/>
                <w:sz w:val="24"/>
              </w:rPr>
            </w:pPr>
          </w:p>
        </w:tc>
      </w:tr>
      <w:tr w:rsidR="009653A7" w14:paraId="4A96B16A" w14:textId="77777777">
        <w:trPr>
          <w:trHeight w:val="475"/>
        </w:trPr>
        <w:tc>
          <w:tcPr>
            <w:tcW w:w="3226" w:type="dxa"/>
            <w:tcBorders>
              <w:top w:val="single" w:sz="2" w:space="0" w:color="D9D9D9"/>
              <w:bottom w:val="single" w:sz="2" w:space="0" w:color="D9D9D9"/>
            </w:tcBorders>
          </w:tcPr>
          <w:p w14:paraId="4A96B168"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8"/>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69" w14:textId="77777777" w:rsidR="009653A7" w:rsidRDefault="009653A7">
            <w:pPr>
              <w:pStyle w:val="TableParagraph"/>
              <w:ind w:left="0"/>
              <w:rPr>
                <w:rFonts w:ascii="Times New Roman"/>
                <w:sz w:val="24"/>
              </w:rPr>
            </w:pPr>
          </w:p>
        </w:tc>
      </w:tr>
      <w:tr w:rsidR="009653A7" w14:paraId="4A96B16D" w14:textId="77777777">
        <w:trPr>
          <w:trHeight w:val="477"/>
        </w:trPr>
        <w:tc>
          <w:tcPr>
            <w:tcW w:w="3226" w:type="dxa"/>
            <w:tcBorders>
              <w:top w:val="single" w:sz="2" w:space="0" w:color="D9D9D9"/>
              <w:bottom w:val="single" w:sz="2" w:space="0" w:color="D9D9D9"/>
            </w:tcBorders>
          </w:tcPr>
          <w:p w14:paraId="4A96B16B" w14:textId="77777777" w:rsidR="009653A7" w:rsidRDefault="00D223C6">
            <w:pPr>
              <w:pStyle w:val="TableParagraph"/>
              <w:spacing w:before="81"/>
              <w:rPr>
                <w:rFonts w:ascii="Calibri Light"/>
                <w:sz w:val="24"/>
              </w:rPr>
            </w:pPr>
            <w:r>
              <w:rPr>
                <w:rFonts w:ascii="Calibri Light"/>
                <w:color w:val="1F4D78"/>
                <w:spacing w:val="-2"/>
                <w:sz w:val="24"/>
              </w:rPr>
              <w:t>Email</w:t>
            </w:r>
          </w:p>
        </w:tc>
        <w:tc>
          <w:tcPr>
            <w:tcW w:w="5817" w:type="dxa"/>
            <w:tcBorders>
              <w:top w:val="single" w:sz="2" w:space="0" w:color="D9D9D9"/>
              <w:bottom w:val="single" w:sz="2" w:space="0" w:color="D9D9D9"/>
            </w:tcBorders>
          </w:tcPr>
          <w:p w14:paraId="4A96B16C" w14:textId="77777777" w:rsidR="009653A7" w:rsidRDefault="009653A7">
            <w:pPr>
              <w:pStyle w:val="TableParagraph"/>
              <w:ind w:left="0"/>
              <w:rPr>
                <w:rFonts w:ascii="Times New Roman"/>
                <w:sz w:val="24"/>
              </w:rPr>
            </w:pPr>
          </w:p>
        </w:tc>
      </w:tr>
      <w:tr w:rsidR="009653A7" w14:paraId="4A96B170" w14:textId="77777777">
        <w:trPr>
          <w:trHeight w:val="475"/>
        </w:trPr>
        <w:tc>
          <w:tcPr>
            <w:tcW w:w="3226" w:type="dxa"/>
            <w:tcBorders>
              <w:top w:val="single" w:sz="2" w:space="0" w:color="D9D9D9"/>
              <w:bottom w:val="single" w:sz="2" w:space="0" w:color="D9D9D9"/>
            </w:tcBorders>
          </w:tcPr>
          <w:p w14:paraId="4A96B16E" w14:textId="77777777" w:rsidR="009653A7" w:rsidRDefault="00D223C6">
            <w:pPr>
              <w:pStyle w:val="TableParagraph"/>
              <w:spacing w:before="78"/>
              <w:rPr>
                <w:rFonts w:ascii="Calibri Light"/>
                <w:sz w:val="24"/>
              </w:rPr>
            </w:pPr>
            <w:r>
              <w:rPr>
                <w:rFonts w:ascii="Calibri Light"/>
                <w:color w:val="1F4D78"/>
                <w:sz w:val="24"/>
              </w:rPr>
              <w:t>Referee</w:t>
            </w:r>
            <w:r>
              <w:rPr>
                <w:rFonts w:ascii="Calibri Light"/>
                <w:color w:val="1F4D78"/>
                <w:spacing w:val="-2"/>
                <w:sz w:val="24"/>
              </w:rPr>
              <w:t xml:space="preserve"> </w:t>
            </w:r>
            <w:r>
              <w:rPr>
                <w:rFonts w:ascii="Calibri Light"/>
                <w:color w:val="1F4D78"/>
                <w:sz w:val="24"/>
              </w:rPr>
              <w:t>No 2 -</w:t>
            </w:r>
            <w:r>
              <w:rPr>
                <w:rFonts w:ascii="Calibri Light"/>
                <w:color w:val="1F4D78"/>
                <w:spacing w:val="1"/>
                <w:sz w:val="24"/>
              </w:rPr>
              <w:t xml:space="preserve"> </w:t>
            </w:r>
            <w:r>
              <w:rPr>
                <w:rFonts w:ascii="Calibri Light"/>
                <w:color w:val="1F4D78"/>
                <w:spacing w:val="-4"/>
                <w:sz w:val="24"/>
              </w:rPr>
              <w:t>Name</w:t>
            </w:r>
          </w:p>
        </w:tc>
        <w:tc>
          <w:tcPr>
            <w:tcW w:w="5817" w:type="dxa"/>
            <w:tcBorders>
              <w:top w:val="single" w:sz="2" w:space="0" w:color="D9D9D9"/>
              <w:bottom w:val="single" w:sz="2" w:space="0" w:color="D9D9D9"/>
            </w:tcBorders>
          </w:tcPr>
          <w:p w14:paraId="4A96B16F" w14:textId="77777777" w:rsidR="009653A7" w:rsidRDefault="009653A7">
            <w:pPr>
              <w:pStyle w:val="TableParagraph"/>
              <w:ind w:left="0"/>
              <w:rPr>
                <w:rFonts w:ascii="Times New Roman"/>
                <w:sz w:val="24"/>
              </w:rPr>
            </w:pPr>
          </w:p>
        </w:tc>
      </w:tr>
      <w:tr w:rsidR="009653A7" w14:paraId="4A96B173" w14:textId="77777777">
        <w:trPr>
          <w:trHeight w:val="477"/>
        </w:trPr>
        <w:tc>
          <w:tcPr>
            <w:tcW w:w="3226" w:type="dxa"/>
            <w:tcBorders>
              <w:top w:val="single" w:sz="2" w:space="0" w:color="D9D9D9"/>
              <w:bottom w:val="single" w:sz="2" w:space="0" w:color="D9D9D9"/>
            </w:tcBorders>
          </w:tcPr>
          <w:p w14:paraId="4A96B171" w14:textId="77777777" w:rsidR="009653A7" w:rsidRDefault="00D223C6">
            <w:pPr>
              <w:pStyle w:val="TableParagraph"/>
              <w:spacing w:before="78"/>
              <w:rPr>
                <w:rFonts w:ascii="Calibri Light"/>
                <w:sz w:val="24"/>
              </w:rPr>
            </w:pPr>
            <w:r>
              <w:rPr>
                <w:rFonts w:ascii="Calibri Light"/>
                <w:color w:val="1F4D78"/>
                <w:spacing w:val="-2"/>
                <w:sz w:val="24"/>
              </w:rPr>
              <w:t>Title/Organisation</w:t>
            </w:r>
          </w:p>
        </w:tc>
        <w:tc>
          <w:tcPr>
            <w:tcW w:w="5817" w:type="dxa"/>
            <w:tcBorders>
              <w:top w:val="single" w:sz="2" w:space="0" w:color="D9D9D9"/>
              <w:bottom w:val="single" w:sz="2" w:space="0" w:color="D9D9D9"/>
            </w:tcBorders>
          </w:tcPr>
          <w:p w14:paraId="4A96B172" w14:textId="77777777" w:rsidR="009653A7" w:rsidRDefault="009653A7">
            <w:pPr>
              <w:pStyle w:val="TableParagraph"/>
              <w:ind w:left="0"/>
              <w:rPr>
                <w:rFonts w:ascii="Times New Roman"/>
                <w:sz w:val="24"/>
              </w:rPr>
            </w:pPr>
          </w:p>
        </w:tc>
      </w:tr>
      <w:tr w:rsidR="009653A7" w14:paraId="4A96B176" w14:textId="77777777">
        <w:trPr>
          <w:trHeight w:val="475"/>
        </w:trPr>
        <w:tc>
          <w:tcPr>
            <w:tcW w:w="3226" w:type="dxa"/>
            <w:tcBorders>
              <w:top w:val="single" w:sz="2" w:space="0" w:color="D9D9D9"/>
              <w:bottom w:val="single" w:sz="2" w:space="0" w:color="D9D9D9"/>
            </w:tcBorders>
          </w:tcPr>
          <w:p w14:paraId="4A96B174" w14:textId="77777777" w:rsidR="009653A7" w:rsidRDefault="00D223C6">
            <w:pPr>
              <w:pStyle w:val="TableParagraph"/>
              <w:spacing w:before="78"/>
              <w:rPr>
                <w:rFonts w:ascii="Calibri Light"/>
                <w:sz w:val="24"/>
              </w:rPr>
            </w:pPr>
            <w:r>
              <w:rPr>
                <w:rFonts w:ascii="Calibri Light"/>
                <w:color w:val="1F4D78"/>
                <w:sz w:val="24"/>
              </w:rPr>
              <w:t>Contact</w:t>
            </w:r>
            <w:r>
              <w:rPr>
                <w:rFonts w:ascii="Calibri Light"/>
                <w:color w:val="1F4D78"/>
                <w:spacing w:val="-8"/>
                <w:sz w:val="24"/>
              </w:rPr>
              <w:t xml:space="preserve"> </w:t>
            </w:r>
            <w:r>
              <w:rPr>
                <w:rFonts w:ascii="Calibri Light"/>
                <w:color w:val="1F4D78"/>
                <w:spacing w:val="-5"/>
                <w:sz w:val="24"/>
              </w:rPr>
              <w:t>No</w:t>
            </w:r>
          </w:p>
        </w:tc>
        <w:tc>
          <w:tcPr>
            <w:tcW w:w="5817" w:type="dxa"/>
            <w:tcBorders>
              <w:top w:val="single" w:sz="2" w:space="0" w:color="D9D9D9"/>
              <w:bottom w:val="single" w:sz="2" w:space="0" w:color="D9D9D9"/>
            </w:tcBorders>
          </w:tcPr>
          <w:p w14:paraId="4A96B175" w14:textId="77777777" w:rsidR="009653A7" w:rsidRDefault="009653A7">
            <w:pPr>
              <w:pStyle w:val="TableParagraph"/>
              <w:ind w:left="0"/>
              <w:rPr>
                <w:rFonts w:ascii="Times New Roman"/>
                <w:sz w:val="24"/>
              </w:rPr>
            </w:pPr>
          </w:p>
        </w:tc>
      </w:tr>
      <w:tr w:rsidR="009653A7" w14:paraId="4A96B179" w14:textId="77777777">
        <w:trPr>
          <w:trHeight w:val="477"/>
        </w:trPr>
        <w:tc>
          <w:tcPr>
            <w:tcW w:w="3226" w:type="dxa"/>
            <w:tcBorders>
              <w:top w:val="single" w:sz="2" w:space="0" w:color="D9D9D9"/>
              <w:bottom w:val="single" w:sz="2" w:space="0" w:color="D9D9D9"/>
            </w:tcBorders>
          </w:tcPr>
          <w:p w14:paraId="4A96B177" w14:textId="77777777" w:rsidR="009653A7" w:rsidRDefault="00D223C6">
            <w:pPr>
              <w:pStyle w:val="TableParagraph"/>
              <w:spacing w:before="78"/>
              <w:rPr>
                <w:rFonts w:ascii="Calibri Light"/>
                <w:sz w:val="24"/>
              </w:rPr>
            </w:pPr>
            <w:r>
              <w:rPr>
                <w:rFonts w:ascii="Calibri Light"/>
                <w:color w:val="1F4D78"/>
                <w:spacing w:val="-2"/>
                <w:sz w:val="24"/>
              </w:rPr>
              <w:t>Email</w:t>
            </w:r>
          </w:p>
        </w:tc>
        <w:tc>
          <w:tcPr>
            <w:tcW w:w="5817" w:type="dxa"/>
            <w:tcBorders>
              <w:top w:val="single" w:sz="2" w:space="0" w:color="D9D9D9"/>
              <w:bottom w:val="single" w:sz="2" w:space="0" w:color="D9D9D9"/>
            </w:tcBorders>
          </w:tcPr>
          <w:p w14:paraId="4A96B178" w14:textId="77777777" w:rsidR="009653A7" w:rsidRDefault="009653A7">
            <w:pPr>
              <w:pStyle w:val="TableParagraph"/>
              <w:ind w:left="0"/>
              <w:rPr>
                <w:rFonts w:ascii="Times New Roman"/>
                <w:sz w:val="24"/>
              </w:rPr>
            </w:pPr>
          </w:p>
        </w:tc>
      </w:tr>
      <w:tr w:rsidR="009653A7" w14:paraId="4A96B17B" w14:textId="77777777">
        <w:trPr>
          <w:trHeight w:val="448"/>
        </w:trPr>
        <w:tc>
          <w:tcPr>
            <w:tcW w:w="9043" w:type="dxa"/>
            <w:gridSpan w:val="2"/>
            <w:tcBorders>
              <w:top w:val="single" w:sz="2" w:space="0" w:color="D9D9D9"/>
              <w:bottom w:val="single" w:sz="2" w:space="0" w:color="D9D9D9"/>
            </w:tcBorders>
          </w:tcPr>
          <w:p w14:paraId="4A96B17A" w14:textId="77777777" w:rsidR="009653A7" w:rsidRDefault="00D223C6">
            <w:pPr>
              <w:pStyle w:val="TableParagraph"/>
              <w:spacing w:before="40"/>
              <w:rPr>
                <w:rFonts w:ascii="Calibri Light"/>
                <w:sz w:val="24"/>
              </w:rPr>
            </w:pPr>
            <w:r>
              <w:rPr>
                <w:rFonts w:ascii="Calibri Light"/>
                <w:color w:val="1F4D78"/>
                <w:sz w:val="24"/>
              </w:rPr>
              <w:t>How</w:t>
            </w:r>
            <w:r>
              <w:rPr>
                <w:rFonts w:ascii="Calibri Light"/>
                <w:color w:val="1F4D78"/>
                <w:spacing w:val="1"/>
                <w:sz w:val="24"/>
              </w:rPr>
              <w:t xml:space="preserve"> </w:t>
            </w:r>
            <w:r>
              <w:rPr>
                <w:rFonts w:ascii="Calibri Light"/>
                <w:color w:val="1F4D78"/>
                <w:sz w:val="24"/>
              </w:rPr>
              <w:t>did you hear</w:t>
            </w:r>
            <w:r>
              <w:rPr>
                <w:rFonts w:ascii="Calibri Light"/>
                <w:color w:val="1F4D78"/>
                <w:spacing w:val="1"/>
                <w:sz w:val="24"/>
              </w:rPr>
              <w:t xml:space="preserve"> </w:t>
            </w:r>
            <w:r>
              <w:rPr>
                <w:rFonts w:ascii="Calibri Light"/>
                <w:color w:val="1F4D78"/>
                <w:sz w:val="24"/>
              </w:rPr>
              <w:t>about</w:t>
            </w:r>
            <w:r>
              <w:rPr>
                <w:rFonts w:ascii="Calibri Light"/>
                <w:color w:val="1F4D78"/>
                <w:spacing w:val="-2"/>
                <w:sz w:val="24"/>
              </w:rPr>
              <w:t xml:space="preserve"> </w:t>
            </w:r>
            <w:r>
              <w:rPr>
                <w:rFonts w:ascii="Calibri Light"/>
                <w:color w:val="1F4D78"/>
                <w:sz w:val="24"/>
              </w:rPr>
              <w:t>this</w:t>
            </w:r>
            <w:r>
              <w:rPr>
                <w:rFonts w:ascii="Calibri Light"/>
                <w:color w:val="1F4D78"/>
                <w:spacing w:val="1"/>
                <w:sz w:val="24"/>
              </w:rPr>
              <w:t xml:space="preserve"> </w:t>
            </w:r>
            <w:r>
              <w:rPr>
                <w:rFonts w:ascii="Calibri Light"/>
                <w:color w:val="1F4D78"/>
                <w:spacing w:val="-2"/>
                <w:sz w:val="24"/>
              </w:rPr>
              <w:t>vacancy?</w:t>
            </w:r>
          </w:p>
        </w:tc>
      </w:tr>
    </w:tbl>
    <w:p w14:paraId="4A96B17C" w14:textId="77777777" w:rsidR="0004010C" w:rsidRDefault="0004010C"/>
    <w:sectPr w:rsidR="0004010C">
      <w:pgSz w:w="11910" w:h="16840"/>
      <w:pgMar w:top="420" w:right="1275" w:bottom="680" w:left="1275"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4795" w14:textId="77777777" w:rsidR="0077288C" w:rsidRDefault="0077288C">
      <w:r>
        <w:separator/>
      </w:r>
    </w:p>
  </w:endnote>
  <w:endnote w:type="continuationSeparator" w:id="0">
    <w:p w14:paraId="1ED61F26" w14:textId="77777777" w:rsidR="0077288C" w:rsidRDefault="0077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B194" w14:textId="77777777" w:rsidR="009653A7" w:rsidRDefault="00D223C6">
    <w:pPr>
      <w:pStyle w:val="BodyText"/>
      <w:spacing w:line="14" w:lineRule="auto"/>
      <w:ind w:left="0"/>
      <w:rPr>
        <w:sz w:val="20"/>
      </w:rPr>
    </w:pPr>
    <w:r>
      <w:rPr>
        <w:noProof/>
        <w:sz w:val="20"/>
      </w:rPr>
      <mc:AlternateContent>
        <mc:Choice Requires="wps">
          <w:drawing>
            <wp:anchor distT="0" distB="0" distL="0" distR="0" simplePos="0" relativeHeight="487380992" behindDoc="1" locked="0" layoutInCell="1" allowOverlap="1" wp14:anchorId="4A96B195" wp14:editId="4A96B196">
              <wp:simplePos x="0" y="0"/>
              <wp:positionH relativeFrom="page">
                <wp:posOffset>5689472</wp:posOffset>
              </wp:positionH>
              <wp:positionV relativeFrom="page">
                <wp:posOffset>10238943</wp:posOffset>
              </wp:positionV>
              <wp:extent cx="80772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77800"/>
                      </a:xfrm>
                      <a:prstGeom prst="rect">
                        <a:avLst/>
                      </a:prstGeom>
                    </wps:spPr>
                    <wps:txbx>
                      <w:txbxContent>
                        <w:p w14:paraId="4A96B197" w14:textId="77777777" w:rsidR="009653A7" w:rsidRDefault="00D223C6">
                          <w:pPr>
                            <w:spacing w:line="264" w:lineRule="exact"/>
                            <w:ind w:left="20"/>
                            <w:rPr>
                              <w:sz w:val="24"/>
                            </w:rPr>
                          </w:pPr>
                          <w:r>
                            <w:rPr>
                              <w:color w:val="8495AF"/>
                              <w:sz w:val="24"/>
                            </w:rPr>
                            <w:t>P</w:t>
                          </w:r>
                          <w:r>
                            <w:rPr>
                              <w:color w:val="8495AF"/>
                              <w:spacing w:val="6"/>
                              <w:sz w:val="24"/>
                            </w:rPr>
                            <w:t xml:space="preserve"> </w:t>
                          </w:r>
                          <w:r>
                            <w:rPr>
                              <w:color w:val="8495AF"/>
                              <w:sz w:val="24"/>
                            </w:rPr>
                            <w:t>a</w:t>
                          </w:r>
                          <w:r>
                            <w:rPr>
                              <w:color w:val="8495AF"/>
                              <w:spacing w:val="5"/>
                              <w:sz w:val="24"/>
                            </w:rPr>
                            <w:t xml:space="preserve"> </w:t>
                          </w:r>
                          <w:r>
                            <w:rPr>
                              <w:color w:val="8495AF"/>
                              <w:sz w:val="24"/>
                            </w:rPr>
                            <w:t>g</w:t>
                          </w:r>
                          <w:r>
                            <w:rPr>
                              <w:color w:val="8495AF"/>
                              <w:spacing w:val="5"/>
                              <w:sz w:val="24"/>
                            </w:rPr>
                            <w:t xml:space="preserve"> </w:t>
                          </w:r>
                          <w:r>
                            <w:rPr>
                              <w:color w:val="8495AF"/>
                              <w:sz w:val="24"/>
                            </w:rPr>
                            <w:t>e</w:t>
                          </w:r>
                          <w:r>
                            <w:rPr>
                              <w:color w:val="8495AF"/>
                              <w:spacing w:val="62"/>
                              <w:sz w:val="24"/>
                            </w:rPr>
                            <w:t xml:space="preserve"> </w:t>
                          </w:r>
                          <w:r>
                            <w:rPr>
                              <w:color w:val="313D4F"/>
                              <w:sz w:val="24"/>
                            </w:rPr>
                            <w:fldChar w:fldCharType="begin"/>
                          </w:r>
                          <w:r>
                            <w:rPr>
                              <w:color w:val="313D4F"/>
                              <w:sz w:val="24"/>
                            </w:rPr>
                            <w:instrText xml:space="preserve"> PAGE </w:instrText>
                          </w:r>
                          <w:r>
                            <w:rPr>
                              <w:color w:val="313D4F"/>
                              <w:sz w:val="24"/>
                            </w:rPr>
                            <w:fldChar w:fldCharType="separate"/>
                          </w:r>
                          <w:r>
                            <w:rPr>
                              <w:color w:val="313D4F"/>
                              <w:sz w:val="24"/>
                            </w:rPr>
                            <w:t>1</w:t>
                          </w:r>
                          <w:r>
                            <w:rPr>
                              <w:color w:val="313D4F"/>
                              <w:sz w:val="24"/>
                            </w:rPr>
                            <w:fldChar w:fldCharType="end"/>
                          </w:r>
                          <w:r>
                            <w:rPr>
                              <w:color w:val="313D4F"/>
                              <w:spacing w:val="-1"/>
                              <w:sz w:val="24"/>
                            </w:rPr>
                            <w:t xml:space="preserve"> </w:t>
                          </w:r>
                          <w:r>
                            <w:rPr>
                              <w:color w:val="313D4F"/>
                              <w:sz w:val="24"/>
                            </w:rPr>
                            <w:t xml:space="preserve">| </w:t>
                          </w:r>
                          <w:r>
                            <w:rPr>
                              <w:color w:val="313D4F"/>
                              <w:spacing w:val="-10"/>
                              <w:sz w:val="24"/>
                            </w:rPr>
                            <w:fldChar w:fldCharType="begin"/>
                          </w:r>
                          <w:r>
                            <w:rPr>
                              <w:color w:val="313D4F"/>
                              <w:spacing w:val="-10"/>
                              <w:sz w:val="24"/>
                            </w:rPr>
                            <w:instrText xml:space="preserve"> NUMPAGES </w:instrText>
                          </w:r>
                          <w:r>
                            <w:rPr>
                              <w:color w:val="313D4F"/>
                              <w:spacing w:val="-10"/>
                              <w:sz w:val="24"/>
                            </w:rPr>
                            <w:fldChar w:fldCharType="separate"/>
                          </w:r>
                          <w:r>
                            <w:rPr>
                              <w:color w:val="313D4F"/>
                              <w:spacing w:val="-10"/>
                              <w:sz w:val="24"/>
                            </w:rPr>
                            <w:t>6</w:t>
                          </w:r>
                          <w:r>
                            <w:rPr>
                              <w:color w:val="313D4F"/>
                              <w:spacing w:val="-10"/>
                              <w:sz w:val="24"/>
                            </w:rPr>
                            <w:fldChar w:fldCharType="end"/>
                          </w:r>
                        </w:p>
                      </w:txbxContent>
                    </wps:txbx>
                    <wps:bodyPr wrap="square" lIns="0" tIns="0" rIns="0" bIns="0" rtlCol="0">
                      <a:noAutofit/>
                    </wps:bodyPr>
                  </wps:wsp>
                </a:graphicData>
              </a:graphic>
            </wp:anchor>
          </w:drawing>
        </mc:Choice>
        <mc:Fallback>
          <w:pict>
            <v:shapetype w14:anchorId="4A96B195" id="_x0000_t202" coordsize="21600,21600" o:spt="202" path="m,l,21600r21600,l21600,xe">
              <v:stroke joinstyle="miter"/>
              <v:path gradientshapeok="t" o:connecttype="rect"/>
            </v:shapetype>
            <v:shape id="Textbox 1" o:spid="_x0000_s1026" type="#_x0000_t202" style="position:absolute;margin-left:448pt;margin-top:806.2pt;width:63.6pt;height:14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" filled="f" stroked="f">
              <v:textbox inset="0,0,0,0">
                <w:txbxContent>
                  <w:p w14:paraId="4A96B197" w14:textId="77777777" w:rsidR="009653A7" w:rsidRDefault="00D223C6">
                    <w:pPr>
                      <w:spacing w:line="264" w:lineRule="exact"/>
                      <w:ind w:left="20"/>
                      <w:rPr>
                        <w:sz w:val="24"/>
                      </w:rPr>
                    </w:pPr>
                    <w:r>
                      <w:rPr>
                        <w:color w:val="8495AF"/>
                        <w:sz w:val="24"/>
                      </w:rPr>
                      <w:t>P</w:t>
                    </w:r>
                    <w:r>
                      <w:rPr>
                        <w:color w:val="8495AF"/>
                        <w:spacing w:val="6"/>
                        <w:sz w:val="24"/>
                      </w:rPr>
                      <w:t xml:space="preserve"> </w:t>
                    </w:r>
                    <w:r>
                      <w:rPr>
                        <w:color w:val="8495AF"/>
                        <w:sz w:val="24"/>
                      </w:rPr>
                      <w:t>a</w:t>
                    </w:r>
                    <w:r>
                      <w:rPr>
                        <w:color w:val="8495AF"/>
                        <w:spacing w:val="5"/>
                        <w:sz w:val="24"/>
                      </w:rPr>
                      <w:t xml:space="preserve"> </w:t>
                    </w:r>
                    <w:r>
                      <w:rPr>
                        <w:color w:val="8495AF"/>
                        <w:sz w:val="24"/>
                      </w:rPr>
                      <w:t>g</w:t>
                    </w:r>
                    <w:r>
                      <w:rPr>
                        <w:color w:val="8495AF"/>
                        <w:spacing w:val="5"/>
                        <w:sz w:val="24"/>
                      </w:rPr>
                      <w:t xml:space="preserve"> </w:t>
                    </w:r>
                    <w:r>
                      <w:rPr>
                        <w:color w:val="8495AF"/>
                        <w:sz w:val="24"/>
                      </w:rPr>
                      <w:t>e</w:t>
                    </w:r>
                    <w:r>
                      <w:rPr>
                        <w:color w:val="8495AF"/>
                        <w:spacing w:val="62"/>
                        <w:sz w:val="24"/>
                      </w:rPr>
                      <w:t xml:space="preserve"> </w:t>
                    </w:r>
                    <w:r>
                      <w:rPr>
                        <w:color w:val="313D4F"/>
                        <w:sz w:val="24"/>
                      </w:rPr>
                      <w:fldChar w:fldCharType="begin"/>
                    </w:r>
                    <w:r>
                      <w:rPr>
                        <w:color w:val="313D4F"/>
                        <w:sz w:val="24"/>
                      </w:rPr>
                      <w:instrText xml:space="preserve"> PAGE </w:instrText>
                    </w:r>
                    <w:r>
                      <w:rPr>
                        <w:color w:val="313D4F"/>
                        <w:sz w:val="24"/>
                      </w:rPr>
                      <w:fldChar w:fldCharType="separate"/>
                    </w:r>
                    <w:r>
                      <w:rPr>
                        <w:color w:val="313D4F"/>
                        <w:sz w:val="24"/>
                      </w:rPr>
                      <w:t>1</w:t>
                    </w:r>
                    <w:r>
                      <w:rPr>
                        <w:color w:val="313D4F"/>
                        <w:sz w:val="24"/>
                      </w:rPr>
                      <w:fldChar w:fldCharType="end"/>
                    </w:r>
                    <w:r>
                      <w:rPr>
                        <w:color w:val="313D4F"/>
                        <w:spacing w:val="-1"/>
                        <w:sz w:val="24"/>
                      </w:rPr>
                      <w:t xml:space="preserve"> </w:t>
                    </w:r>
                    <w:r>
                      <w:rPr>
                        <w:color w:val="313D4F"/>
                        <w:sz w:val="24"/>
                      </w:rPr>
                      <w:t xml:space="preserve">| </w:t>
                    </w:r>
                    <w:r>
                      <w:rPr>
                        <w:color w:val="313D4F"/>
                        <w:spacing w:val="-10"/>
                        <w:sz w:val="24"/>
                      </w:rPr>
                      <w:fldChar w:fldCharType="begin"/>
                    </w:r>
                    <w:r>
                      <w:rPr>
                        <w:color w:val="313D4F"/>
                        <w:spacing w:val="-10"/>
                        <w:sz w:val="24"/>
                      </w:rPr>
                      <w:instrText xml:space="preserve"> NUMPAGES </w:instrText>
                    </w:r>
                    <w:r>
                      <w:rPr>
                        <w:color w:val="313D4F"/>
                        <w:spacing w:val="-10"/>
                        <w:sz w:val="24"/>
                      </w:rPr>
                      <w:fldChar w:fldCharType="separate"/>
                    </w:r>
                    <w:r>
                      <w:rPr>
                        <w:color w:val="313D4F"/>
                        <w:spacing w:val="-10"/>
                        <w:sz w:val="24"/>
                      </w:rPr>
                      <w:t>6</w:t>
                    </w:r>
                    <w:r>
                      <w:rPr>
                        <w:color w:val="313D4F"/>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24624" w14:textId="77777777" w:rsidR="0077288C" w:rsidRDefault="0077288C">
      <w:r>
        <w:separator/>
      </w:r>
    </w:p>
  </w:footnote>
  <w:footnote w:type="continuationSeparator" w:id="0">
    <w:p w14:paraId="5F73217E" w14:textId="77777777" w:rsidR="0077288C" w:rsidRDefault="0077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4E4E"/>
    <w:multiLevelType w:val="multilevel"/>
    <w:tmpl w:val="782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762CF"/>
    <w:multiLevelType w:val="hybridMultilevel"/>
    <w:tmpl w:val="D67AC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021879"/>
    <w:multiLevelType w:val="hybridMultilevel"/>
    <w:tmpl w:val="07104D42"/>
    <w:lvl w:ilvl="0" w:tplc="2FD2FD50">
      <w:numFmt w:val="bullet"/>
      <w:lvlText w:val="•"/>
      <w:lvlJc w:val="left"/>
      <w:pPr>
        <w:ind w:left="878" w:hanging="360"/>
      </w:pPr>
      <w:rPr>
        <w:rFonts w:ascii="Calibri" w:eastAsia="Calibri" w:hAnsi="Calibri" w:cs="Calibri" w:hint="default"/>
        <w:b w:val="0"/>
        <w:bCs w:val="0"/>
        <w:i w:val="0"/>
        <w:iCs w:val="0"/>
        <w:spacing w:val="0"/>
        <w:w w:val="100"/>
        <w:sz w:val="22"/>
        <w:szCs w:val="22"/>
        <w:lang w:val="en-US" w:eastAsia="en-US" w:bidi="ar-SA"/>
      </w:rPr>
    </w:lvl>
    <w:lvl w:ilvl="1" w:tplc="B1FCC20A">
      <w:numFmt w:val="bullet"/>
      <w:lvlText w:val="•"/>
      <w:lvlJc w:val="left"/>
      <w:pPr>
        <w:ind w:left="1727" w:hanging="360"/>
      </w:pPr>
      <w:rPr>
        <w:rFonts w:hint="default"/>
        <w:lang w:val="en-US" w:eastAsia="en-US" w:bidi="ar-SA"/>
      </w:rPr>
    </w:lvl>
    <w:lvl w:ilvl="2" w:tplc="6D18D056">
      <w:numFmt w:val="bullet"/>
      <w:lvlText w:val="•"/>
      <w:lvlJc w:val="left"/>
      <w:pPr>
        <w:ind w:left="2575" w:hanging="360"/>
      </w:pPr>
      <w:rPr>
        <w:rFonts w:hint="default"/>
        <w:lang w:val="en-US" w:eastAsia="en-US" w:bidi="ar-SA"/>
      </w:rPr>
    </w:lvl>
    <w:lvl w:ilvl="3" w:tplc="163C824A">
      <w:numFmt w:val="bullet"/>
      <w:lvlText w:val="•"/>
      <w:lvlJc w:val="left"/>
      <w:pPr>
        <w:ind w:left="3422" w:hanging="360"/>
      </w:pPr>
      <w:rPr>
        <w:rFonts w:hint="default"/>
        <w:lang w:val="en-US" w:eastAsia="en-US" w:bidi="ar-SA"/>
      </w:rPr>
    </w:lvl>
    <w:lvl w:ilvl="4" w:tplc="C108C48A">
      <w:numFmt w:val="bullet"/>
      <w:lvlText w:val="•"/>
      <w:lvlJc w:val="left"/>
      <w:pPr>
        <w:ind w:left="4270" w:hanging="360"/>
      </w:pPr>
      <w:rPr>
        <w:rFonts w:hint="default"/>
        <w:lang w:val="en-US" w:eastAsia="en-US" w:bidi="ar-SA"/>
      </w:rPr>
    </w:lvl>
    <w:lvl w:ilvl="5" w:tplc="9990D928">
      <w:numFmt w:val="bullet"/>
      <w:lvlText w:val="•"/>
      <w:lvlJc w:val="left"/>
      <w:pPr>
        <w:ind w:left="5118" w:hanging="360"/>
      </w:pPr>
      <w:rPr>
        <w:rFonts w:hint="default"/>
        <w:lang w:val="en-US" w:eastAsia="en-US" w:bidi="ar-SA"/>
      </w:rPr>
    </w:lvl>
    <w:lvl w:ilvl="6" w:tplc="5FC2178E">
      <w:numFmt w:val="bullet"/>
      <w:lvlText w:val="•"/>
      <w:lvlJc w:val="left"/>
      <w:pPr>
        <w:ind w:left="5965" w:hanging="360"/>
      </w:pPr>
      <w:rPr>
        <w:rFonts w:hint="default"/>
        <w:lang w:val="en-US" w:eastAsia="en-US" w:bidi="ar-SA"/>
      </w:rPr>
    </w:lvl>
    <w:lvl w:ilvl="7" w:tplc="0B168E7C">
      <w:numFmt w:val="bullet"/>
      <w:lvlText w:val="•"/>
      <w:lvlJc w:val="left"/>
      <w:pPr>
        <w:ind w:left="6813" w:hanging="360"/>
      </w:pPr>
      <w:rPr>
        <w:rFonts w:hint="default"/>
        <w:lang w:val="en-US" w:eastAsia="en-US" w:bidi="ar-SA"/>
      </w:rPr>
    </w:lvl>
    <w:lvl w:ilvl="8" w:tplc="D758E87A">
      <w:numFmt w:val="bullet"/>
      <w:lvlText w:val="•"/>
      <w:lvlJc w:val="left"/>
      <w:pPr>
        <w:ind w:left="7661" w:hanging="360"/>
      </w:pPr>
      <w:rPr>
        <w:rFonts w:hint="default"/>
        <w:lang w:val="en-US" w:eastAsia="en-US" w:bidi="ar-SA"/>
      </w:rPr>
    </w:lvl>
  </w:abstractNum>
  <w:abstractNum w:abstractNumId="3" w15:restartNumberingAfterBreak="0">
    <w:nsid w:val="267F056D"/>
    <w:multiLevelType w:val="hybridMultilevel"/>
    <w:tmpl w:val="6C76437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EC4909"/>
    <w:multiLevelType w:val="hybridMultilevel"/>
    <w:tmpl w:val="3AD8EAD0"/>
    <w:lvl w:ilvl="0" w:tplc="C7B26AA2">
      <w:numFmt w:val="bullet"/>
      <w:lvlText w:val=""/>
      <w:lvlJc w:val="left"/>
      <w:pPr>
        <w:ind w:left="931" w:hanging="360"/>
      </w:pPr>
      <w:rPr>
        <w:rFonts w:ascii="Symbol" w:eastAsia="Symbol" w:hAnsi="Symbol" w:cs="Symbol" w:hint="default"/>
        <w:b w:val="0"/>
        <w:bCs w:val="0"/>
        <w:i w:val="0"/>
        <w:iCs w:val="0"/>
        <w:spacing w:val="0"/>
        <w:w w:val="100"/>
        <w:sz w:val="22"/>
        <w:szCs w:val="22"/>
        <w:lang w:val="en-US" w:eastAsia="en-US" w:bidi="ar-SA"/>
      </w:rPr>
    </w:lvl>
    <w:lvl w:ilvl="1" w:tplc="5CF0D448">
      <w:numFmt w:val="bullet"/>
      <w:lvlText w:val="•"/>
      <w:lvlJc w:val="left"/>
      <w:pPr>
        <w:ind w:left="1781" w:hanging="360"/>
      </w:pPr>
      <w:rPr>
        <w:rFonts w:hint="default"/>
        <w:lang w:val="en-US" w:eastAsia="en-US" w:bidi="ar-SA"/>
      </w:rPr>
    </w:lvl>
    <w:lvl w:ilvl="2" w:tplc="85AEE404">
      <w:numFmt w:val="bullet"/>
      <w:lvlText w:val="•"/>
      <w:lvlJc w:val="left"/>
      <w:pPr>
        <w:ind w:left="2623" w:hanging="360"/>
      </w:pPr>
      <w:rPr>
        <w:rFonts w:hint="default"/>
        <w:lang w:val="en-US" w:eastAsia="en-US" w:bidi="ar-SA"/>
      </w:rPr>
    </w:lvl>
    <w:lvl w:ilvl="3" w:tplc="EF9AABE8">
      <w:numFmt w:val="bullet"/>
      <w:lvlText w:val="•"/>
      <w:lvlJc w:val="left"/>
      <w:pPr>
        <w:ind w:left="3464" w:hanging="360"/>
      </w:pPr>
      <w:rPr>
        <w:rFonts w:hint="default"/>
        <w:lang w:val="en-US" w:eastAsia="en-US" w:bidi="ar-SA"/>
      </w:rPr>
    </w:lvl>
    <w:lvl w:ilvl="4" w:tplc="74647DFA">
      <w:numFmt w:val="bullet"/>
      <w:lvlText w:val="•"/>
      <w:lvlJc w:val="left"/>
      <w:pPr>
        <w:ind w:left="4306" w:hanging="360"/>
      </w:pPr>
      <w:rPr>
        <w:rFonts w:hint="default"/>
        <w:lang w:val="en-US" w:eastAsia="en-US" w:bidi="ar-SA"/>
      </w:rPr>
    </w:lvl>
    <w:lvl w:ilvl="5" w:tplc="443C448C">
      <w:numFmt w:val="bullet"/>
      <w:lvlText w:val="•"/>
      <w:lvlJc w:val="left"/>
      <w:pPr>
        <w:ind w:left="5148" w:hanging="360"/>
      </w:pPr>
      <w:rPr>
        <w:rFonts w:hint="default"/>
        <w:lang w:val="en-US" w:eastAsia="en-US" w:bidi="ar-SA"/>
      </w:rPr>
    </w:lvl>
    <w:lvl w:ilvl="6" w:tplc="115665E2">
      <w:numFmt w:val="bullet"/>
      <w:lvlText w:val="•"/>
      <w:lvlJc w:val="left"/>
      <w:pPr>
        <w:ind w:left="5989" w:hanging="360"/>
      </w:pPr>
      <w:rPr>
        <w:rFonts w:hint="default"/>
        <w:lang w:val="en-US" w:eastAsia="en-US" w:bidi="ar-SA"/>
      </w:rPr>
    </w:lvl>
    <w:lvl w:ilvl="7" w:tplc="FEBAD676">
      <w:numFmt w:val="bullet"/>
      <w:lvlText w:val="•"/>
      <w:lvlJc w:val="left"/>
      <w:pPr>
        <w:ind w:left="6831" w:hanging="360"/>
      </w:pPr>
      <w:rPr>
        <w:rFonts w:hint="default"/>
        <w:lang w:val="en-US" w:eastAsia="en-US" w:bidi="ar-SA"/>
      </w:rPr>
    </w:lvl>
    <w:lvl w:ilvl="8" w:tplc="1D7EB510">
      <w:numFmt w:val="bullet"/>
      <w:lvlText w:val="•"/>
      <w:lvlJc w:val="left"/>
      <w:pPr>
        <w:ind w:left="7673" w:hanging="360"/>
      </w:pPr>
      <w:rPr>
        <w:rFonts w:hint="default"/>
        <w:lang w:val="en-US" w:eastAsia="en-US" w:bidi="ar-SA"/>
      </w:rPr>
    </w:lvl>
  </w:abstractNum>
  <w:abstractNum w:abstractNumId="5" w15:restartNumberingAfterBreak="0">
    <w:nsid w:val="2DE13DA6"/>
    <w:multiLevelType w:val="hybridMultilevel"/>
    <w:tmpl w:val="28B29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E67B73"/>
    <w:multiLevelType w:val="hybridMultilevel"/>
    <w:tmpl w:val="9F146DE2"/>
    <w:lvl w:ilvl="0" w:tplc="0C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481054D0"/>
    <w:multiLevelType w:val="hybridMultilevel"/>
    <w:tmpl w:val="EA8824A8"/>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8" w15:restartNumberingAfterBreak="0">
    <w:nsid w:val="504A7E28"/>
    <w:multiLevelType w:val="hybridMultilevel"/>
    <w:tmpl w:val="26086478"/>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9" w15:restartNumberingAfterBreak="0">
    <w:nsid w:val="59474D2D"/>
    <w:multiLevelType w:val="multilevel"/>
    <w:tmpl w:val="0F90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A932EA"/>
    <w:multiLevelType w:val="multilevel"/>
    <w:tmpl w:val="FDB6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294F2B"/>
    <w:multiLevelType w:val="multilevel"/>
    <w:tmpl w:val="EDF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49462">
    <w:abstractNumId w:val="2"/>
  </w:num>
  <w:num w:numId="2" w16cid:durableId="1242183482">
    <w:abstractNumId w:val="4"/>
  </w:num>
  <w:num w:numId="3" w16cid:durableId="69695100">
    <w:abstractNumId w:val="8"/>
  </w:num>
  <w:num w:numId="4" w16cid:durableId="70469123">
    <w:abstractNumId w:val="6"/>
  </w:num>
  <w:num w:numId="5" w16cid:durableId="203687260">
    <w:abstractNumId w:val="7"/>
  </w:num>
  <w:num w:numId="6" w16cid:durableId="2117481782">
    <w:abstractNumId w:val="9"/>
  </w:num>
  <w:num w:numId="7" w16cid:durableId="107169594">
    <w:abstractNumId w:val="11"/>
  </w:num>
  <w:num w:numId="8" w16cid:durableId="1118061970">
    <w:abstractNumId w:val="10"/>
  </w:num>
  <w:num w:numId="9" w16cid:durableId="677318235">
    <w:abstractNumId w:val="0"/>
  </w:num>
  <w:num w:numId="10" w16cid:durableId="1640308051">
    <w:abstractNumId w:val="3"/>
  </w:num>
  <w:num w:numId="11" w16cid:durableId="705981929">
    <w:abstractNumId w:val="5"/>
  </w:num>
  <w:num w:numId="12" w16cid:durableId="110245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7"/>
    <w:rsid w:val="000109CA"/>
    <w:rsid w:val="000130B7"/>
    <w:rsid w:val="00032319"/>
    <w:rsid w:val="0004010C"/>
    <w:rsid w:val="000715DB"/>
    <w:rsid w:val="00085A53"/>
    <w:rsid w:val="00091442"/>
    <w:rsid w:val="000A430A"/>
    <w:rsid w:val="000B179D"/>
    <w:rsid w:val="000C4A41"/>
    <w:rsid w:val="000E4EFA"/>
    <w:rsid w:val="000F06CC"/>
    <w:rsid w:val="00131493"/>
    <w:rsid w:val="00191242"/>
    <w:rsid w:val="001A7B05"/>
    <w:rsid w:val="001B3BAA"/>
    <w:rsid w:val="001C170A"/>
    <w:rsid w:val="00243109"/>
    <w:rsid w:val="00254AA7"/>
    <w:rsid w:val="00256FB5"/>
    <w:rsid w:val="00270EA8"/>
    <w:rsid w:val="0027510C"/>
    <w:rsid w:val="00276944"/>
    <w:rsid w:val="002858C7"/>
    <w:rsid w:val="002B6961"/>
    <w:rsid w:val="002D4849"/>
    <w:rsid w:val="002E09C9"/>
    <w:rsid w:val="002F16F6"/>
    <w:rsid w:val="002F2D99"/>
    <w:rsid w:val="00305B03"/>
    <w:rsid w:val="00305E25"/>
    <w:rsid w:val="00314A39"/>
    <w:rsid w:val="0035663B"/>
    <w:rsid w:val="00384456"/>
    <w:rsid w:val="003A1349"/>
    <w:rsid w:val="003C4B5E"/>
    <w:rsid w:val="003C68F8"/>
    <w:rsid w:val="003C7116"/>
    <w:rsid w:val="003D4A18"/>
    <w:rsid w:val="003E03C3"/>
    <w:rsid w:val="003E0A41"/>
    <w:rsid w:val="003F3955"/>
    <w:rsid w:val="004B33B0"/>
    <w:rsid w:val="004C39F9"/>
    <w:rsid w:val="004E596C"/>
    <w:rsid w:val="0052716C"/>
    <w:rsid w:val="005638AA"/>
    <w:rsid w:val="00570CD1"/>
    <w:rsid w:val="005835E9"/>
    <w:rsid w:val="00591C4B"/>
    <w:rsid w:val="00592133"/>
    <w:rsid w:val="005A0E0C"/>
    <w:rsid w:val="005C1A53"/>
    <w:rsid w:val="00630898"/>
    <w:rsid w:val="00690D56"/>
    <w:rsid w:val="006A6A5C"/>
    <w:rsid w:val="006D5F1C"/>
    <w:rsid w:val="00710980"/>
    <w:rsid w:val="00713C5F"/>
    <w:rsid w:val="007202FA"/>
    <w:rsid w:val="00757663"/>
    <w:rsid w:val="0077288C"/>
    <w:rsid w:val="00785647"/>
    <w:rsid w:val="007D5733"/>
    <w:rsid w:val="00847759"/>
    <w:rsid w:val="00864ACF"/>
    <w:rsid w:val="008725A9"/>
    <w:rsid w:val="008813F4"/>
    <w:rsid w:val="0088721F"/>
    <w:rsid w:val="00896CCE"/>
    <w:rsid w:val="008D0D00"/>
    <w:rsid w:val="008D485C"/>
    <w:rsid w:val="008F67EF"/>
    <w:rsid w:val="009370CD"/>
    <w:rsid w:val="00955071"/>
    <w:rsid w:val="009559C5"/>
    <w:rsid w:val="009653A7"/>
    <w:rsid w:val="0097138E"/>
    <w:rsid w:val="00972160"/>
    <w:rsid w:val="009765E8"/>
    <w:rsid w:val="009C1B22"/>
    <w:rsid w:val="009C4FF6"/>
    <w:rsid w:val="009C777E"/>
    <w:rsid w:val="009F61CF"/>
    <w:rsid w:val="00A0779D"/>
    <w:rsid w:val="00A236ED"/>
    <w:rsid w:val="00A63DA9"/>
    <w:rsid w:val="00AD42B7"/>
    <w:rsid w:val="00AD46C9"/>
    <w:rsid w:val="00B64D65"/>
    <w:rsid w:val="00B66229"/>
    <w:rsid w:val="00B83957"/>
    <w:rsid w:val="00B85843"/>
    <w:rsid w:val="00B8777D"/>
    <w:rsid w:val="00B9134D"/>
    <w:rsid w:val="00BA7986"/>
    <w:rsid w:val="00BF1A77"/>
    <w:rsid w:val="00C03C44"/>
    <w:rsid w:val="00C054D2"/>
    <w:rsid w:val="00CA4B01"/>
    <w:rsid w:val="00CE72B1"/>
    <w:rsid w:val="00CF2241"/>
    <w:rsid w:val="00CF329D"/>
    <w:rsid w:val="00D04555"/>
    <w:rsid w:val="00D223C6"/>
    <w:rsid w:val="00D246BD"/>
    <w:rsid w:val="00D33141"/>
    <w:rsid w:val="00D40DC8"/>
    <w:rsid w:val="00D434DC"/>
    <w:rsid w:val="00D6209A"/>
    <w:rsid w:val="00D96FE9"/>
    <w:rsid w:val="00E13B9C"/>
    <w:rsid w:val="00E144F3"/>
    <w:rsid w:val="00E20029"/>
    <w:rsid w:val="00E24253"/>
    <w:rsid w:val="00E24682"/>
    <w:rsid w:val="00E71B08"/>
    <w:rsid w:val="00E806FF"/>
    <w:rsid w:val="00E96393"/>
    <w:rsid w:val="00ED4531"/>
    <w:rsid w:val="00F2465C"/>
    <w:rsid w:val="00F34F9B"/>
    <w:rsid w:val="00F866AD"/>
    <w:rsid w:val="00FB270A"/>
    <w:rsid w:val="00FB6922"/>
    <w:rsid w:val="00FD1886"/>
    <w:rsid w:val="00FE5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B0A2"/>
  <w15:docId w15:val="{D960EE38-F1C8-4D40-A00F-C3F22840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5"/>
      <w:outlineLvl w:val="0"/>
    </w:pPr>
    <w:rPr>
      <w:b/>
      <w:bCs/>
      <w:sz w:val="28"/>
      <w:szCs w:val="28"/>
    </w:rPr>
  </w:style>
  <w:style w:type="paragraph" w:styleId="Heading2">
    <w:name w:val="heading 2"/>
    <w:basedOn w:val="Normal"/>
    <w:next w:val="Normal"/>
    <w:link w:val="Heading2Char"/>
    <w:uiPriority w:val="9"/>
    <w:unhideWhenUsed/>
    <w:qFormat/>
    <w:rsid w:val="006A6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style>
  <w:style w:type="paragraph" w:styleId="Title">
    <w:name w:val="Title"/>
    <w:basedOn w:val="Normal"/>
    <w:uiPriority w:val="10"/>
    <w:qFormat/>
    <w:pPr>
      <w:spacing w:before="16"/>
      <w:ind w:left="1" w:right="133"/>
      <w:jc w:val="center"/>
    </w:pPr>
    <w:rPr>
      <w:b/>
      <w:bCs/>
      <w:sz w:val="32"/>
      <w:szCs w:val="32"/>
    </w:rPr>
  </w:style>
  <w:style w:type="paragraph" w:styleId="ListParagraph">
    <w:name w:val="List Paragraph"/>
    <w:basedOn w:val="Normal"/>
    <w:uiPriority w:val="34"/>
    <w:qFormat/>
    <w:pPr>
      <w:ind w:left="885" w:hanging="360"/>
    </w:pPr>
  </w:style>
  <w:style w:type="paragraph" w:customStyle="1" w:styleId="TableParagraph">
    <w:name w:val="Table Paragraph"/>
    <w:basedOn w:val="Normal"/>
    <w:uiPriority w:val="1"/>
    <w:qFormat/>
    <w:pPr>
      <w:ind w:left="127"/>
    </w:pPr>
  </w:style>
  <w:style w:type="paragraph" w:styleId="Revision">
    <w:name w:val="Revision"/>
    <w:hidden/>
    <w:uiPriority w:val="99"/>
    <w:semiHidden/>
    <w:rsid w:val="003C68F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C68F8"/>
    <w:rPr>
      <w:sz w:val="16"/>
      <w:szCs w:val="16"/>
    </w:rPr>
  </w:style>
  <w:style w:type="paragraph" w:styleId="CommentText">
    <w:name w:val="annotation text"/>
    <w:basedOn w:val="Normal"/>
    <w:link w:val="CommentTextChar"/>
    <w:uiPriority w:val="99"/>
    <w:unhideWhenUsed/>
    <w:rsid w:val="003C68F8"/>
    <w:rPr>
      <w:sz w:val="20"/>
      <w:szCs w:val="20"/>
    </w:rPr>
  </w:style>
  <w:style w:type="character" w:customStyle="1" w:styleId="CommentTextChar">
    <w:name w:val="Comment Text Char"/>
    <w:basedOn w:val="DefaultParagraphFont"/>
    <w:link w:val="CommentText"/>
    <w:uiPriority w:val="99"/>
    <w:rsid w:val="003C68F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68F8"/>
    <w:rPr>
      <w:b/>
      <w:bCs/>
    </w:rPr>
  </w:style>
  <w:style w:type="character" w:customStyle="1" w:styleId="CommentSubjectChar">
    <w:name w:val="Comment Subject Char"/>
    <w:basedOn w:val="CommentTextChar"/>
    <w:link w:val="CommentSubject"/>
    <w:uiPriority w:val="99"/>
    <w:semiHidden/>
    <w:rsid w:val="003C68F8"/>
    <w:rPr>
      <w:rFonts w:ascii="Calibri" w:eastAsia="Calibri" w:hAnsi="Calibri" w:cs="Calibri"/>
      <w:b/>
      <w:bCs/>
      <w:sz w:val="20"/>
      <w:szCs w:val="20"/>
    </w:rPr>
  </w:style>
  <w:style w:type="character" w:customStyle="1" w:styleId="Heading2Char">
    <w:name w:val="Heading 2 Char"/>
    <w:basedOn w:val="DefaultParagraphFont"/>
    <w:link w:val="Heading2"/>
    <w:uiPriority w:val="9"/>
    <w:rsid w:val="006A6A5C"/>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B85843"/>
    <w:rPr>
      <w:color w:val="808080"/>
    </w:rPr>
  </w:style>
  <w:style w:type="paragraph" w:styleId="Header">
    <w:name w:val="header"/>
    <w:basedOn w:val="Normal"/>
    <w:link w:val="HeaderChar"/>
    <w:uiPriority w:val="99"/>
    <w:unhideWhenUsed/>
    <w:rsid w:val="00D246BD"/>
    <w:pPr>
      <w:tabs>
        <w:tab w:val="center" w:pos="4513"/>
        <w:tab w:val="right" w:pos="9026"/>
      </w:tabs>
    </w:pPr>
  </w:style>
  <w:style w:type="character" w:customStyle="1" w:styleId="HeaderChar">
    <w:name w:val="Header Char"/>
    <w:basedOn w:val="DefaultParagraphFont"/>
    <w:link w:val="Header"/>
    <w:uiPriority w:val="99"/>
    <w:rsid w:val="00D246BD"/>
    <w:rPr>
      <w:rFonts w:ascii="Calibri" w:eastAsia="Calibri" w:hAnsi="Calibri" w:cs="Calibri"/>
    </w:rPr>
  </w:style>
  <w:style w:type="paragraph" w:styleId="Footer">
    <w:name w:val="footer"/>
    <w:basedOn w:val="Normal"/>
    <w:link w:val="FooterChar"/>
    <w:uiPriority w:val="99"/>
    <w:unhideWhenUsed/>
    <w:rsid w:val="00D246BD"/>
    <w:pPr>
      <w:tabs>
        <w:tab w:val="center" w:pos="4513"/>
        <w:tab w:val="right" w:pos="9026"/>
      </w:tabs>
    </w:pPr>
  </w:style>
  <w:style w:type="character" w:customStyle="1" w:styleId="FooterChar">
    <w:name w:val="Footer Char"/>
    <w:basedOn w:val="DefaultParagraphFont"/>
    <w:link w:val="Footer"/>
    <w:uiPriority w:val="99"/>
    <w:rsid w:val="00D246B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14419">
      <w:bodyDiv w:val="1"/>
      <w:marLeft w:val="0"/>
      <w:marRight w:val="0"/>
      <w:marTop w:val="0"/>
      <w:marBottom w:val="0"/>
      <w:divBdr>
        <w:top w:val="none" w:sz="0" w:space="0" w:color="auto"/>
        <w:left w:val="none" w:sz="0" w:space="0" w:color="auto"/>
        <w:bottom w:val="none" w:sz="0" w:space="0" w:color="auto"/>
        <w:right w:val="none" w:sz="0" w:space="0" w:color="auto"/>
      </w:divBdr>
    </w:div>
    <w:div w:id="556623332">
      <w:bodyDiv w:val="1"/>
      <w:marLeft w:val="0"/>
      <w:marRight w:val="0"/>
      <w:marTop w:val="0"/>
      <w:marBottom w:val="0"/>
      <w:divBdr>
        <w:top w:val="none" w:sz="0" w:space="0" w:color="auto"/>
        <w:left w:val="none" w:sz="0" w:space="0" w:color="auto"/>
        <w:bottom w:val="none" w:sz="0" w:space="0" w:color="auto"/>
        <w:right w:val="none" w:sz="0" w:space="0" w:color="auto"/>
      </w:divBdr>
    </w:div>
    <w:div w:id="616908836">
      <w:bodyDiv w:val="1"/>
      <w:marLeft w:val="0"/>
      <w:marRight w:val="0"/>
      <w:marTop w:val="0"/>
      <w:marBottom w:val="0"/>
      <w:divBdr>
        <w:top w:val="none" w:sz="0" w:space="0" w:color="auto"/>
        <w:left w:val="none" w:sz="0" w:space="0" w:color="auto"/>
        <w:bottom w:val="none" w:sz="0" w:space="0" w:color="auto"/>
        <w:right w:val="none" w:sz="0" w:space="0" w:color="auto"/>
      </w:divBdr>
    </w:div>
    <w:div w:id="809060791">
      <w:bodyDiv w:val="1"/>
      <w:marLeft w:val="0"/>
      <w:marRight w:val="0"/>
      <w:marTop w:val="0"/>
      <w:marBottom w:val="0"/>
      <w:divBdr>
        <w:top w:val="none" w:sz="0" w:space="0" w:color="auto"/>
        <w:left w:val="none" w:sz="0" w:space="0" w:color="auto"/>
        <w:bottom w:val="none" w:sz="0" w:space="0" w:color="auto"/>
        <w:right w:val="none" w:sz="0" w:space="0" w:color="auto"/>
      </w:divBdr>
    </w:div>
    <w:div w:id="859851867">
      <w:bodyDiv w:val="1"/>
      <w:marLeft w:val="0"/>
      <w:marRight w:val="0"/>
      <w:marTop w:val="0"/>
      <w:marBottom w:val="0"/>
      <w:divBdr>
        <w:top w:val="none" w:sz="0" w:space="0" w:color="auto"/>
        <w:left w:val="none" w:sz="0" w:space="0" w:color="auto"/>
        <w:bottom w:val="none" w:sz="0" w:space="0" w:color="auto"/>
        <w:right w:val="none" w:sz="0" w:space="0" w:color="auto"/>
      </w:divBdr>
    </w:div>
    <w:div w:id="1003434845">
      <w:bodyDiv w:val="1"/>
      <w:marLeft w:val="0"/>
      <w:marRight w:val="0"/>
      <w:marTop w:val="0"/>
      <w:marBottom w:val="0"/>
      <w:divBdr>
        <w:top w:val="none" w:sz="0" w:space="0" w:color="auto"/>
        <w:left w:val="none" w:sz="0" w:space="0" w:color="auto"/>
        <w:bottom w:val="none" w:sz="0" w:space="0" w:color="auto"/>
        <w:right w:val="none" w:sz="0" w:space="0" w:color="auto"/>
      </w:divBdr>
    </w:div>
    <w:div w:id="1230730117">
      <w:bodyDiv w:val="1"/>
      <w:marLeft w:val="0"/>
      <w:marRight w:val="0"/>
      <w:marTop w:val="0"/>
      <w:marBottom w:val="0"/>
      <w:divBdr>
        <w:top w:val="none" w:sz="0" w:space="0" w:color="auto"/>
        <w:left w:val="none" w:sz="0" w:space="0" w:color="auto"/>
        <w:bottom w:val="none" w:sz="0" w:space="0" w:color="auto"/>
        <w:right w:val="none" w:sz="0" w:space="0" w:color="auto"/>
      </w:divBdr>
    </w:div>
    <w:div w:id="1646617794">
      <w:bodyDiv w:val="1"/>
      <w:marLeft w:val="0"/>
      <w:marRight w:val="0"/>
      <w:marTop w:val="0"/>
      <w:marBottom w:val="0"/>
      <w:divBdr>
        <w:top w:val="none" w:sz="0" w:space="0" w:color="auto"/>
        <w:left w:val="none" w:sz="0" w:space="0" w:color="auto"/>
        <w:bottom w:val="none" w:sz="0" w:space="0" w:color="auto"/>
        <w:right w:val="none" w:sz="0" w:space="0" w:color="auto"/>
      </w:divBdr>
    </w:div>
    <w:div w:id="1938170037">
      <w:bodyDiv w:val="1"/>
      <w:marLeft w:val="0"/>
      <w:marRight w:val="0"/>
      <w:marTop w:val="0"/>
      <w:marBottom w:val="0"/>
      <w:divBdr>
        <w:top w:val="none" w:sz="0" w:space="0" w:color="auto"/>
        <w:left w:val="none" w:sz="0" w:space="0" w:color="auto"/>
        <w:bottom w:val="none" w:sz="0" w:space="0" w:color="auto"/>
        <w:right w:val="none" w:sz="0" w:space="0" w:color="auto"/>
      </w:divBdr>
    </w:div>
    <w:div w:id="21328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Officer@hcour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Officer@hcour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officer@hcourt.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1F9E-6D08-4835-9AF0-5610774C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constt</dc:creator>
  <cp:lastModifiedBy>Frank Sette</cp:lastModifiedBy>
  <cp:revision>3</cp:revision>
  <dcterms:created xsi:type="dcterms:W3CDTF">2025-09-07T23:42:00Z</dcterms:created>
  <dcterms:modified xsi:type="dcterms:W3CDTF">2025-09-09T00:29:00Z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for Office 365</vt:lpwstr>
  </property>
  <property fmtid="{D5CDD505-2E9C-101B-9397-08002B2CF9AE}" pid="4" name="LastSaved">
    <vt:filetime>2025-06-23T00:00:00Z</vt:filetime>
  </property>
  <property fmtid="{D5CDD505-2E9C-101B-9397-08002B2CF9AE}" pid="5" name="Producer">
    <vt:lpwstr>Microsoft® Word for Office 365</vt:lpwstr>
  </property>
</Properties>
</file>